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E2BB7" w14:textId="72D0E445" w:rsidR="00127186" w:rsidRPr="00D20C11" w:rsidRDefault="00127186" w:rsidP="007B3165">
      <w:pPr>
        <w:jc w:val="center"/>
        <w:rPr>
          <w:sz w:val="28"/>
          <w:szCs w:val="28"/>
        </w:rPr>
      </w:pPr>
      <w:r w:rsidRPr="00D20C11">
        <w:rPr>
          <w:sz w:val="28"/>
          <w:szCs w:val="28"/>
        </w:rPr>
        <w:t>Муниципальный район «Красночикойский район»</w:t>
      </w:r>
    </w:p>
    <w:p w14:paraId="3ECFC819" w14:textId="77777777" w:rsidR="00127186" w:rsidRPr="00D20C11" w:rsidRDefault="00127186" w:rsidP="007B3165">
      <w:pPr>
        <w:jc w:val="center"/>
        <w:rPr>
          <w:b/>
          <w:sz w:val="28"/>
          <w:szCs w:val="28"/>
        </w:rPr>
      </w:pPr>
      <w:r w:rsidRPr="00D20C11">
        <w:rPr>
          <w:b/>
          <w:sz w:val="28"/>
          <w:szCs w:val="28"/>
        </w:rPr>
        <w:t>АДМИНИСТРАЦИЯ МУНИЦИПАЛЬНОГО РАЙОНА</w:t>
      </w:r>
    </w:p>
    <w:p w14:paraId="443C3EE6" w14:textId="77777777" w:rsidR="00127186" w:rsidRPr="00D20C11" w:rsidRDefault="00127186" w:rsidP="007B3165">
      <w:pPr>
        <w:jc w:val="center"/>
        <w:rPr>
          <w:b/>
          <w:sz w:val="28"/>
          <w:szCs w:val="28"/>
        </w:rPr>
      </w:pPr>
      <w:r w:rsidRPr="00D20C11">
        <w:rPr>
          <w:b/>
          <w:sz w:val="28"/>
          <w:szCs w:val="28"/>
        </w:rPr>
        <w:t>«КРАСНОЧИКОЙСКИЙ РАЙОН»</w:t>
      </w:r>
    </w:p>
    <w:p w14:paraId="5645D2E6" w14:textId="77777777" w:rsidR="00127186" w:rsidRPr="00D20C11" w:rsidRDefault="00127186" w:rsidP="007B3165">
      <w:pPr>
        <w:jc w:val="center"/>
        <w:rPr>
          <w:b/>
          <w:sz w:val="28"/>
          <w:szCs w:val="28"/>
        </w:rPr>
      </w:pPr>
    </w:p>
    <w:p w14:paraId="4FB8971F" w14:textId="77777777" w:rsidR="00127186" w:rsidRPr="00D20C11" w:rsidRDefault="00127186" w:rsidP="007B3165">
      <w:pPr>
        <w:jc w:val="center"/>
        <w:rPr>
          <w:b/>
          <w:sz w:val="28"/>
          <w:szCs w:val="28"/>
        </w:rPr>
      </w:pPr>
    </w:p>
    <w:p w14:paraId="778A6ABB" w14:textId="77777777" w:rsidR="00127186" w:rsidRPr="00D20C11" w:rsidRDefault="00127186" w:rsidP="007B3165">
      <w:pPr>
        <w:jc w:val="center"/>
        <w:rPr>
          <w:b/>
          <w:sz w:val="32"/>
          <w:szCs w:val="28"/>
        </w:rPr>
      </w:pPr>
      <w:r w:rsidRPr="00D20C11">
        <w:rPr>
          <w:b/>
          <w:sz w:val="32"/>
          <w:szCs w:val="28"/>
        </w:rPr>
        <w:t>ПОСТАНОВЛЕНИЕ</w:t>
      </w:r>
    </w:p>
    <w:p w14:paraId="142D8C69" w14:textId="77F6A14A" w:rsidR="00127186" w:rsidRPr="00D20C11" w:rsidRDefault="00424EBD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24 декабря </w:t>
      </w:r>
      <w:r w:rsidR="00FE4849" w:rsidRPr="00D20C11">
        <w:rPr>
          <w:sz w:val="28"/>
          <w:szCs w:val="28"/>
        </w:rPr>
        <w:t>2024</w:t>
      </w:r>
      <w:r w:rsidR="007F56FF" w:rsidRPr="00D20C11">
        <w:rPr>
          <w:sz w:val="28"/>
          <w:szCs w:val="28"/>
        </w:rPr>
        <w:t xml:space="preserve"> </w:t>
      </w:r>
      <w:r w:rsidR="001F293E" w:rsidRPr="00D20C11">
        <w:rPr>
          <w:sz w:val="28"/>
          <w:szCs w:val="28"/>
        </w:rPr>
        <w:t>г.</w:t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1F293E" w:rsidRPr="00D20C11">
        <w:rPr>
          <w:sz w:val="28"/>
          <w:szCs w:val="28"/>
        </w:rPr>
        <w:tab/>
      </w:r>
      <w:r w:rsidR="006E126A" w:rsidRPr="00D20C11">
        <w:rPr>
          <w:sz w:val="28"/>
          <w:szCs w:val="28"/>
        </w:rPr>
        <w:t>№</w:t>
      </w:r>
      <w:r>
        <w:rPr>
          <w:sz w:val="28"/>
          <w:szCs w:val="28"/>
        </w:rPr>
        <w:t xml:space="preserve"> 870</w:t>
      </w:r>
    </w:p>
    <w:p w14:paraId="32705104" w14:textId="77777777" w:rsidR="00127186" w:rsidRPr="00D20C11" w:rsidRDefault="00127186" w:rsidP="007B3165">
      <w:pPr>
        <w:jc w:val="center"/>
        <w:rPr>
          <w:sz w:val="28"/>
          <w:szCs w:val="28"/>
        </w:rPr>
      </w:pPr>
      <w:r w:rsidRPr="00D20C11">
        <w:rPr>
          <w:sz w:val="28"/>
          <w:szCs w:val="28"/>
        </w:rPr>
        <w:t>с. Красный Чикой</w:t>
      </w:r>
    </w:p>
    <w:p w14:paraId="19E0DB20" w14:textId="77777777" w:rsidR="00127186" w:rsidRPr="00D20C11" w:rsidRDefault="00127186" w:rsidP="007B3165">
      <w:pPr>
        <w:rPr>
          <w:sz w:val="28"/>
          <w:szCs w:val="28"/>
        </w:rPr>
      </w:pPr>
    </w:p>
    <w:p w14:paraId="624317D7" w14:textId="77777777" w:rsidR="00452032" w:rsidRPr="00D20C11" w:rsidRDefault="00452032" w:rsidP="007B3165">
      <w:pPr>
        <w:rPr>
          <w:sz w:val="28"/>
          <w:szCs w:val="28"/>
        </w:rPr>
      </w:pPr>
    </w:p>
    <w:p w14:paraId="42F67C4E" w14:textId="77777777" w:rsidR="00452032" w:rsidRPr="00D20C11" w:rsidRDefault="00127186" w:rsidP="007B3165">
      <w:pPr>
        <w:jc w:val="center"/>
        <w:rPr>
          <w:b/>
          <w:sz w:val="28"/>
          <w:szCs w:val="28"/>
        </w:rPr>
      </w:pPr>
      <w:r w:rsidRPr="00D20C11">
        <w:rPr>
          <w:b/>
          <w:sz w:val="28"/>
          <w:szCs w:val="28"/>
        </w:rPr>
        <w:t xml:space="preserve">О </w:t>
      </w:r>
      <w:r w:rsidR="00602707" w:rsidRPr="00D20C11">
        <w:rPr>
          <w:b/>
          <w:sz w:val="28"/>
          <w:szCs w:val="28"/>
        </w:rPr>
        <w:t xml:space="preserve">проведении </w:t>
      </w:r>
      <w:r w:rsidR="003145D8" w:rsidRPr="00D20C11">
        <w:rPr>
          <w:b/>
          <w:sz w:val="28"/>
          <w:szCs w:val="28"/>
        </w:rPr>
        <w:t xml:space="preserve">заочного </w:t>
      </w:r>
      <w:r w:rsidR="00A60581" w:rsidRPr="00D20C11">
        <w:rPr>
          <w:b/>
          <w:sz w:val="28"/>
          <w:szCs w:val="28"/>
        </w:rPr>
        <w:t>м</w:t>
      </w:r>
      <w:r w:rsidR="00602707" w:rsidRPr="00D20C11">
        <w:rPr>
          <w:b/>
          <w:sz w:val="28"/>
          <w:szCs w:val="28"/>
        </w:rPr>
        <w:t xml:space="preserve">униципального </w:t>
      </w:r>
      <w:r w:rsidR="00452032" w:rsidRPr="00D20C11">
        <w:rPr>
          <w:b/>
          <w:sz w:val="28"/>
          <w:szCs w:val="28"/>
        </w:rPr>
        <w:t>этапа</w:t>
      </w:r>
    </w:p>
    <w:p w14:paraId="050B9714" w14:textId="77777777" w:rsidR="00452032" w:rsidRPr="00D20C11" w:rsidRDefault="0024276D" w:rsidP="007B3165">
      <w:pPr>
        <w:jc w:val="center"/>
        <w:rPr>
          <w:b/>
          <w:sz w:val="28"/>
          <w:szCs w:val="28"/>
        </w:rPr>
      </w:pPr>
      <w:r w:rsidRPr="00D20C11">
        <w:rPr>
          <w:b/>
          <w:sz w:val="28"/>
          <w:szCs w:val="28"/>
        </w:rPr>
        <w:t xml:space="preserve">Всероссийского </w:t>
      </w:r>
      <w:r w:rsidR="00452032" w:rsidRPr="00D20C11">
        <w:rPr>
          <w:b/>
          <w:sz w:val="28"/>
          <w:szCs w:val="28"/>
        </w:rPr>
        <w:t>конкурса чтецов</w:t>
      </w:r>
    </w:p>
    <w:p w14:paraId="28AF8C78" w14:textId="77777777" w:rsidR="00127186" w:rsidRPr="00D20C11" w:rsidRDefault="00602707" w:rsidP="007B3165">
      <w:pPr>
        <w:jc w:val="center"/>
        <w:rPr>
          <w:b/>
          <w:sz w:val="28"/>
          <w:szCs w:val="28"/>
        </w:rPr>
      </w:pPr>
      <w:r w:rsidRPr="00D20C11">
        <w:rPr>
          <w:b/>
          <w:sz w:val="28"/>
          <w:szCs w:val="28"/>
        </w:rPr>
        <w:t>«</w:t>
      </w:r>
      <w:r w:rsidR="00A60581" w:rsidRPr="00D20C11">
        <w:rPr>
          <w:b/>
          <w:sz w:val="28"/>
          <w:szCs w:val="28"/>
        </w:rPr>
        <w:t>Живая классика»</w:t>
      </w:r>
      <w:r w:rsidR="00FE4849" w:rsidRPr="00D20C11">
        <w:rPr>
          <w:b/>
          <w:sz w:val="28"/>
          <w:szCs w:val="28"/>
        </w:rPr>
        <w:t xml:space="preserve"> в 2025</w:t>
      </w:r>
      <w:r w:rsidR="00443417" w:rsidRPr="00D20C11">
        <w:rPr>
          <w:b/>
          <w:sz w:val="28"/>
          <w:szCs w:val="28"/>
        </w:rPr>
        <w:t xml:space="preserve"> году</w:t>
      </w:r>
    </w:p>
    <w:p w14:paraId="71ACA5E4" w14:textId="77777777" w:rsidR="00C27194" w:rsidRPr="00D20C11" w:rsidRDefault="00C27194" w:rsidP="007B3165">
      <w:pPr>
        <w:jc w:val="center"/>
        <w:rPr>
          <w:b/>
          <w:sz w:val="28"/>
          <w:szCs w:val="28"/>
        </w:rPr>
      </w:pPr>
    </w:p>
    <w:p w14:paraId="076514EB" w14:textId="77777777" w:rsidR="00127186" w:rsidRPr="00D20C11" w:rsidRDefault="0035780E" w:rsidP="007B3165">
      <w:pPr>
        <w:ind w:firstLine="555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На основании приказа Министерства образования и науки Забайка</w:t>
      </w:r>
      <w:r w:rsidR="008F2719" w:rsidRPr="00D20C11">
        <w:rPr>
          <w:sz w:val="28"/>
          <w:szCs w:val="28"/>
        </w:rPr>
        <w:t>льского края № 970 от 22.11.2024</w:t>
      </w:r>
      <w:r w:rsidRPr="00D20C11">
        <w:rPr>
          <w:sz w:val="28"/>
          <w:szCs w:val="28"/>
        </w:rPr>
        <w:t xml:space="preserve"> г. «О проведении регионального этапа Всероссийского конкурса юных чтецов «Живая класс</w:t>
      </w:r>
      <w:r w:rsidR="00475227" w:rsidRPr="00D20C11">
        <w:rPr>
          <w:sz w:val="28"/>
          <w:szCs w:val="28"/>
        </w:rPr>
        <w:t>ика» в Забайкальском крае в 2025</w:t>
      </w:r>
      <w:r w:rsidRPr="00D20C11">
        <w:rPr>
          <w:sz w:val="28"/>
          <w:szCs w:val="28"/>
        </w:rPr>
        <w:t xml:space="preserve"> году» </w:t>
      </w:r>
      <w:r w:rsidR="00602707" w:rsidRPr="00D20C11">
        <w:rPr>
          <w:sz w:val="28"/>
          <w:szCs w:val="28"/>
        </w:rPr>
        <w:t>и на основании статьи 25</w:t>
      </w:r>
      <w:r w:rsidR="00C27194" w:rsidRPr="00D20C11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 w:rsidRPr="00D20C11">
        <w:rPr>
          <w:sz w:val="28"/>
          <w:szCs w:val="28"/>
        </w:rPr>
        <w:t>ипального района «</w:t>
      </w:r>
      <w:r w:rsidR="00C27194" w:rsidRPr="00D20C11">
        <w:rPr>
          <w:sz w:val="28"/>
          <w:szCs w:val="28"/>
        </w:rPr>
        <w:t>Красночикойский район» постановляет:</w:t>
      </w:r>
    </w:p>
    <w:p w14:paraId="4BE01CDD" w14:textId="77777777" w:rsidR="00C27194" w:rsidRPr="00D20C11" w:rsidRDefault="00C27194" w:rsidP="00721844">
      <w:pPr>
        <w:ind w:firstLine="708"/>
        <w:jc w:val="both"/>
        <w:rPr>
          <w:sz w:val="28"/>
          <w:szCs w:val="28"/>
        </w:rPr>
      </w:pPr>
    </w:p>
    <w:p w14:paraId="6FC02B8A" w14:textId="77777777" w:rsidR="001231A4" w:rsidRPr="00D20C11" w:rsidRDefault="00602707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D20C11">
        <w:rPr>
          <w:sz w:val="28"/>
          <w:szCs w:val="28"/>
        </w:rPr>
        <w:t xml:space="preserve">Провести </w:t>
      </w:r>
      <w:r w:rsidR="003145D8" w:rsidRPr="00D20C11">
        <w:rPr>
          <w:sz w:val="28"/>
          <w:szCs w:val="28"/>
        </w:rPr>
        <w:t xml:space="preserve">заочный </w:t>
      </w:r>
      <w:r w:rsidRPr="00D20C11">
        <w:rPr>
          <w:sz w:val="28"/>
          <w:szCs w:val="28"/>
        </w:rPr>
        <w:t xml:space="preserve">муниципальный </w:t>
      </w:r>
      <w:r w:rsidR="001F293E" w:rsidRPr="00D20C11">
        <w:rPr>
          <w:sz w:val="28"/>
          <w:szCs w:val="28"/>
        </w:rPr>
        <w:t xml:space="preserve">этап </w:t>
      </w:r>
      <w:r w:rsidRPr="00D20C11">
        <w:rPr>
          <w:sz w:val="28"/>
          <w:szCs w:val="28"/>
        </w:rPr>
        <w:t>конкурс</w:t>
      </w:r>
      <w:r w:rsidR="001F293E" w:rsidRPr="00D20C11">
        <w:rPr>
          <w:sz w:val="28"/>
          <w:szCs w:val="28"/>
        </w:rPr>
        <w:t>а</w:t>
      </w:r>
      <w:r w:rsidR="00A77F81" w:rsidRPr="00D20C11">
        <w:rPr>
          <w:sz w:val="28"/>
          <w:szCs w:val="28"/>
        </w:rPr>
        <w:t xml:space="preserve"> </w:t>
      </w:r>
      <w:r w:rsidRPr="00D20C11">
        <w:rPr>
          <w:sz w:val="28"/>
          <w:szCs w:val="28"/>
        </w:rPr>
        <w:t xml:space="preserve">чтецов </w:t>
      </w:r>
      <w:r w:rsidR="00036E92" w:rsidRPr="00D20C11">
        <w:rPr>
          <w:sz w:val="28"/>
          <w:szCs w:val="28"/>
        </w:rPr>
        <w:t xml:space="preserve">«Живая классика» </w:t>
      </w:r>
    </w:p>
    <w:p w14:paraId="3A53447F" w14:textId="77777777" w:rsidR="00420E4F" w:rsidRPr="00D20C11" w:rsidRDefault="00264BFE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Утвердить положение</w:t>
      </w:r>
      <w:r w:rsidR="00A77F81" w:rsidRPr="00D20C11">
        <w:rPr>
          <w:sz w:val="28"/>
          <w:szCs w:val="28"/>
        </w:rPr>
        <w:t xml:space="preserve"> </w:t>
      </w:r>
      <w:r w:rsidR="002544A9" w:rsidRPr="00D20C11">
        <w:rPr>
          <w:sz w:val="28"/>
          <w:szCs w:val="28"/>
        </w:rPr>
        <w:t xml:space="preserve">о </w:t>
      </w:r>
      <w:r w:rsidR="00F5513C" w:rsidRPr="00D20C11">
        <w:rPr>
          <w:sz w:val="28"/>
          <w:szCs w:val="28"/>
        </w:rPr>
        <w:t xml:space="preserve">проведении </w:t>
      </w:r>
      <w:r w:rsidR="001F293E" w:rsidRPr="00D20C11">
        <w:rPr>
          <w:sz w:val="28"/>
          <w:szCs w:val="28"/>
        </w:rPr>
        <w:t xml:space="preserve">муниципального этапа </w:t>
      </w:r>
      <w:r w:rsidR="00F5513C" w:rsidRPr="00D20C11">
        <w:rPr>
          <w:sz w:val="28"/>
          <w:szCs w:val="28"/>
        </w:rPr>
        <w:t>конкурса</w:t>
      </w:r>
      <w:r w:rsidR="00210F1F" w:rsidRPr="00D20C11">
        <w:rPr>
          <w:sz w:val="28"/>
          <w:szCs w:val="28"/>
        </w:rPr>
        <w:t xml:space="preserve"> (П</w:t>
      </w:r>
      <w:r w:rsidRPr="00D20C11">
        <w:rPr>
          <w:sz w:val="28"/>
          <w:szCs w:val="28"/>
        </w:rPr>
        <w:t>риложение</w:t>
      </w:r>
      <w:r w:rsidR="00F5513C" w:rsidRPr="00D20C11">
        <w:rPr>
          <w:sz w:val="28"/>
          <w:szCs w:val="28"/>
        </w:rPr>
        <w:t xml:space="preserve"> 1)</w:t>
      </w:r>
      <w:r w:rsidR="004350A2" w:rsidRPr="00D20C11">
        <w:rPr>
          <w:sz w:val="28"/>
          <w:szCs w:val="28"/>
        </w:rPr>
        <w:t>.</w:t>
      </w:r>
    </w:p>
    <w:p w14:paraId="27777D40" w14:textId="77777777" w:rsidR="00420E4F" w:rsidRPr="00D20C11" w:rsidRDefault="00420E4F" w:rsidP="00721844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D20C11">
        <w:rPr>
          <w:sz w:val="28"/>
          <w:szCs w:val="28"/>
        </w:rPr>
        <w:t xml:space="preserve">Утвердить состав </w:t>
      </w:r>
      <w:r w:rsidR="00F5513C" w:rsidRPr="00D20C11">
        <w:rPr>
          <w:sz w:val="28"/>
          <w:szCs w:val="28"/>
        </w:rPr>
        <w:t xml:space="preserve">экспертной комиссии для выявления лучших чтецов </w:t>
      </w:r>
      <w:r w:rsidR="00210F1F" w:rsidRPr="00D20C11">
        <w:rPr>
          <w:sz w:val="28"/>
          <w:szCs w:val="28"/>
        </w:rPr>
        <w:t>(П</w:t>
      </w:r>
      <w:r w:rsidR="00F5513C" w:rsidRPr="00D20C11">
        <w:rPr>
          <w:sz w:val="28"/>
          <w:szCs w:val="28"/>
        </w:rPr>
        <w:t>риложение 2</w:t>
      </w:r>
      <w:r w:rsidRPr="00D20C11">
        <w:rPr>
          <w:sz w:val="28"/>
          <w:szCs w:val="28"/>
        </w:rPr>
        <w:t>)</w:t>
      </w:r>
      <w:r w:rsidR="004350A2" w:rsidRPr="00D20C11">
        <w:rPr>
          <w:sz w:val="28"/>
          <w:szCs w:val="28"/>
        </w:rPr>
        <w:t>.</w:t>
      </w:r>
    </w:p>
    <w:p w14:paraId="2E0CD42C" w14:textId="77777777" w:rsidR="00420E4F" w:rsidRPr="00D20C11" w:rsidRDefault="00420E4F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D20C11">
        <w:rPr>
          <w:sz w:val="28"/>
          <w:szCs w:val="28"/>
        </w:rPr>
        <w:t xml:space="preserve">Контроль за исполнением </w:t>
      </w:r>
      <w:r w:rsidR="00904B83" w:rsidRPr="00D20C11">
        <w:rPr>
          <w:sz w:val="28"/>
          <w:szCs w:val="28"/>
        </w:rPr>
        <w:t xml:space="preserve">настоящего </w:t>
      </w:r>
      <w:r w:rsidRPr="00D20C11">
        <w:rPr>
          <w:sz w:val="28"/>
          <w:szCs w:val="28"/>
        </w:rPr>
        <w:t xml:space="preserve">постановления возложить </w:t>
      </w:r>
      <w:r w:rsidR="00CF24CC" w:rsidRPr="00D20C11">
        <w:rPr>
          <w:sz w:val="28"/>
          <w:szCs w:val="28"/>
        </w:rPr>
        <w:t>на</w:t>
      </w:r>
      <w:r w:rsidR="00A77F81" w:rsidRPr="00D20C11">
        <w:rPr>
          <w:sz w:val="28"/>
          <w:szCs w:val="28"/>
        </w:rPr>
        <w:t xml:space="preserve"> </w:t>
      </w:r>
      <w:r w:rsidR="00CF24CC" w:rsidRPr="00D20C11">
        <w:rPr>
          <w:sz w:val="28"/>
          <w:szCs w:val="28"/>
        </w:rPr>
        <w:t>начальника управления</w:t>
      </w:r>
      <w:r w:rsidR="0040388E" w:rsidRPr="00D20C11">
        <w:rPr>
          <w:sz w:val="28"/>
          <w:szCs w:val="28"/>
        </w:rPr>
        <w:t xml:space="preserve"> образования Трофимову Н.В.</w:t>
      </w:r>
    </w:p>
    <w:p w14:paraId="3D34603F" w14:textId="77777777" w:rsidR="00420E4F" w:rsidRPr="00D20C11" w:rsidRDefault="00420E4F" w:rsidP="00721844">
      <w:pPr>
        <w:pStyle w:val="a3"/>
        <w:jc w:val="both"/>
        <w:rPr>
          <w:sz w:val="28"/>
          <w:szCs w:val="28"/>
        </w:rPr>
      </w:pPr>
    </w:p>
    <w:p w14:paraId="1D5D1693" w14:textId="77777777" w:rsidR="00475227" w:rsidRPr="00D20C11" w:rsidRDefault="00475227" w:rsidP="007B3165">
      <w:pPr>
        <w:rPr>
          <w:sz w:val="28"/>
          <w:szCs w:val="28"/>
        </w:rPr>
      </w:pPr>
    </w:p>
    <w:p w14:paraId="1737B609" w14:textId="77777777" w:rsidR="00E52B09" w:rsidRPr="00D20C11" w:rsidRDefault="00475227" w:rsidP="007B3165">
      <w:pPr>
        <w:rPr>
          <w:color w:val="000000" w:themeColor="text1"/>
          <w:sz w:val="28"/>
          <w:szCs w:val="28"/>
        </w:rPr>
      </w:pPr>
      <w:r w:rsidRPr="00D20C11">
        <w:rPr>
          <w:color w:val="000000" w:themeColor="text1"/>
          <w:sz w:val="28"/>
          <w:szCs w:val="28"/>
        </w:rPr>
        <w:t>Г</w:t>
      </w:r>
      <w:r w:rsidR="00DE4B45" w:rsidRPr="00D20C11">
        <w:rPr>
          <w:color w:val="000000" w:themeColor="text1"/>
          <w:sz w:val="28"/>
          <w:szCs w:val="28"/>
        </w:rPr>
        <w:t>лав</w:t>
      </w:r>
      <w:r w:rsidRPr="00D20C11">
        <w:rPr>
          <w:color w:val="000000" w:themeColor="text1"/>
          <w:sz w:val="28"/>
          <w:szCs w:val="28"/>
        </w:rPr>
        <w:t>а</w:t>
      </w:r>
      <w:r w:rsidR="00E52B09" w:rsidRPr="00D20C11">
        <w:rPr>
          <w:color w:val="000000" w:themeColor="text1"/>
          <w:sz w:val="28"/>
          <w:szCs w:val="28"/>
        </w:rPr>
        <w:t xml:space="preserve"> муниципального района</w:t>
      </w:r>
    </w:p>
    <w:p w14:paraId="4F4F2653" w14:textId="77777777" w:rsidR="006E126A" w:rsidRPr="00D20C11" w:rsidRDefault="006F783D" w:rsidP="007B3165">
      <w:pPr>
        <w:rPr>
          <w:sz w:val="28"/>
          <w:szCs w:val="28"/>
        </w:rPr>
      </w:pPr>
      <w:r w:rsidRPr="00D20C11">
        <w:rPr>
          <w:color w:val="000000" w:themeColor="text1"/>
          <w:sz w:val="28"/>
          <w:szCs w:val="28"/>
        </w:rPr>
        <w:t>«</w:t>
      </w:r>
      <w:r w:rsidR="00E52B09" w:rsidRPr="00D20C11">
        <w:rPr>
          <w:color w:val="000000" w:themeColor="text1"/>
          <w:sz w:val="28"/>
          <w:szCs w:val="28"/>
        </w:rPr>
        <w:t xml:space="preserve">Красночикойский </w:t>
      </w:r>
      <w:proofErr w:type="gramStart"/>
      <w:r w:rsidR="00E52B09" w:rsidRPr="00D20C11">
        <w:rPr>
          <w:color w:val="000000" w:themeColor="text1"/>
          <w:sz w:val="28"/>
          <w:szCs w:val="28"/>
        </w:rPr>
        <w:t>район»</w:t>
      </w:r>
      <w:r w:rsidR="00B7221A" w:rsidRPr="00D20C11">
        <w:rPr>
          <w:color w:val="000000" w:themeColor="text1"/>
          <w:sz w:val="28"/>
          <w:szCs w:val="28"/>
        </w:rPr>
        <w:tab/>
      </w:r>
      <w:r w:rsidR="00B7221A" w:rsidRPr="00D20C11">
        <w:rPr>
          <w:color w:val="000000" w:themeColor="text1"/>
          <w:sz w:val="28"/>
          <w:szCs w:val="28"/>
        </w:rPr>
        <w:tab/>
      </w:r>
      <w:r w:rsidR="00B7221A" w:rsidRPr="00D20C11">
        <w:rPr>
          <w:color w:val="000000" w:themeColor="text1"/>
          <w:sz w:val="28"/>
          <w:szCs w:val="28"/>
        </w:rPr>
        <w:tab/>
      </w:r>
      <w:r w:rsidR="00B7221A" w:rsidRPr="00D20C11">
        <w:rPr>
          <w:color w:val="000000" w:themeColor="text1"/>
          <w:sz w:val="28"/>
          <w:szCs w:val="28"/>
        </w:rPr>
        <w:tab/>
      </w:r>
      <w:r w:rsidR="0040388E" w:rsidRPr="00D20C11">
        <w:rPr>
          <w:color w:val="000000" w:themeColor="text1"/>
          <w:sz w:val="28"/>
          <w:szCs w:val="28"/>
        </w:rPr>
        <w:tab/>
      </w:r>
      <w:r w:rsidR="0040388E" w:rsidRPr="00D20C11">
        <w:rPr>
          <w:color w:val="000000" w:themeColor="text1"/>
          <w:sz w:val="28"/>
          <w:szCs w:val="28"/>
        </w:rPr>
        <w:tab/>
      </w:r>
      <w:proofErr w:type="spellStart"/>
      <w:r w:rsidR="00475227" w:rsidRPr="00D20C11">
        <w:rPr>
          <w:color w:val="000000" w:themeColor="text1"/>
          <w:sz w:val="28"/>
          <w:szCs w:val="28"/>
        </w:rPr>
        <w:t>Е.А</w:t>
      </w:r>
      <w:proofErr w:type="gramEnd"/>
      <w:r w:rsidR="00475227" w:rsidRPr="00D20C11">
        <w:rPr>
          <w:color w:val="000000" w:themeColor="text1"/>
          <w:sz w:val="28"/>
          <w:szCs w:val="28"/>
        </w:rPr>
        <w:t>.Гостев</w:t>
      </w:r>
      <w:proofErr w:type="spellEnd"/>
    </w:p>
    <w:p w14:paraId="2A7E1AB1" w14:textId="77777777" w:rsidR="00B75CCB" w:rsidRPr="00D20C11" w:rsidRDefault="00B75CCB" w:rsidP="007B3165">
      <w:pPr>
        <w:rPr>
          <w:sz w:val="28"/>
          <w:szCs w:val="28"/>
        </w:rPr>
      </w:pPr>
    </w:p>
    <w:p w14:paraId="42D2B84A" w14:textId="77777777" w:rsidR="00B75CCB" w:rsidRPr="00D20C11" w:rsidRDefault="00B75CCB" w:rsidP="007B3165">
      <w:pPr>
        <w:rPr>
          <w:sz w:val="28"/>
          <w:szCs w:val="28"/>
        </w:rPr>
      </w:pPr>
    </w:p>
    <w:p w14:paraId="28F4CD5E" w14:textId="77777777" w:rsidR="00B75CCB" w:rsidRPr="00D20C11" w:rsidRDefault="00B75CCB" w:rsidP="007B3165">
      <w:pPr>
        <w:rPr>
          <w:sz w:val="28"/>
          <w:szCs w:val="28"/>
        </w:rPr>
      </w:pPr>
    </w:p>
    <w:p w14:paraId="52776ADC" w14:textId="77777777" w:rsidR="00B75CCB" w:rsidRPr="00D20C11" w:rsidRDefault="00B75CCB" w:rsidP="007B3165">
      <w:pPr>
        <w:rPr>
          <w:sz w:val="28"/>
          <w:szCs w:val="28"/>
        </w:rPr>
      </w:pPr>
    </w:p>
    <w:p w14:paraId="4A4B6059" w14:textId="77777777" w:rsidR="008F4300" w:rsidRPr="00D20C11" w:rsidRDefault="008F4300" w:rsidP="007B3165">
      <w:pPr>
        <w:rPr>
          <w:sz w:val="28"/>
          <w:szCs w:val="28"/>
        </w:rPr>
      </w:pPr>
    </w:p>
    <w:p w14:paraId="48BC1BC9" w14:textId="77777777" w:rsidR="00A77F81" w:rsidRPr="00D20C11" w:rsidRDefault="00A77F81" w:rsidP="007B3165">
      <w:pPr>
        <w:rPr>
          <w:sz w:val="28"/>
          <w:szCs w:val="28"/>
        </w:rPr>
      </w:pPr>
    </w:p>
    <w:p w14:paraId="7382C59C" w14:textId="77777777" w:rsidR="001A61C0" w:rsidRPr="00D20C11" w:rsidRDefault="001A61C0" w:rsidP="007B3165">
      <w:pPr>
        <w:rPr>
          <w:sz w:val="28"/>
          <w:szCs w:val="28"/>
        </w:rPr>
      </w:pPr>
    </w:p>
    <w:p w14:paraId="7AE3D878" w14:textId="77777777" w:rsidR="00396D20" w:rsidRPr="00D20C11" w:rsidRDefault="00396D20" w:rsidP="007B3165">
      <w:pPr>
        <w:rPr>
          <w:sz w:val="28"/>
          <w:szCs w:val="28"/>
        </w:rPr>
      </w:pPr>
    </w:p>
    <w:p w14:paraId="11F47BE4" w14:textId="77777777" w:rsidR="00DE4B45" w:rsidRPr="00D20C11" w:rsidRDefault="00DE4B45" w:rsidP="007B3165">
      <w:pPr>
        <w:rPr>
          <w:sz w:val="28"/>
          <w:szCs w:val="28"/>
        </w:rPr>
      </w:pPr>
    </w:p>
    <w:p w14:paraId="6B419CE3" w14:textId="77777777" w:rsidR="00396D20" w:rsidRPr="00D20C11" w:rsidRDefault="00396D20" w:rsidP="007B3165">
      <w:pPr>
        <w:rPr>
          <w:sz w:val="28"/>
          <w:szCs w:val="28"/>
        </w:rPr>
      </w:pPr>
    </w:p>
    <w:p w14:paraId="4F2CA01B" w14:textId="77777777" w:rsidR="0025397D" w:rsidRPr="00D20C11" w:rsidRDefault="0025397D" w:rsidP="007B3165">
      <w:pPr>
        <w:rPr>
          <w:sz w:val="28"/>
          <w:szCs w:val="28"/>
        </w:rPr>
      </w:pPr>
    </w:p>
    <w:p w14:paraId="7E071E85" w14:textId="77777777" w:rsidR="00396D20" w:rsidRPr="00D20C11" w:rsidRDefault="00396D20" w:rsidP="007B3165">
      <w:pPr>
        <w:rPr>
          <w:sz w:val="28"/>
          <w:szCs w:val="28"/>
        </w:rPr>
      </w:pPr>
    </w:p>
    <w:p w14:paraId="722AD80A" w14:textId="77777777" w:rsidR="00FE4849" w:rsidRPr="00D20C11" w:rsidRDefault="00FE4849" w:rsidP="007B3165">
      <w:pPr>
        <w:rPr>
          <w:sz w:val="28"/>
          <w:szCs w:val="28"/>
        </w:rPr>
      </w:pPr>
    </w:p>
    <w:p w14:paraId="70AEDE0F" w14:textId="77777777" w:rsidR="00BE0126" w:rsidRDefault="00BE0126" w:rsidP="001F293E">
      <w:pPr>
        <w:jc w:val="right"/>
        <w:rPr>
          <w:rFonts w:eastAsia="Calibri"/>
          <w:szCs w:val="28"/>
        </w:rPr>
      </w:pPr>
    </w:p>
    <w:p w14:paraId="7F89CAF9" w14:textId="77777777" w:rsidR="00B75CCB" w:rsidRPr="00BE0126" w:rsidRDefault="00B75CCB" w:rsidP="001F293E">
      <w:pPr>
        <w:jc w:val="right"/>
        <w:rPr>
          <w:szCs w:val="28"/>
        </w:rPr>
      </w:pPr>
      <w:r w:rsidRPr="00BE0126">
        <w:rPr>
          <w:rFonts w:eastAsia="Calibri"/>
          <w:szCs w:val="28"/>
        </w:rPr>
        <w:lastRenderedPageBreak/>
        <w:t>Приложение 1</w:t>
      </w:r>
    </w:p>
    <w:p w14:paraId="643CB774" w14:textId="77777777" w:rsidR="00B75CCB" w:rsidRPr="00BE0126" w:rsidRDefault="00B75CCB" w:rsidP="007B3165">
      <w:pPr>
        <w:tabs>
          <w:tab w:val="left" w:pos="4074"/>
        </w:tabs>
        <w:jc w:val="right"/>
        <w:rPr>
          <w:rFonts w:eastAsia="Calibri"/>
          <w:szCs w:val="28"/>
        </w:rPr>
      </w:pPr>
      <w:r w:rsidRPr="00BE0126">
        <w:rPr>
          <w:rFonts w:eastAsia="Calibri"/>
          <w:szCs w:val="28"/>
        </w:rPr>
        <w:t>к постановлению администрации</w:t>
      </w:r>
    </w:p>
    <w:p w14:paraId="0856C6DE" w14:textId="77777777" w:rsidR="00B75CCB" w:rsidRPr="00BE0126" w:rsidRDefault="00B75CCB" w:rsidP="007B3165">
      <w:pPr>
        <w:tabs>
          <w:tab w:val="left" w:pos="4074"/>
        </w:tabs>
        <w:jc w:val="right"/>
        <w:rPr>
          <w:rFonts w:eastAsia="Calibri"/>
          <w:szCs w:val="28"/>
        </w:rPr>
      </w:pPr>
      <w:r w:rsidRPr="00BE0126">
        <w:rPr>
          <w:rFonts w:eastAsia="Calibri"/>
          <w:szCs w:val="28"/>
        </w:rPr>
        <w:t>муниципального района</w:t>
      </w:r>
    </w:p>
    <w:p w14:paraId="0417F171" w14:textId="77777777" w:rsidR="00B75CCB" w:rsidRPr="00BE0126" w:rsidRDefault="00B75CCB" w:rsidP="007B3165">
      <w:pPr>
        <w:tabs>
          <w:tab w:val="left" w:pos="4074"/>
        </w:tabs>
        <w:jc w:val="right"/>
        <w:rPr>
          <w:rFonts w:eastAsia="Calibri"/>
          <w:szCs w:val="28"/>
        </w:rPr>
      </w:pPr>
      <w:r w:rsidRPr="00BE0126">
        <w:rPr>
          <w:rFonts w:eastAsia="Calibri"/>
          <w:szCs w:val="28"/>
        </w:rPr>
        <w:t>«Красночикойский район»</w:t>
      </w:r>
    </w:p>
    <w:p w14:paraId="259637C5" w14:textId="77777777" w:rsidR="00B75CCB" w:rsidRPr="00BE0126" w:rsidRDefault="00F02D1E" w:rsidP="007B3165">
      <w:pPr>
        <w:tabs>
          <w:tab w:val="left" w:pos="4074"/>
        </w:tabs>
        <w:jc w:val="right"/>
        <w:rPr>
          <w:rFonts w:eastAsia="Calibri"/>
          <w:szCs w:val="28"/>
        </w:rPr>
      </w:pPr>
      <w:r w:rsidRPr="00BE0126">
        <w:rPr>
          <w:rFonts w:eastAsia="Calibri"/>
          <w:szCs w:val="28"/>
        </w:rPr>
        <w:t>от «__</w:t>
      </w:r>
      <w:r w:rsidR="00DF210E" w:rsidRPr="00BE0126">
        <w:rPr>
          <w:rFonts w:eastAsia="Calibri"/>
          <w:szCs w:val="28"/>
        </w:rPr>
        <w:t xml:space="preserve">» </w:t>
      </w:r>
      <w:r w:rsidRPr="00BE0126">
        <w:rPr>
          <w:rFonts w:eastAsia="Calibri"/>
          <w:szCs w:val="28"/>
        </w:rPr>
        <w:t>___202</w:t>
      </w:r>
      <w:r w:rsidR="00475227" w:rsidRPr="00BE0126">
        <w:rPr>
          <w:rFonts w:eastAsia="Calibri"/>
          <w:szCs w:val="28"/>
        </w:rPr>
        <w:t xml:space="preserve">4 </w:t>
      </w:r>
      <w:r w:rsidRPr="00BE0126">
        <w:rPr>
          <w:rFonts w:eastAsia="Calibri"/>
          <w:szCs w:val="28"/>
        </w:rPr>
        <w:t>г. № _____</w:t>
      </w:r>
    </w:p>
    <w:p w14:paraId="0EE6517E" w14:textId="77777777" w:rsidR="00B75CCB" w:rsidRPr="00BE0126" w:rsidRDefault="00B75CCB" w:rsidP="007B3165">
      <w:pPr>
        <w:tabs>
          <w:tab w:val="left" w:pos="4074"/>
        </w:tabs>
        <w:jc w:val="both"/>
        <w:rPr>
          <w:rFonts w:eastAsia="Calibri"/>
          <w:b/>
          <w:szCs w:val="28"/>
          <w:lang w:eastAsia="en-US"/>
        </w:rPr>
      </w:pPr>
    </w:p>
    <w:p w14:paraId="34D108D8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D20C11"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 w:rsidRPr="00D20C11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 w:rsidRPr="00D20C11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 w:rsidRPr="00D20C11">
        <w:rPr>
          <w:rFonts w:eastAsia="Calibri"/>
          <w:b/>
          <w:sz w:val="28"/>
          <w:szCs w:val="28"/>
          <w:lang w:eastAsia="en-US"/>
        </w:rPr>
        <w:t xml:space="preserve">муниципального этапа </w:t>
      </w:r>
      <w:r w:rsidR="00326BA7" w:rsidRPr="00D20C11">
        <w:rPr>
          <w:rFonts w:eastAsia="Calibri"/>
          <w:b/>
          <w:sz w:val="28"/>
          <w:szCs w:val="28"/>
          <w:lang w:eastAsia="en-US"/>
        </w:rPr>
        <w:t xml:space="preserve">всероссийского </w:t>
      </w:r>
      <w:r w:rsidR="00264A03" w:rsidRPr="00D20C11">
        <w:rPr>
          <w:rFonts w:eastAsia="Calibri"/>
          <w:b/>
          <w:sz w:val="28"/>
          <w:szCs w:val="28"/>
          <w:lang w:eastAsia="en-US"/>
        </w:rPr>
        <w:t>конкурса</w:t>
      </w:r>
      <w:r w:rsidRPr="00D20C11"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14:paraId="524D178A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D20C11"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728CF780" w14:textId="77777777" w:rsidR="00B75CCB" w:rsidRPr="00D20C11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20C11">
        <w:rPr>
          <w:rFonts w:eastAsia="Calibri"/>
          <w:sz w:val="28"/>
          <w:szCs w:val="28"/>
          <w:lang w:eastAsia="en-US"/>
        </w:rPr>
        <w:t>К</w:t>
      </w:r>
      <w:r w:rsidR="00B75CCB" w:rsidRPr="00D20C11">
        <w:rPr>
          <w:rFonts w:eastAsia="Calibri"/>
          <w:sz w:val="28"/>
          <w:szCs w:val="28"/>
          <w:lang w:eastAsia="en-US"/>
        </w:rPr>
        <w:t>онкурс чтецов «Живая классика» - соревновательное мероприятие по чтению вслух (декламации)</w:t>
      </w:r>
      <w:r w:rsidR="0035780E" w:rsidRPr="00D20C11">
        <w:rPr>
          <w:rFonts w:eastAsia="Calibri"/>
          <w:sz w:val="28"/>
          <w:szCs w:val="28"/>
          <w:lang w:eastAsia="en-US"/>
        </w:rPr>
        <w:t xml:space="preserve"> на русском языке</w:t>
      </w:r>
      <w:r w:rsidR="00B75CCB" w:rsidRPr="00D20C11">
        <w:rPr>
          <w:rFonts w:eastAsia="Calibri"/>
          <w:sz w:val="28"/>
          <w:szCs w:val="28"/>
          <w:lang w:eastAsia="en-US"/>
        </w:rPr>
        <w:t xml:space="preserve"> отрывков из </w:t>
      </w:r>
      <w:r w:rsidR="00B75CCB" w:rsidRPr="00D20C11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 w:rsidRPr="00D20C11">
        <w:rPr>
          <w:rFonts w:eastAsia="Calibri"/>
          <w:sz w:val="28"/>
          <w:szCs w:val="28"/>
          <w:lang w:eastAsia="en-US"/>
        </w:rPr>
        <w:t xml:space="preserve"> произведений российских писателей. </w:t>
      </w:r>
      <w:r w:rsidR="00B75CCB" w:rsidRPr="00D20C11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  <w:r w:rsidR="009823C4" w:rsidRPr="00D20C11">
        <w:rPr>
          <w:sz w:val="28"/>
          <w:szCs w:val="28"/>
        </w:rPr>
        <w:t xml:space="preserve"> </w:t>
      </w:r>
    </w:p>
    <w:p w14:paraId="24FFD8B2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0" w:name="bookmark4"/>
      <w:r w:rsidRPr="00D20C11"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0"/>
    </w:p>
    <w:p w14:paraId="0628ED6C" w14:textId="77777777" w:rsidR="00841B2C" w:rsidRPr="00D20C11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20C11">
        <w:rPr>
          <w:rFonts w:eastAsia="Calibri"/>
          <w:sz w:val="28"/>
          <w:szCs w:val="28"/>
          <w:lang w:eastAsia="en-US"/>
        </w:rPr>
        <w:t xml:space="preserve">Пропаганда чтения среди школьников. Расширение читательского кругозора детей. Развитие у детей навыков адекватного восприятия печатной информации. </w:t>
      </w:r>
      <w:r w:rsidR="0035780E" w:rsidRPr="00D20C11">
        <w:rPr>
          <w:rFonts w:eastAsia="Calibri"/>
          <w:sz w:val="28"/>
          <w:szCs w:val="28"/>
          <w:lang w:eastAsia="en-US"/>
        </w:rPr>
        <w:t>Поддержка талантливых детей, создание социального лифта для читающих детей. Знакомство с возможностями современных библиотек</w:t>
      </w:r>
      <w:r w:rsidRPr="00D20C11">
        <w:rPr>
          <w:rFonts w:eastAsia="Calibri"/>
          <w:sz w:val="28"/>
          <w:szCs w:val="28"/>
          <w:lang w:eastAsia="en-US"/>
        </w:rPr>
        <w:t xml:space="preserve">. Повышение уровня грамотности населения. </w:t>
      </w:r>
    </w:p>
    <w:p w14:paraId="6B290A05" w14:textId="77777777" w:rsidR="00B75CCB" w:rsidRPr="00D20C11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D20C11"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 w:rsidRPr="00D20C11">
        <w:rPr>
          <w:rFonts w:eastAsia="Calibri"/>
          <w:b/>
          <w:sz w:val="28"/>
          <w:szCs w:val="28"/>
          <w:lang w:eastAsia="en-US"/>
        </w:rPr>
        <w:t>Конкурса</w:t>
      </w:r>
    </w:p>
    <w:p w14:paraId="20724E17" w14:textId="77777777" w:rsidR="00F02D1E" w:rsidRPr="00D20C11" w:rsidRDefault="00B75CCB" w:rsidP="007B3165">
      <w:pPr>
        <w:jc w:val="both"/>
        <w:rPr>
          <w:sz w:val="28"/>
          <w:szCs w:val="28"/>
        </w:rPr>
      </w:pPr>
      <w:r w:rsidRPr="00D20C11"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 w:rsidRPr="00D20C11">
        <w:rPr>
          <w:rFonts w:eastAsia="Calibri"/>
          <w:sz w:val="28"/>
          <w:szCs w:val="28"/>
          <w:lang w:eastAsia="en-US"/>
        </w:rPr>
        <w:t>онкурса могут быть учащиеся 5-11</w:t>
      </w:r>
      <w:r w:rsidRPr="00D20C11"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D20C11">
        <w:rPr>
          <w:sz w:val="28"/>
          <w:szCs w:val="28"/>
        </w:rPr>
        <w:t xml:space="preserve">образовательных организаций, </w:t>
      </w:r>
      <w:r w:rsidR="00F02D1E" w:rsidRPr="00D20C11">
        <w:rPr>
          <w:i/>
          <w:sz w:val="28"/>
          <w:szCs w:val="28"/>
        </w:rPr>
        <w:t>не младше 10 и не старше 17 лет</w:t>
      </w:r>
      <w:r w:rsidR="00F02D1E" w:rsidRPr="00D20C11">
        <w:rPr>
          <w:sz w:val="28"/>
          <w:szCs w:val="28"/>
        </w:rPr>
        <w:t xml:space="preserve"> (включительно) на момент проведения отборочных туров Всероссийского финала конкурса.</w:t>
      </w:r>
    </w:p>
    <w:p w14:paraId="5C2A8DF6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 w:rsidRPr="00D20C11"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14:paraId="67950CC0" w14:textId="77777777" w:rsidR="00B75CCB" w:rsidRPr="00D20C11" w:rsidRDefault="00B75CCB" w:rsidP="007B3165">
      <w:pPr>
        <w:tabs>
          <w:tab w:val="left" w:pos="0"/>
        </w:tabs>
        <w:jc w:val="both"/>
        <w:rPr>
          <w:sz w:val="28"/>
          <w:szCs w:val="28"/>
        </w:rPr>
      </w:pPr>
      <w:r w:rsidRPr="00D20C11">
        <w:rPr>
          <w:sz w:val="28"/>
          <w:szCs w:val="28"/>
        </w:rPr>
        <w:tab/>
        <w:t>Конкурс проводится поэтапно:</w:t>
      </w:r>
    </w:p>
    <w:p w14:paraId="5C1721A7" w14:textId="77777777" w:rsidR="00307618" w:rsidRPr="00D20C11" w:rsidRDefault="00307618" w:rsidP="007B3165">
      <w:pPr>
        <w:tabs>
          <w:tab w:val="left" w:pos="0"/>
        </w:tabs>
        <w:jc w:val="both"/>
        <w:rPr>
          <w:sz w:val="28"/>
          <w:szCs w:val="28"/>
        </w:rPr>
      </w:pPr>
      <w:r w:rsidRPr="00D20C11">
        <w:rPr>
          <w:sz w:val="28"/>
          <w:szCs w:val="28"/>
        </w:rPr>
        <w:t>-классный – январь</w:t>
      </w:r>
      <w:r w:rsidR="00475227" w:rsidRPr="00D20C11">
        <w:rPr>
          <w:sz w:val="28"/>
          <w:szCs w:val="28"/>
        </w:rPr>
        <w:t xml:space="preserve"> 2025</w:t>
      </w:r>
      <w:r w:rsidR="00B7221A" w:rsidRPr="00D20C11">
        <w:rPr>
          <w:sz w:val="28"/>
          <w:szCs w:val="28"/>
        </w:rPr>
        <w:t xml:space="preserve"> года</w:t>
      </w:r>
      <w:r w:rsidRPr="00D20C11">
        <w:rPr>
          <w:sz w:val="28"/>
          <w:szCs w:val="28"/>
        </w:rPr>
        <w:t>;</w:t>
      </w:r>
    </w:p>
    <w:p w14:paraId="7E72DFD4" w14:textId="77777777" w:rsidR="00396D20" w:rsidRPr="00D20C11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>- школьны</w:t>
      </w:r>
      <w:r w:rsidR="00475227" w:rsidRPr="00D20C11">
        <w:rPr>
          <w:rFonts w:eastAsia="Calibri"/>
          <w:sz w:val="28"/>
          <w:szCs w:val="28"/>
        </w:rPr>
        <w:t>й – с 1 февраля</w:t>
      </w:r>
      <w:r w:rsidR="00D7239A" w:rsidRPr="00D20C11">
        <w:rPr>
          <w:rFonts w:eastAsia="Calibri"/>
          <w:sz w:val="28"/>
          <w:szCs w:val="28"/>
        </w:rPr>
        <w:t xml:space="preserve"> по</w:t>
      </w:r>
      <w:r w:rsidR="00C10300" w:rsidRPr="00D20C11">
        <w:rPr>
          <w:rFonts w:eastAsia="Calibri"/>
          <w:sz w:val="28"/>
          <w:szCs w:val="28"/>
        </w:rPr>
        <w:t xml:space="preserve"> </w:t>
      </w:r>
      <w:r w:rsidR="003B4A94">
        <w:rPr>
          <w:rFonts w:eastAsia="Calibri"/>
          <w:sz w:val="28"/>
          <w:szCs w:val="28"/>
        </w:rPr>
        <w:t>16</w:t>
      </w:r>
      <w:r w:rsidR="00475227" w:rsidRPr="00D20C11">
        <w:rPr>
          <w:rFonts w:eastAsia="Calibri"/>
          <w:sz w:val="28"/>
          <w:szCs w:val="28"/>
        </w:rPr>
        <w:t xml:space="preserve"> февраля 2025</w:t>
      </w:r>
      <w:r w:rsidRPr="00D20C11">
        <w:rPr>
          <w:rFonts w:eastAsia="Calibri"/>
          <w:sz w:val="28"/>
          <w:szCs w:val="28"/>
        </w:rPr>
        <w:t xml:space="preserve"> года;</w:t>
      </w:r>
    </w:p>
    <w:p w14:paraId="1801B1E4" w14:textId="77777777" w:rsidR="00396D20" w:rsidRPr="00D20C11" w:rsidRDefault="003B4A94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муниципальный (заочный) – с 17 февраля по 07</w:t>
      </w:r>
      <w:r w:rsidR="00475227" w:rsidRPr="00D20C11">
        <w:rPr>
          <w:rFonts w:eastAsia="Calibri"/>
          <w:sz w:val="28"/>
          <w:szCs w:val="28"/>
        </w:rPr>
        <w:t xml:space="preserve"> марта 2025</w:t>
      </w:r>
      <w:r w:rsidR="00396D20" w:rsidRPr="00D20C11">
        <w:rPr>
          <w:rFonts w:eastAsia="Calibri"/>
          <w:sz w:val="28"/>
          <w:szCs w:val="28"/>
        </w:rPr>
        <w:t xml:space="preserve"> года.</w:t>
      </w:r>
    </w:p>
    <w:p w14:paraId="141244A2" w14:textId="77777777" w:rsidR="00CC6E5B" w:rsidRPr="00D20C11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>Обязательным условием участия в конкурсе является регистрация участника</w:t>
      </w:r>
      <w:r w:rsidR="00A01FAE" w:rsidRPr="00D20C11">
        <w:rPr>
          <w:rFonts w:eastAsia="Calibri"/>
          <w:sz w:val="28"/>
          <w:szCs w:val="28"/>
        </w:rPr>
        <w:t>, куратора</w:t>
      </w:r>
      <w:r w:rsidRPr="00D20C11">
        <w:rPr>
          <w:rFonts w:eastAsia="Calibri"/>
          <w:sz w:val="28"/>
          <w:szCs w:val="28"/>
        </w:rPr>
        <w:t xml:space="preserve"> на официальном сайте конкурса </w:t>
      </w:r>
      <w:hyperlink r:id="rId7" w:history="1">
        <w:r w:rsidRPr="00D20C11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D20C11">
        <w:rPr>
          <w:rFonts w:eastAsia="Calibri"/>
          <w:sz w:val="28"/>
          <w:szCs w:val="28"/>
        </w:rPr>
        <w:t xml:space="preserve">. в срок до </w:t>
      </w:r>
      <w:r w:rsidR="00A829A2" w:rsidRPr="00D20C11">
        <w:rPr>
          <w:rFonts w:eastAsia="Calibri"/>
          <w:i/>
          <w:sz w:val="28"/>
          <w:szCs w:val="28"/>
        </w:rPr>
        <w:t>25</w:t>
      </w:r>
      <w:r w:rsidRPr="00D20C11">
        <w:rPr>
          <w:rFonts w:eastAsia="Calibri"/>
          <w:i/>
          <w:sz w:val="28"/>
          <w:szCs w:val="28"/>
        </w:rPr>
        <w:t xml:space="preserve"> января</w:t>
      </w:r>
      <w:r w:rsidR="00475227" w:rsidRPr="00D20C11">
        <w:rPr>
          <w:rFonts w:eastAsia="Calibri"/>
          <w:i/>
          <w:sz w:val="28"/>
          <w:szCs w:val="28"/>
        </w:rPr>
        <w:t xml:space="preserve"> 2025</w:t>
      </w:r>
      <w:r w:rsidRPr="00D20C11">
        <w:rPr>
          <w:rFonts w:eastAsia="Calibri"/>
          <w:i/>
          <w:sz w:val="28"/>
          <w:szCs w:val="28"/>
        </w:rPr>
        <w:t xml:space="preserve"> г.</w:t>
      </w:r>
      <w:r w:rsidR="00A939B2" w:rsidRPr="00D20C11">
        <w:rPr>
          <w:rFonts w:eastAsia="Calibri"/>
          <w:i/>
          <w:sz w:val="28"/>
          <w:szCs w:val="28"/>
        </w:rPr>
        <w:t xml:space="preserve"> </w:t>
      </w:r>
      <w:r w:rsidR="0011658B" w:rsidRPr="00D20C11">
        <w:rPr>
          <w:rFonts w:eastAsia="Calibri"/>
          <w:sz w:val="28"/>
          <w:szCs w:val="28"/>
        </w:rPr>
        <w:t>Конкурсанты</w:t>
      </w:r>
      <w:r w:rsidR="001E7C02" w:rsidRPr="00D20C11">
        <w:rPr>
          <w:rFonts w:eastAsia="Calibri"/>
          <w:sz w:val="28"/>
          <w:szCs w:val="28"/>
        </w:rPr>
        <w:t>,</w:t>
      </w:r>
      <w:r w:rsidR="0011658B" w:rsidRPr="00D20C11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D20C11">
        <w:rPr>
          <w:rFonts w:eastAsia="Calibri"/>
          <w:sz w:val="28"/>
          <w:szCs w:val="28"/>
          <w:lang w:val="en-US"/>
        </w:rPr>
        <w:t>e</w:t>
      </w:r>
      <w:r w:rsidR="0011658B" w:rsidRPr="00D20C11">
        <w:rPr>
          <w:rFonts w:eastAsia="Calibri"/>
          <w:sz w:val="28"/>
          <w:szCs w:val="28"/>
        </w:rPr>
        <w:t>-</w:t>
      </w:r>
      <w:r w:rsidR="0011658B" w:rsidRPr="00D20C11">
        <w:rPr>
          <w:rFonts w:eastAsia="Calibri"/>
          <w:sz w:val="28"/>
          <w:szCs w:val="28"/>
          <w:lang w:val="en-US"/>
        </w:rPr>
        <w:t>mail</w:t>
      </w:r>
      <w:r w:rsidR="0011658B" w:rsidRPr="00D20C11">
        <w:rPr>
          <w:rFonts w:eastAsia="Calibri"/>
          <w:sz w:val="28"/>
          <w:szCs w:val="28"/>
        </w:rPr>
        <w:t>)</w:t>
      </w:r>
      <w:r w:rsidR="00057AFA" w:rsidRPr="00D20C11">
        <w:rPr>
          <w:rFonts w:eastAsia="Calibri"/>
          <w:sz w:val="28"/>
          <w:szCs w:val="28"/>
        </w:rPr>
        <w:t>, не допускаются</w:t>
      </w:r>
      <w:r w:rsidR="00A01FAE" w:rsidRPr="00D20C11">
        <w:rPr>
          <w:rFonts w:eastAsia="Calibri"/>
          <w:sz w:val="28"/>
          <w:szCs w:val="28"/>
        </w:rPr>
        <w:t>. Заявки на участие в региональном этапе подаются только через официальный сайт</w:t>
      </w:r>
      <w:r w:rsidR="00475227" w:rsidRPr="00D20C11">
        <w:rPr>
          <w:rFonts w:eastAsia="Calibri"/>
          <w:sz w:val="28"/>
          <w:szCs w:val="28"/>
        </w:rPr>
        <w:t>.</w:t>
      </w:r>
    </w:p>
    <w:p w14:paraId="1BDFB54C" w14:textId="77777777" w:rsidR="00EE1597" w:rsidRPr="00D20C11" w:rsidRDefault="0011658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>Регистрацию для участия в Конкуре может пройти как участник, так и законный представитель участника</w:t>
      </w:r>
      <w:r w:rsidR="00CF3AB1" w:rsidRPr="00D20C11">
        <w:rPr>
          <w:rFonts w:eastAsia="Calibri"/>
          <w:sz w:val="28"/>
          <w:szCs w:val="28"/>
        </w:rPr>
        <w:t>.</w:t>
      </w:r>
    </w:p>
    <w:p w14:paraId="703AF228" w14:textId="77777777" w:rsidR="00CF3AB1" w:rsidRPr="00D20C11" w:rsidRDefault="00EE1597" w:rsidP="00EE159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ab/>
        <w:t>Для получения оперативной информации о ходе Конкурса участникам рекомендуется зарегистрироваться в официальном сообществе Конкурса: http://vk.com/young_readers. По решению организационного комитета конкурса могут быть использованы дополнительные площадки для информирования участников.</w:t>
      </w:r>
      <w:r w:rsidR="00CF3AB1" w:rsidRPr="00D20C11">
        <w:rPr>
          <w:rFonts w:eastAsia="Calibri"/>
          <w:sz w:val="28"/>
          <w:szCs w:val="28"/>
        </w:rPr>
        <w:t xml:space="preserve"> </w:t>
      </w:r>
    </w:p>
    <w:p w14:paraId="2068E8A9" w14:textId="77777777" w:rsidR="00B931E7" w:rsidRPr="00D20C11" w:rsidRDefault="00B931E7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>На классном этапе участники могут читать выбранный отрывок как по книге, так и на</w:t>
      </w:r>
      <w:r w:rsidR="00887B52" w:rsidRPr="00D20C11">
        <w:rPr>
          <w:rFonts w:eastAsia="Calibri"/>
          <w:sz w:val="28"/>
          <w:szCs w:val="28"/>
        </w:rPr>
        <w:t xml:space="preserve"> </w:t>
      </w:r>
      <w:r w:rsidRPr="00D20C11">
        <w:rPr>
          <w:rFonts w:eastAsia="Calibri"/>
          <w:sz w:val="28"/>
          <w:szCs w:val="28"/>
        </w:rPr>
        <w:t>память.</w:t>
      </w:r>
      <w:r w:rsidR="00887B52" w:rsidRPr="00D20C11">
        <w:rPr>
          <w:rFonts w:eastAsia="Calibri"/>
          <w:sz w:val="28"/>
          <w:szCs w:val="28"/>
        </w:rPr>
        <w:t xml:space="preserve"> Отчёт</w:t>
      </w:r>
      <w:r w:rsidR="0021171E" w:rsidRPr="00D20C11">
        <w:rPr>
          <w:rFonts w:eastAsia="Calibri"/>
          <w:sz w:val="28"/>
          <w:szCs w:val="28"/>
        </w:rPr>
        <w:t xml:space="preserve"> (имена победителей, названия произведений, </w:t>
      </w:r>
      <w:r w:rsidR="003B4A94">
        <w:rPr>
          <w:rFonts w:eastAsia="Calibri"/>
          <w:sz w:val="28"/>
          <w:szCs w:val="28"/>
        </w:rPr>
        <w:lastRenderedPageBreak/>
        <w:t>фото, видео</w:t>
      </w:r>
      <w:r w:rsidR="0021171E" w:rsidRPr="00D20C11">
        <w:rPr>
          <w:rFonts w:eastAsia="Calibri"/>
          <w:sz w:val="28"/>
          <w:szCs w:val="28"/>
        </w:rPr>
        <w:t>)</w:t>
      </w:r>
      <w:r w:rsidR="00887B52" w:rsidRPr="00D20C11">
        <w:rPr>
          <w:rFonts w:eastAsia="Calibri"/>
          <w:sz w:val="28"/>
          <w:szCs w:val="28"/>
        </w:rPr>
        <w:t xml:space="preserve"> о проведении классного, школьного этапов должны быть размещены </w:t>
      </w:r>
      <w:r w:rsidR="00AC60AB" w:rsidRPr="00D20C11">
        <w:rPr>
          <w:rFonts w:eastAsia="Calibri"/>
          <w:sz w:val="28"/>
          <w:szCs w:val="28"/>
        </w:rPr>
        <w:t>в личном кабинете куратора до 23</w:t>
      </w:r>
      <w:r w:rsidR="00887B52" w:rsidRPr="00D20C11">
        <w:rPr>
          <w:rFonts w:eastAsia="Calibri"/>
          <w:sz w:val="28"/>
          <w:szCs w:val="28"/>
        </w:rPr>
        <w:t>.02.202</w:t>
      </w:r>
      <w:r w:rsidR="00475227" w:rsidRPr="00D20C11">
        <w:rPr>
          <w:rFonts w:eastAsia="Calibri"/>
          <w:sz w:val="28"/>
          <w:szCs w:val="28"/>
        </w:rPr>
        <w:t>5</w:t>
      </w:r>
      <w:r w:rsidR="00887B52" w:rsidRPr="00D20C11">
        <w:rPr>
          <w:rFonts w:eastAsia="Calibri"/>
          <w:sz w:val="28"/>
          <w:szCs w:val="28"/>
        </w:rPr>
        <w:t xml:space="preserve"> г.</w:t>
      </w:r>
    </w:p>
    <w:p w14:paraId="73B2663F" w14:textId="77777777" w:rsidR="00B75CCB" w:rsidRPr="00D20C11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 w:rsidRPr="00D20C11">
        <w:rPr>
          <w:rFonts w:eastAsia="Calibri"/>
          <w:sz w:val="28"/>
          <w:szCs w:val="28"/>
        </w:rPr>
        <w:t xml:space="preserve">В срок не позднее </w:t>
      </w:r>
      <w:r w:rsidR="003B4A94">
        <w:rPr>
          <w:rFonts w:eastAsia="Calibri"/>
          <w:sz w:val="28"/>
          <w:szCs w:val="28"/>
        </w:rPr>
        <w:t>16</w:t>
      </w:r>
      <w:r w:rsidR="00AC60AB" w:rsidRPr="00D20C11">
        <w:rPr>
          <w:rFonts w:eastAsia="Calibri"/>
          <w:i/>
          <w:sz w:val="28"/>
          <w:szCs w:val="28"/>
        </w:rPr>
        <w:t xml:space="preserve"> февраля 2025</w:t>
      </w:r>
      <w:r w:rsidRPr="00D20C11">
        <w:rPr>
          <w:rFonts w:eastAsia="Calibri"/>
          <w:i/>
          <w:sz w:val="28"/>
          <w:szCs w:val="28"/>
        </w:rPr>
        <w:t xml:space="preserve"> года</w:t>
      </w:r>
      <w:r w:rsidRPr="00D20C11">
        <w:rPr>
          <w:rFonts w:eastAsia="Calibri"/>
          <w:sz w:val="28"/>
          <w:szCs w:val="28"/>
        </w:rPr>
        <w:t xml:space="preserve"> необходимо </w:t>
      </w:r>
      <w:r w:rsidR="003145D8" w:rsidRPr="00D20C11">
        <w:rPr>
          <w:rFonts w:eastAsia="Calibri"/>
          <w:sz w:val="28"/>
          <w:szCs w:val="28"/>
        </w:rPr>
        <w:t xml:space="preserve">направить на электронный адрес </w:t>
      </w:r>
      <w:hyperlink r:id="rId8" w:history="1">
        <w:proofErr w:type="spellStart"/>
        <w:r w:rsidR="003145D8" w:rsidRPr="00D20C11">
          <w:rPr>
            <w:rStyle w:val="a6"/>
            <w:rFonts w:eastAsia="Calibri"/>
            <w:sz w:val="28"/>
            <w:szCs w:val="28"/>
            <w:lang w:val="en-US"/>
          </w:rPr>
          <w:t>obrazovanie</w:t>
        </w:r>
        <w:proofErr w:type="spellEnd"/>
        <w:r w:rsidR="003145D8" w:rsidRPr="00D20C11">
          <w:rPr>
            <w:rStyle w:val="a6"/>
            <w:rFonts w:eastAsia="Calibri"/>
            <w:sz w:val="28"/>
            <w:szCs w:val="28"/>
          </w:rPr>
          <w:t>2020</w:t>
        </w:r>
        <w:proofErr w:type="spellStart"/>
        <w:r w:rsidR="003145D8" w:rsidRPr="00D20C11">
          <w:rPr>
            <w:rStyle w:val="a6"/>
            <w:rFonts w:eastAsia="Calibri"/>
            <w:sz w:val="28"/>
            <w:szCs w:val="28"/>
            <w:lang w:val="en-US"/>
          </w:rPr>
          <w:t>yandex</w:t>
        </w:r>
        <w:proofErr w:type="spellEnd"/>
        <w:r w:rsidR="003145D8" w:rsidRPr="00D20C11">
          <w:rPr>
            <w:rStyle w:val="a6"/>
            <w:rFonts w:eastAsia="Calibri"/>
            <w:sz w:val="28"/>
            <w:szCs w:val="28"/>
          </w:rPr>
          <w:t>.</w:t>
        </w:r>
        <w:proofErr w:type="spellStart"/>
        <w:r w:rsidR="003145D8" w:rsidRPr="00D20C11">
          <w:rPr>
            <w:rStyle w:val="a6"/>
            <w:rFonts w:eastAsia="Calibri"/>
            <w:sz w:val="28"/>
            <w:szCs w:val="28"/>
            <w:lang w:val="en-US"/>
          </w:rPr>
          <w:t>ru</w:t>
        </w:r>
        <w:proofErr w:type="spellEnd"/>
      </w:hyperlink>
      <w:r w:rsidR="003145D8" w:rsidRPr="00D20C11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1E273E" w:rsidRPr="00D20C11">
        <w:rPr>
          <w:rFonts w:eastAsia="Calibri"/>
          <w:sz w:val="28"/>
          <w:szCs w:val="28"/>
          <w:u w:val="single"/>
        </w:rPr>
        <w:t xml:space="preserve"> </w:t>
      </w:r>
      <w:r w:rsidRPr="00D20C11"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D20C11">
        <w:rPr>
          <w:rFonts w:eastAsia="Calibri"/>
          <w:i/>
          <w:sz w:val="28"/>
          <w:szCs w:val="28"/>
        </w:rPr>
        <w:t>абсолютного победителя</w:t>
      </w:r>
      <w:r w:rsidRPr="00D20C11">
        <w:rPr>
          <w:rFonts w:eastAsia="Calibri"/>
          <w:sz w:val="28"/>
          <w:szCs w:val="28"/>
        </w:rPr>
        <w:t xml:space="preserve"> и </w:t>
      </w:r>
      <w:r w:rsidRPr="00D20C11"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14:paraId="1E096A56" w14:textId="77777777" w:rsidR="00B75CCB" w:rsidRPr="00D20C11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>Форма заявки: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3828"/>
      </w:tblGrid>
      <w:tr w:rsidR="00396D20" w:rsidRPr="00D20C11" w14:paraId="14B8CAF4" w14:textId="77777777" w:rsidTr="00A8306A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2B00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B7CF5" w14:textId="77777777" w:rsidR="00396D20" w:rsidRPr="00D20C11" w:rsidRDefault="00DE4B45" w:rsidP="00DE4B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BAA9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Школа, класс, возраст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E8AB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название произведения</w:t>
            </w:r>
            <w:r w:rsidR="006C556B"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, автор</w:t>
            </w:r>
          </w:p>
        </w:tc>
      </w:tr>
      <w:tr w:rsidR="00396D20" w:rsidRPr="00D20C11" w14:paraId="75FB8A84" w14:textId="77777777" w:rsidTr="00A8306A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4EBC86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D20C1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A317E7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D8CDBE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5996D0" w14:textId="77777777" w:rsidR="00396D20" w:rsidRPr="00D20C11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4DFDEBCE" w14:textId="77777777" w:rsidR="00B75CCB" w:rsidRPr="00D20C11" w:rsidRDefault="001A61C0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D20C11">
        <w:rPr>
          <w:rFonts w:eastAsia="Calibri"/>
          <w:sz w:val="28"/>
          <w:szCs w:val="28"/>
        </w:rPr>
        <w:tab/>
      </w:r>
      <w:r w:rsidR="00B75CCB" w:rsidRPr="00D20C11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 w:rsidRPr="00D20C11">
        <w:rPr>
          <w:rFonts w:eastAsia="Calibri"/>
          <w:sz w:val="28"/>
          <w:szCs w:val="28"/>
        </w:rPr>
        <w:t>экспертная комиссия.</w:t>
      </w:r>
    </w:p>
    <w:p w14:paraId="214C0F6F" w14:textId="77777777" w:rsidR="00B75CCB" w:rsidRPr="00D20C11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1" w:name="bookmark0"/>
      <w:r w:rsidRPr="00D20C11">
        <w:rPr>
          <w:rFonts w:eastAsia="Calibri"/>
          <w:b/>
          <w:sz w:val="28"/>
          <w:szCs w:val="28"/>
          <w:lang w:eastAsia="en-US"/>
        </w:rPr>
        <w:t>Условия участия в Конкурсе</w:t>
      </w:r>
    </w:p>
    <w:p w14:paraId="7DF8E7BE" w14:textId="77777777" w:rsidR="00B75CCB" w:rsidRPr="00D20C11" w:rsidRDefault="004A2BC7" w:rsidP="007B3165">
      <w:pPr>
        <w:ind w:firstLine="709"/>
        <w:jc w:val="both"/>
        <w:rPr>
          <w:sz w:val="28"/>
          <w:szCs w:val="28"/>
        </w:rPr>
      </w:pPr>
      <w:r w:rsidRPr="00D20C11">
        <w:rPr>
          <w:sz w:val="28"/>
          <w:szCs w:val="28"/>
        </w:rPr>
        <w:t xml:space="preserve">Рекомендованное время выступления каждого участника </w:t>
      </w:r>
      <w:r w:rsidRPr="00D20C11">
        <w:rPr>
          <w:i/>
          <w:sz w:val="28"/>
          <w:szCs w:val="28"/>
        </w:rPr>
        <w:t>–</w:t>
      </w:r>
      <w:r w:rsidR="00490A32" w:rsidRPr="00D20C11">
        <w:rPr>
          <w:i/>
          <w:sz w:val="28"/>
          <w:szCs w:val="28"/>
        </w:rPr>
        <w:t xml:space="preserve"> </w:t>
      </w:r>
      <w:r w:rsidR="00490A32" w:rsidRPr="00D20C11">
        <w:rPr>
          <w:b/>
          <w:i/>
          <w:sz w:val="28"/>
          <w:szCs w:val="28"/>
        </w:rPr>
        <w:t>3</w:t>
      </w:r>
      <w:r w:rsidR="00CE0497" w:rsidRPr="00D20C11">
        <w:rPr>
          <w:i/>
          <w:sz w:val="28"/>
          <w:szCs w:val="28"/>
        </w:rPr>
        <w:t xml:space="preserve"> </w:t>
      </w:r>
      <w:r w:rsidR="00B75CCB" w:rsidRPr="00D20C11">
        <w:rPr>
          <w:i/>
          <w:sz w:val="28"/>
          <w:szCs w:val="28"/>
        </w:rPr>
        <w:t>минут</w:t>
      </w:r>
      <w:r w:rsidR="00B85B2F" w:rsidRPr="00D20C11">
        <w:rPr>
          <w:i/>
          <w:sz w:val="28"/>
          <w:szCs w:val="28"/>
        </w:rPr>
        <w:t>ы</w:t>
      </w:r>
      <w:r w:rsidR="00B85B2F" w:rsidRPr="00D20C11">
        <w:rPr>
          <w:sz w:val="28"/>
          <w:szCs w:val="28"/>
        </w:rPr>
        <w:t xml:space="preserve">, </w:t>
      </w:r>
      <w:r w:rsidR="00CE0497" w:rsidRPr="00D20C11">
        <w:rPr>
          <w:sz w:val="28"/>
          <w:szCs w:val="28"/>
        </w:rPr>
        <w:t xml:space="preserve">максимальная продолжительность </w:t>
      </w:r>
      <w:r w:rsidR="00CE0497" w:rsidRPr="00D20C11">
        <w:rPr>
          <w:b/>
          <w:sz w:val="28"/>
          <w:szCs w:val="28"/>
        </w:rPr>
        <w:t>4</w:t>
      </w:r>
      <w:r w:rsidR="00B85B2F" w:rsidRPr="00D20C11">
        <w:rPr>
          <w:sz w:val="28"/>
          <w:szCs w:val="28"/>
        </w:rPr>
        <w:t xml:space="preserve"> минут</w:t>
      </w:r>
      <w:r w:rsidR="00CE0497" w:rsidRPr="00D20C11">
        <w:rPr>
          <w:sz w:val="28"/>
          <w:szCs w:val="28"/>
        </w:rPr>
        <w:t>ы</w:t>
      </w:r>
      <w:r w:rsidR="00B85B2F" w:rsidRPr="00D20C11">
        <w:rPr>
          <w:sz w:val="28"/>
          <w:szCs w:val="28"/>
        </w:rPr>
        <w:t>.</w:t>
      </w:r>
      <w:r w:rsidR="00B75CCB" w:rsidRPr="00D20C11">
        <w:rPr>
          <w:sz w:val="28"/>
          <w:szCs w:val="28"/>
        </w:rPr>
        <w:t xml:space="preserve"> Во время выступления могут быть использованы музыкальное со</w:t>
      </w:r>
      <w:r w:rsidR="00841B2C" w:rsidRPr="00D20C11">
        <w:rPr>
          <w:sz w:val="28"/>
          <w:szCs w:val="28"/>
        </w:rPr>
        <w:t>провождение, декорации, костюмы, не влияющие на сумму баллов.</w:t>
      </w:r>
      <w:r w:rsidR="00B75CCB" w:rsidRPr="00D20C11">
        <w:rPr>
          <w:sz w:val="28"/>
          <w:szCs w:val="28"/>
        </w:rPr>
        <w:t xml:space="preserve">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14:paraId="50DF5CBB" w14:textId="77777777" w:rsidR="00D16980" w:rsidRPr="00D20C11" w:rsidRDefault="00B75CCB" w:rsidP="007B3165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В рамках Конкурса участникам</w:t>
      </w:r>
      <w:r w:rsidR="001D6761" w:rsidRPr="00D20C11">
        <w:rPr>
          <w:sz w:val="28"/>
          <w:szCs w:val="28"/>
        </w:rPr>
        <w:t xml:space="preserve"> рекомендуется выбирать произведения русских писателей XVIII-XX века, произведения современны</w:t>
      </w:r>
      <w:r w:rsidR="00AF35B3">
        <w:rPr>
          <w:sz w:val="28"/>
          <w:szCs w:val="28"/>
        </w:rPr>
        <w:t>х русских писателей</w:t>
      </w:r>
      <w:r w:rsidR="001D6761" w:rsidRPr="00D20C11">
        <w:rPr>
          <w:sz w:val="28"/>
          <w:szCs w:val="28"/>
        </w:rPr>
        <w:t xml:space="preserve">, произведения региональных авторов. Предлагается </w:t>
      </w:r>
      <w:r w:rsidRPr="00D20C11">
        <w:rPr>
          <w:sz w:val="28"/>
          <w:szCs w:val="28"/>
        </w:rPr>
        <w:t xml:space="preserve">прочитать </w:t>
      </w:r>
      <w:r w:rsidR="00B85B2F" w:rsidRPr="00D20C11">
        <w:rPr>
          <w:sz w:val="28"/>
          <w:szCs w:val="28"/>
        </w:rPr>
        <w:t xml:space="preserve">наизусть </w:t>
      </w:r>
      <w:r w:rsidRPr="00D20C11">
        <w:rPr>
          <w:sz w:val="28"/>
          <w:szCs w:val="28"/>
        </w:rPr>
        <w:t xml:space="preserve">на русском языке отрывок из выбранного ими прозаического произведения, которое не входит в базовый уровень </w:t>
      </w:r>
      <w:r w:rsidR="00B85B2F" w:rsidRPr="00D20C11">
        <w:rPr>
          <w:sz w:val="28"/>
          <w:szCs w:val="28"/>
        </w:rPr>
        <w:t>школьной программы.</w:t>
      </w:r>
    </w:p>
    <w:p w14:paraId="23F563C0" w14:textId="77777777" w:rsidR="009823C4" w:rsidRDefault="009823C4" w:rsidP="009823C4">
      <w:pPr>
        <w:tabs>
          <w:tab w:val="left" w:pos="4074"/>
        </w:tabs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D20C11">
        <w:rPr>
          <w:rFonts w:eastAsia="Calibri"/>
          <w:bCs/>
          <w:sz w:val="28"/>
          <w:szCs w:val="28"/>
          <w:lang w:eastAsia="en-US"/>
        </w:rPr>
        <w:t>К современной литературе относятся произведения, изданные после 2000 г. При выборе произведения для участия в номинации современная литература, рекомендуется обратиться к приложению, разработанному Фондом «Живая классика» (</w:t>
      </w:r>
      <w:hyperlink r:id="rId9" w:history="1">
        <w:r w:rsidR="003B4A94" w:rsidRPr="006A5843">
          <w:rPr>
            <w:rStyle w:val="a6"/>
            <w:rFonts w:eastAsia="Calibri"/>
            <w:bCs/>
            <w:sz w:val="28"/>
            <w:szCs w:val="28"/>
            <w:lang w:eastAsia="en-US"/>
          </w:rPr>
          <w:t>https://books.youngreaders.ru/</w:t>
        </w:r>
      </w:hyperlink>
      <w:r w:rsidRPr="00D20C11">
        <w:rPr>
          <w:rFonts w:eastAsia="Calibri"/>
          <w:bCs/>
          <w:sz w:val="28"/>
          <w:szCs w:val="28"/>
          <w:lang w:eastAsia="en-US"/>
        </w:rPr>
        <w:t>).</w:t>
      </w:r>
    </w:p>
    <w:p w14:paraId="18009338" w14:textId="77777777" w:rsidR="003B4A94" w:rsidRPr="00D20C11" w:rsidRDefault="003B4A94" w:rsidP="009823C4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B4A94">
        <w:rPr>
          <w:rFonts w:eastAsia="Calibri"/>
          <w:sz w:val="28"/>
          <w:szCs w:val="28"/>
          <w:lang w:eastAsia="en-US"/>
        </w:rPr>
        <w:t>Необходимое требование для выбранного произведения — оно должно быть издано в печатном виде тиражом не менее 2 000 экземпляров (необходимо предоставить электронную ссылку на тираж произведения или фотографию ст</w:t>
      </w:r>
      <w:r>
        <w:rPr>
          <w:rFonts w:eastAsia="Calibri"/>
          <w:sz w:val="28"/>
          <w:szCs w:val="28"/>
          <w:lang w:eastAsia="en-US"/>
        </w:rPr>
        <w:t>р</w:t>
      </w:r>
      <w:r w:rsidRPr="003B4A94">
        <w:rPr>
          <w:rFonts w:eastAsia="Calibri"/>
          <w:sz w:val="28"/>
          <w:szCs w:val="28"/>
          <w:lang w:eastAsia="en-US"/>
        </w:rPr>
        <w:t>аницы с указанием тиража).</w:t>
      </w:r>
    </w:p>
    <w:p w14:paraId="691C9658" w14:textId="77777777" w:rsidR="00D52A21" w:rsidRPr="00D20C11" w:rsidRDefault="00D52A21" w:rsidP="00D52A21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После победы в районном этапе конкурса, трём участникам, набравшим наибольший балл, будет предложено пройти онлайн тест на оценку кругозора. Для успешного прохождения теста, необходимо правильно ответить более чем на 50% вопросов. В случае неудачного прохождения теста, будет отказано в участии в региональном этапе.</w:t>
      </w:r>
    </w:p>
    <w:p w14:paraId="08C0A75B" w14:textId="77777777" w:rsidR="00D52A21" w:rsidRPr="00D20C11" w:rsidRDefault="00D52A21" w:rsidP="00D52A21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t xml:space="preserve">Каждому участнику районного этапа конкурса рекомендуется написать краткую рецензию на выбранное для выступления произведение и разместить его в своих социальных сетях с </w:t>
      </w:r>
      <w:proofErr w:type="spellStart"/>
      <w:r w:rsidRPr="00D20C11">
        <w:rPr>
          <w:sz w:val="28"/>
          <w:szCs w:val="28"/>
        </w:rPr>
        <w:t>хэштегом</w:t>
      </w:r>
      <w:proofErr w:type="spellEnd"/>
      <w:r w:rsidRPr="00D20C11">
        <w:rPr>
          <w:sz w:val="28"/>
          <w:szCs w:val="28"/>
        </w:rPr>
        <w:t xml:space="preserve"> #КонкурсЖК_рецензия.</w:t>
      </w:r>
    </w:p>
    <w:p w14:paraId="61E10B6C" w14:textId="77777777" w:rsidR="00D52A21" w:rsidRPr="00D20C11" w:rsidRDefault="00D52A21" w:rsidP="00D52A21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Победитель и призёры районного эта</w:t>
      </w:r>
      <w:r w:rsidR="00057AFA" w:rsidRPr="00D20C11">
        <w:rPr>
          <w:sz w:val="28"/>
          <w:szCs w:val="28"/>
        </w:rPr>
        <w:t xml:space="preserve">па отправляют рецензию на </w:t>
      </w:r>
      <w:r w:rsidR="00057AFA" w:rsidRPr="00D20C11">
        <w:rPr>
          <w:rFonts w:eastAsia="Calibri"/>
          <w:sz w:val="28"/>
          <w:szCs w:val="28"/>
          <w:lang w:val="en-US"/>
        </w:rPr>
        <w:t>e</w:t>
      </w:r>
      <w:r w:rsidR="00057AFA" w:rsidRPr="00D20C11">
        <w:rPr>
          <w:rFonts w:eastAsia="Calibri"/>
          <w:sz w:val="28"/>
          <w:szCs w:val="28"/>
        </w:rPr>
        <w:t>-</w:t>
      </w:r>
      <w:r w:rsidR="00057AFA" w:rsidRPr="00D20C11">
        <w:rPr>
          <w:rFonts w:eastAsia="Calibri"/>
          <w:sz w:val="28"/>
          <w:szCs w:val="28"/>
          <w:lang w:val="en-US"/>
        </w:rPr>
        <w:t>mail</w:t>
      </w:r>
      <w:r w:rsidR="00057AFA" w:rsidRPr="00D20C11">
        <w:rPr>
          <w:sz w:val="28"/>
          <w:szCs w:val="28"/>
        </w:rPr>
        <w:t xml:space="preserve"> </w:t>
      </w:r>
      <w:r w:rsidRPr="00D20C11">
        <w:rPr>
          <w:sz w:val="28"/>
          <w:szCs w:val="28"/>
        </w:rPr>
        <w:t>регионального куратора не позднее дня объявления победителей районного этапа, а также приносят рецензию в распечатанном виде с собой на региональный этап. Рецензия на произведение будет учитываться при выставлении баллов на региональном э</w:t>
      </w:r>
      <w:r w:rsidR="00057AFA" w:rsidRPr="00D20C11">
        <w:rPr>
          <w:sz w:val="28"/>
          <w:szCs w:val="28"/>
        </w:rPr>
        <w:t>тапе конкурса и оцениваться от 0</w:t>
      </w:r>
      <w:r w:rsidRPr="00D20C11">
        <w:rPr>
          <w:sz w:val="28"/>
          <w:szCs w:val="28"/>
        </w:rPr>
        <w:t xml:space="preserve"> (если рецензия не предоставлена в срок) до 5 баллов.</w:t>
      </w:r>
    </w:p>
    <w:p w14:paraId="11802560" w14:textId="77777777" w:rsidR="00D52A21" w:rsidRPr="00D20C11" w:rsidRDefault="00D52A21" w:rsidP="00D52A21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lastRenderedPageBreak/>
        <w:t>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</w:t>
      </w:r>
    </w:p>
    <w:p w14:paraId="7C268001" w14:textId="77777777" w:rsidR="00D52A21" w:rsidRPr="00D20C11" w:rsidRDefault="00D52A21" w:rsidP="00D52A21">
      <w:pPr>
        <w:ind w:firstLine="708"/>
        <w:jc w:val="both"/>
        <w:rPr>
          <w:sz w:val="28"/>
          <w:szCs w:val="28"/>
        </w:rPr>
      </w:pPr>
      <w:r w:rsidRPr="00D20C11">
        <w:rPr>
          <w:sz w:val="28"/>
          <w:szCs w:val="28"/>
        </w:rPr>
        <w:t>При нарушении правил участия в Конкурсе участник может быть снят с конкурсных испытаний. Решение об этом принимает организатор Конкурса или жюри соответствующего этапа.</w:t>
      </w:r>
    </w:p>
    <w:p w14:paraId="6C09A60A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D20C11"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1"/>
      <w:r w:rsidRPr="00D20C11">
        <w:rPr>
          <w:rFonts w:eastAsia="Calibri"/>
          <w:b/>
          <w:sz w:val="28"/>
          <w:szCs w:val="28"/>
          <w:lang w:eastAsia="en-US"/>
        </w:rPr>
        <w:t>я</w:t>
      </w:r>
    </w:p>
    <w:p w14:paraId="4933BB41" w14:textId="77777777" w:rsidR="00B75CCB" w:rsidRPr="00D20C11" w:rsidRDefault="003145D8" w:rsidP="003145D8">
      <w:pPr>
        <w:jc w:val="both"/>
        <w:rPr>
          <w:rFonts w:eastAsia="Calibri"/>
          <w:sz w:val="28"/>
          <w:szCs w:val="28"/>
          <w:lang w:eastAsia="en-US"/>
        </w:rPr>
      </w:pPr>
      <w:r w:rsidRPr="00D20C11">
        <w:rPr>
          <w:rFonts w:eastAsia="Calibri"/>
          <w:sz w:val="28"/>
          <w:szCs w:val="28"/>
          <w:lang w:eastAsia="en-US"/>
        </w:rPr>
        <w:tab/>
        <w:t>В</w:t>
      </w:r>
      <w:r w:rsidR="00B75CCB" w:rsidRPr="00D20C11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 w:rsidRPr="00D20C11"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 w:rsidRPr="00D20C11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 w:rsidRPr="00D20C11">
        <w:rPr>
          <w:rFonts w:eastAsia="Calibri"/>
          <w:sz w:val="28"/>
          <w:szCs w:val="28"/>
          <w:lang w:eastAsia="en-US"/>
        </w:rPr>
        <w:t>, как средняя</w:t>
      </w:r>
      <w:r w:rsidR="00F579B0" w:rsidRPr="00D20C11">
        <w:rPr>
          <w:rFonts w:eastAsia="Calibri"/>
          <w:sz w:val="28"/>
          <w:szCs w:val="28"/>
          <w:lang w:eastAsia="en-US"/>
        </w:rPr>
        <w:t xml:space="preserve"> </w:t>
      </w:r>
      <w:r w:rsidR="00B56449" w:rsidRPr="00D20C11">
        <w:rPr>
          <w:rFonts w:eastAsia="Calibri"/>
          <w:sz w:val="28"/>
          <w:szCs w:val="28"/>
          <w:lang w:eastAsia="en-US"/>
        </w:rPr>
        <w:t xml:space="preserve">по сумме </w:t>
      </w:r>
      <w:r w:rsidR="00B75CCB" w:rsidRPr="00D20C11">
        <w:rPr>
          <w:rFonts w:eastAsia="Calibri"/>
          <w:sz w:val="28"/>
          <w:szCs w:val="28"/>
          <w:lang w:eastAsia="en-US"/>
        </w:rPr>
        <w:t>баллов.</w:t>
      </w:r>
    </w:p>
    <w:p w14:paraId="60A37C8F" w14:textId="77777777" w:rsidR="00B75CCB" w:rsidRPr="00D20C11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2" w:name="bookmark1"/>
      <w:r w:rsidRPr="00D20C11"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2"/>
      <w:r w:rsidRPr="00D20C11">
        <w:rPr>
          <w:rFonts w:eastAsia="Calibri"/>
          <w:b/>
          <w:sz w:val="28"/>
          <w:szCs w:val="28"/>
          <w:lang w:eastAsia="en-US"/>
        </w:rPr>
        <w:t>е</w:t>
      </w:r>
    </w:p>
    <w:p w14:paraId="7AEE72E1" w14:textId="77777777" w:rsidR="00F326B7" w:rsidRPr="001A61C0" w:rsidRDefault="00B75CCB" w:rsidP="00F326B7">
      <w:pPr>
        <w:ind w:firstLine="708"/>
        <w:jc w:val="both"/>
        <w:rPr>
          <w:sz w:val="27"/>
          <w:szCs w:val="28"/>
        </w:rPr>
      </w:pPr>
      <w:r w:rsidRPr="00D20C11">
        <w:rPr>
          <w:sz w:val="28"/>
          <w:szCs w:val="28"/>
        </w:rPr>
        <w:t xml:space="preserve">Победители </w:t>
      </w:r>
      <w:r w:rsidR="001F293E" w:rsidRPr="00D20C11">
        <w:rPr>
          <w:sz w:val="28"/>
          <w:szCs w:val="28"/>
        </w:rPr>
        <w:t xml:space="preserve">и призёры </w:t>
      </w:r>
      <w:r w:rsidRPr="00D20C11"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 w:rsidRPr="00D20C11">
        <w:rPr>
          <w:sz w:val="28"/>
          <w:szCs w:val="28"/>
        </w:rPr>
        <w:t xml:space="preserve">Им </w:t>
      </w:r>
      <w:r w:rsidRPr="00D20C11">
        <w:rPr>
          <w:sz w:val="28"/>
          <w:szCs w:val="28"/>
        </w:rPr>
        <w:t xml:space="preserve">предоставляется право участвовать в </w:t>
      </w:r>
      <w:r w:rsidR="00F326B7" w:rsidRPr="00D20C11">
        <w:rPr>
          <w:sz w:val="28"/>
          <w:szCs w:val="28"/>
        </w:rPr>
        <w:t>региональном этапе К</w:t>
      </w:r>
      <w:r w:rsidR="00EE1597" w:rsidRPr="00D20C11">
        <w:rPr>
          <w:sz w:val="28"/>
          <w:szCs w:val="28"/>
        </w:rPr>
        <w:t>онкурса</w:t>
      </w:r>
      <w:r w:rsidR="00EE1597" w:rsidRPr="001A61C0">
        <w:rPr>
          <w:sz w:val="27"/>
          <w:szCs w:val="28"/>
        </w:rPr>
        <w:t>.</w:t>
      </w:r>
    </w:p>
    <w:p w14:paraId="28BA2863" w14:textId="77777777" w:rsidR="00B75CCB" w:rsidRDefault="00B75CCB" w:rsidP="007B3165">
      <w:pPr>
        <w:ind w:left="5103"/>
        <w:jc w:val="both"/>
        <w:rPr>
          <w:sz w:val="28"/>
          <w:szCs w:val="28"/>
        </w:rPr>
      </w:pPr>
    </w:p>
    <w:p w14:paraId="08AC212E" w14:textId="77777777" w:rsidR="002365CC" w:rsidRDefault="002365CC" w:rsidP="007B3165">
      <w:pPr>
        <w:ind w:left="5103"/>
        <w:jc w:val="both"/>
        <w:rPr>
          <w:sz w:val="28"/>
          <w:szCs w:val="28"/>
        </w:rPr>
      </w:pPr>
    </w:p>
    <w:p w14:paraId="4E819290" w14:textId="77777777" w:rsidR="00490A32" w:rsidRDefault="00490A32" w:rsidP="007B3165">
      <w:pPr>
        <w:jc w:val="both"/>
        <w:rPr>
          <w:sz w:val="28"/>
          <w:szCs w:val="28"/>
        </w:rPr>
        <w:sectPr w:rsidR="00490A32" w:rsidSect="00BE0126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14:paraId="5BE088A2" w14:textId="77777777" w:rsidR="00490A32" w:rsidRDefault="003145D8" w:rsidP="003145D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FE6A563" w14:textId="77777777" w:rsidR="00490A32" w:rsidRDefault="003145D8" w:rsidP="009D138C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14:paraId="5E63AE70" w14:textId="77777777" w:rsidR="002C3712" w:rsidRPr="00927958" w:rsidRDefault="002C3712" w:rsidP="009D138C">
      <w:pPr>
        <w:jc w:val="right"/>
        <w:rPr>
          <w:szCs w:val="28"/>
        </w:rPr>
      </w:pPr>
    </w:p>
    <w:p w14:paraId="3127F8F9" w14:textId="77777777" w:rsidR="00966758" w:rsidRPr="00966758" w:rsidRDefault="00966758" w:rsidP="00966758">
      <w:pPr>
        <w:spacing w:before="64"/>
        <w:ind w:right="875"/>
        <w:jc w:val="center"/>
        <w:rPr>
          <w:i/>
          <w:sz w:val="13"/>
        </w:rPr>
      </w:pPr>
      <w:r w:rsidRPr="00966758">
        <w:rPr>
          <w:sz w:val="28"/>
        </w:rPr>
        <w:t>Протокол оценивания видеороликов по конку</w:t>
      </w:r>
      <w:r w:rsidR="00057AFA">
        <w:rPr>
          <w:sz w:val="28"/>
        </w:rPr>
        <w:t>рсу чтецов «Живая классика» 2025</w:t>
      </w:r>
      <w:r w:rsidRPr="00966758">
        <w:rPr>
          <w:sz w:val="28"/>
        </w:rPr>
        <w:t xml:space="preserve"> год</w:t>
      </w:r>
    </w:p>
    <w:tbl>
      <w:tblPr>
        <w:tblStyle w:val="TableNormal"/>
        <w:tblW w:w="1524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2350"/>
        <w:gridCol w:w="4254"/>
        <w:gridCol w:w="1275"/>
        <w:gridCol w:w="1701"/>
        <w:gridCol w:w="2224"/>
        <w:gridCol w:w="1896"/>
        <w:gridCol w:w="916"/>
      </w:tblGrid>
      <w:tr w:rsidR="00966758" w14:paraId="7C66ACAF" w14:textId="77777777" w:rsidTr="0021426F">
        <w:trPr>
          <w:trHeight w:val="368"/>
        </w:trPr>
        <w:tc>
          <w:tcPr>
            <w:tcW w:w="626" w:type="dxa"/>
            <w:vMerge w:val="restart"/>
            <w:tcBorders>
              <w:right w:val="single" w:sz="12" w:space="0" w:color="000000"/>
            </w:tcBorders>
          </w:tcPr>
          <w:p w14:paraId="65872CB7" w14:textId="77777777" w:rsidR="00966758" w:rsidRDefault="00966758" w:rsidP="00966758">
            <w:pPr>
              <w:pStyle w:val="TableParagraph"/>
              <w:spacing w:before="203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50" w:type="dxa"/>
            <w:vMerge w:val="restart"/>
            <w:tcBorders>
              <w:left w:val="single" w:sz="12" w:space="0" w:color="000000"/>
            </w:tcBorders>
          </w:tcPr>
          <w:p w14:paraId="0DCB5488" w14:textId="77777777" w:rsidR="00966758" w:rsidRPr="001E5289" w:rsidRDefault="00966758" w:rsidP="00E27F50">
            <w:pPr>
              <w:pStyle w:val="TableParagraph"/>
              <w:spacing w:before="228" w:line="235" w:lineRule="auto"/>
              <w:ind w:left="84" w:right="320" w:hanging="2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Фамилия, Имя чтеца, автор, название произведения</w:t>
            </w:r>
          </w:p>
        </w:tc>
        <w:tc>
          <w:tcPr>
            <w:tcW w:w="12266" w:type="dxa"/>
            <w:gridSpan w:val="6"/>
          </w:tcPr>
          <w:p w14:paraId="4C769609" w14:textId="77777777" w:rsidR="00966758" w:rsidRDefault="00966758" w:rsidP="00966758">
            <w:pPr>
              <w:pStyle w:val="TableParagraph"/>
              <w:spacing w:before="54"/>
              <w:ind w:left="328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Критерии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оценки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966758" w14:paraId="2477911E" w14:textId="77777777" w:rsidTr="0021426F">
        <w:trPr>
          <w:trHeight w:val="1551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14:paraId="09FBB87A" w14:textId="77777777"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14:paraId="18E0E063" w14:textId="77777777"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14:paraId="060CF50F" w14:textId="77777777" w:rsidR="00966758" w:rsidRDefault="00966758" w:rsidP="00966758">
            <w:pPr>
              <w:pStyle w:val="TableParagraph"/>
              <w:spacing w:before="48"/>
              <w:ind w:left="894" w:right="638" w:firstLine="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Выбор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текста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произведения</w:t>
            </w:r>
            <w:proofErr w:type="spellEnd"/>
          </w:p>
        </w:tc>
        <w:tc>
          <w:tcPr>
            <w:tcW w:w="2976" w:type="dxa"/>
            <w:gridSpan w:val="2"/>
            <w:tcBorders>
              <w:left w:val="single" w:sz="12" w:space="0" w:color="000000"/>
            </w:tcBorders>
          </w:tcPr>
          <w:p w14:paraId="3A21F1AE" w14:textId="77777777" w:rsidR="00966758" w:rsidRPr="001E5289" w:rsidRDefault="00966758" w:rsidP="00966758">
            <w:pPr>
              <w:pStyle w:val="TableParagraph"/>
              <w:spacing w:before="48"/>
              <w:ind w:left="46" w:right="20" w:firstLine="4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2224" w:type="dxa"/>
          </w:tcPr>
          <w:p w14:paraId="434160A6" w14:textId="77777777" w:rsidR="00966758" w:rsidRDefault="00966758" w:rsidP="00966758">
            <w:pPr>
              <w:pStyle w:val="TableParagraph"/>
              <w:spacing w:before="1"/>
              <w:ind w:left="46" w:right="2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Грамотная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речь</w:t>
            </w:r>
            <w:proofErr w:type="spellEnd"/>
          </w:p>
        </w:tc>
        <w:tc>
          <w:tcPr>
            <w:tcW w:w="1896" w:type="dxa"/>
          </w:tcPr>
          <w:p w14:paraId="3E25A23D" w14:textId="77777777" w:rsidR="00966758" w:rsidRPr="001E5289" w:rsidRDefault="00966758" w:rsidP="00966758">
            <w:pPr>
              <w:pStyle w:val="TableParagraph"/>
              <w:spacing w:before="188"/>
              <w:ind w:left="46" w:right="20" w:hanging="1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Дикция, расстановка логических ударений, пауз</w:t>
            </w:r>
          </w:p>
        </w:tc>
        <w:tc>
          <w:tcPr>
            <w:tcW w:w="916" w:type="dxa"/>
            <w:vMerge w:val="restart"/>
          </w:tcPr>
          <w:p w14:paraId="44CDC125" w14:textId="77777777" w:rsidR="00966758" w:rsidRPr="00E27F50" w:rsidRDefault="00966758" w:rsidP="0021426F">
            <w:pPr>
              <w:pStyle w:val="TableParagraph"/>
              <w:spacing w:before="162"/>
              <w:ind w:left="46" w:right="20" w:firstLine="20"/>
              <w:rPr>
                <w:b/>
                <w:sz w:val="24"/>
                <w:lang w:val="ru-RU"/>
              </w:rPr>
            </w:pPr>
            <w:r w:rsidRPr="00E27F50">
              <w:rPr>
                <w:b/>
                <w:sz w:val="24"/>
                <w:lang w:val="ru-RU"/>
              </w:rPr>
              <w:t>В</w:t>
            </w:r>
            <w:r w:rsidR="0021426F" w:rsidRPr="00E27F50">
              <w:rPr>
                <w:b/>
                <w:sz w:val="24"/>
                <w:lang w:val="ru-RU"/>
              </w:rPr>
              <w:t>сего баллов</w:t>
            </w:r>
            <w:r w:rsidR="00E27F50">
              <w:rPr>
                <w:b/>
                <w:sz w:val="24"/>
                <w:lang w:val="ru-RU"/>
              </w:rPr>
              <w:t xml:space="preserve"> (</w:t>
            </w:r>
            <w:r w:rsidR="00E27F50">
              <w:rPr>
                <w:b/>
                <w:sz w:val="24"/>
              </w:rPr>
              <w:t>max</w:t>
            </w:r>
            <w:r w:rsidR="00E27F50" w:rsidRPr="00E27F50">
              <w:rPr>
                <w:b/>
                <w:sz w:val="24"/>
                <w:lang w:val="ru-RU"/>
              </w:rPr>
              <w:t xml:space="preserve">. </w:t>
            </w:r>
            <w:r w:rsidR="00E27F50">
              <w:rPr>
                <w:b/>
                <w:sz w:val="24"/>
                <w:lang w:val="ru-RU"/>
              </w:rPr>
              <w:t>балл-30)</w:t>
            </w:r>
          </w:p>
        </w:tc>
      </w:tr>
      <w:tr w:rsidR="00966758" w:rsidRPr="001E5289" w14:paraId="0C61C70A" w14:textId="77777777" w:rsidTr="0021426F">
        <w:trPr>
          <w:trHeight w:val="2750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14:paraId="1A06FC39" w14:textId="77777777"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14:paraId="1906E5C2" w14:textId="77777777"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14:paraId="38A90F28" w14:textId="77777777" w:rsidR="00966758" w:rsidRPr="001E5289" w:rsidRDefault="0021426F" w:rsidP="0021426F">
            <w:pPr>
              <w:pStyle w:val="TableParagraph"/>
              <w:ind w:right="23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1.</w:t>
            </w:r>
            <w:r w:rsidR="00966758" w:rsidRPr="001E5289">
              <w:rPr>
                <w:sz w:val="20"/>
                <w:lang w:val="ru-RU"/>
              </w:rPr>
              <w:t>сокращение текста, при</w:t>
            </w:r>
            <w:r w:rsidR="00966758" w:rsidRPr="001E5289">
              <w:rPr>
                <w:spacing w:val="-2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котором искажается</w:t>
            </w:r>
            <w:r w:rsidR="00966758" w:rsidRPr="001E5289">
              <w:rPr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содержание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произведения, смысл теряется или меняется на противоположный: </w:t>
            </w:r>
            <w:r w:rsidR="00966758" w:rsidRPr="001E5289">
              <w:rPr>
                <w:b/>
                <w:sz w:val="20"/>
                <w:lang w:val="ru-RU"/>
              </w:rPr>
              <w:t>минус 7 баллов</w:t>
            </w:r>
          </w:p>
          <w:p w14:paraId="48B7368A" w14:textId="77777777" w:rsidR="00966758" w:rsidRPr="001E5289" w:rsidRDefault="0021426F" w:rsidP="0021426F">
            <w:pPr>
              <w:pStyle w:val="TableParagraph"/>
              <w:spacing w:before="3"/>
              <w:ind w:left="44" w:right="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2.</w:t>
            </w:r>
            <w:r w:rsidR="00966758" w:rsidRPr="001E5289">
              <w:rPr>
                <w:sz w:val="20"/>
                <w:lang w:val="ru-RU"/>
              </w:rPr>
              <w:t>выбор отрывка, не понятный</w:t>
            </w:r>
            <w:r w:rsidR="00966758" w:rsidRPr="001E5289">
              <w:rPr>
                <w:spacing w:val="-17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вне контекста: </w:t>
            </w:r>
            <w:r w:rsidR="00966758" w:rsidRPr="001E5289">
              <w:rPr>
                <w:b/>
                <w:sz w:val="20"/>
                <w:lang w:val="ru-RU"/>
              </w:rPr>
              <w:t>минус 7</w:t>
            </w:r>
            <w:r w:rsidR="00966758" w:rsidRPr="001E5289">
              <w:rPr>
                <w:b/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b/>
                <w:sz w:val="20"/>
                <w:lang w:val="ru-RU"/>
              </w:rPr>
              <w:t>баллов</w:t>
            </w:r>
          </w:p>
          <w:p w14:paraId="37B43123" w14:textId="77777777" w:rsidR="00966758" w:rsidRPr="0021426F" w:rsidRDefault="0021426F" w:rsidP="0021426F">
            <w:pPr>
              <w:pStyle w:val="TableParagraph"/>
              <w:tabs>
                <w:tab w:val="left" w:pos="321"/>
              </w:tabs>
              <w:spacing w:before="2"/>
              <w:ind w:right="9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3.</w:t>
            </w:r>
            <w:r w:rsidR="00966758" w:rsidRPr="0021426F">
              <w:rPr>
                <w:sz w:val="20"/>
                <w:lang w:val="ru-RU"/>
              </w:rPr>
              <w:t>произведения, призывающие</w:t>
            </w:r>
            <w:r w:rsidR="00966758" w:rsidRPr="0021426F">
              <w:rPr>
                <w:spacing w:val="-20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к жестокости,</w:t>
            </w:r>
            <w:r w:rsidR="00966758" w:rsidRPr="0021426F">
              <w:rPr>
                <w:spacing w:val="-4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содержащие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нецензурную лексику: </w:t>
            </w:r>
            <w:r w:rsidR="00966758" w:rsidRPr="0021426F">
              <w:rPr>
                <w:b/>
                <w:sz w:val="20"/>
                <w:lang w:val="ru-RU"/>
              </w:rPr>
              <w:t>минус 10 баллов</w:t>
            </w:r>
          </w:p>
          <w:p w14:paraId="16CDDFDD" w14:textId="77777777" w:rsidR="00966758" w:rsidRPr="0021426F" w:rsidRDefault="0021426F" w:rsidP="0021426F">
            <w:pPr>
              <w:pStyle w:val="TableParagraph"/>
              <w:tabs>
                <w:tab w:val="left" w:pos="301"/>
              </w:tabs>
              <w:spacing w:before="3"/>
              <w:ind w:left="44" w:right="300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</w:t>
            </w:r>
            <w:r w:rsidR="00966758" w:rsidRPr="0021426F">
              <w:rPr>
                <w:sz w:val="20"/>
                <w:lang w:val="ru-RU"/>
              </w:rPr>
              <w:t>произведение, рассчитанное</w:t>
            </w:r>
            <w:r w:rsidR="00966758" w:rsidRPr="0021426F">
              <w:rPr>
                <w:spacing w:val="-13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на дошкольный или младший школьный возраст,</w:t>
            </w:r>
            <w:r w:rsidR="00966758" w:rsidRPr="0021426F">
              <w:rPr>
                <w:spacing w:val="-5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если</w:t>
            </w:r>
            <w:r w:rsidRPr="0021426F"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исполнитель является старшеклассником: </w:t>
            </w:r>
            <w:r w:rsidR="00966758" w:rsidRPr="0021426F">
              <w:rPr>
                <w:b/>
                <w:sz w:val="20"/>
                <w:lang w:val="ru-RU"/>
              </w:rPr>
              <w:t>минус 5 баллов</w:t>
            </w:r>
          </w:p>
          <w:p w14:paraId="7311D415" w14:textId="77777777" w:rsidR="00966758" w:rsidRPr="001E5289" w:rsidRDefault="00966758" w:rsidP="00966758">
            <w:pPr>
              <w:pStyle w:val="TableParagraph"/>
              <w:spacing w:before="3" w:line="211" w:lineRule="exact"/>
              <w:ind w:left="2" w:right="18" w:firstLine="4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Оценивается от 0 до </w:t>
            </w:r>
            <w:r w:rsidRPr="00E27F50">
              <w:rPr>
                <w:b/>
                <w:sz w:val="20"/>
                <w:lang w:val="ru-RU"/>
              </w:rPr>
              <w:t>10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275" w:type="dxa"/>
            <w:tcBorders>
              <w:left w:val="single" w:sz="12" w:space="0" w:color="000000"/>
            </w:tcBorders>
          </w:tcPr>
          <w:p w14:paraId="0E022FAE" w14:textId="77777777" w:rsidR="00966758" w:rsidRPr="001E5289" w:rsidRDefault="00966758" w:rsidP="00966758">
            <w:pPr>
              <w:pStyle w:val="TableParagraph"/>
              <w:ind w:left="46" w:right="20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рассказать историю так, чтобы слушатель (член жюри) понял ее.</w:t>
            </w:r>
          </w:p>
          <w:p w14:paraId="04EBD80B" w14:textId="77777777" w:rsidR="00966758" w:rsidRDefault="00966758" w:rsidP="00966758">
            <w:pPr>
              <w:pStyle w:val="TableParagraph"/>
              <w:spacing w:before="6" w:line="230" w:lineRule="auto"/>
              <w:ind w:left="46" w:right="20"/>
              <w:rPr>
                <w:sz w:val="20"/>
              </w:rPr>
            </w:pPr>
            <w:proofErr w:type="spellStart"/>
            <w:r>
              <w:rPr>
                <w:sz w:val="20"/>
              </w:rPr>
              <w:t>Оценивается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0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баллов</w:t>
            </w:r>
            <w:proofErr w:type="spellEnd"/>
          </w:p>
        </w:tc>
        <w:tc>
          <w:tcPr>
            <w:tcW w:w="1701" w:type="dxa"/>
          </w:tcPr>
          <w:p w14:paraId="66CBC974" w14:textId="77777777" w:rsidR="00966758" w:rsidRPr="001E5289" w:rsidRDefault="00966758" w:rsidP="00966758">
            <w:pPr>
              <w:pStyle w:val="TableParagraph"/>
              <w:spacing w:line="237" w:lineRule="auto"/>
              <w:ind w:left="46" w:right="20" w:hanging="1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эмоционально вовлечь чтобы слушателя (члена жюри): заставить задуматься, смеяться, сопереживать.</w:t>
            </w:r>
          </w:p>
          <w:p w14:paraId="32FC4E78" w14:textId="77777777" w:rsidR="00966758" w:rsidRDefault="00966758" w:rsidP="00966758">
            <w:pPr>
              <w:pStyle w:val="TableParagraph"/>
              <w:spacing w:line="237" w:lineRule="auto"/>
              <w:ind w:left="46" w:right="20"/>
              <w:rPr>
                <w:sz w:val="20"/>
              </w:rPr>
            </w:pPr>
            <w:proofErr w:type="spellStart"/>
            <w:r>
              <w:rPr>
                <w:sz w:val="20"/>
              </w:rPr>
              <w:t>Оценивается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0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баллов</w:t>
            </w:r>
            <w:proofErr w:type="spellEnd"/>
          </w:p>
        </w:tc>
        <w:tc>
          <w:tcPr>
            <w:tcW w:w="2224" w:type="dxa"/>
          </w:tcPr>
          <w:p w14:paraId="145B1794" w14:textId="77777777" w:rsidR="00966758" w:rsidRPr="001E5289" w:rsidRDefault="00966758" w:rsidP="00966758">
            <w:pPr>
              <w:pStyle w:val="TableParagraph"/>
              <w:ind w:left="46" w:right="20" w:firstLine="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Правильная расстановка ударений и грамотное произношение слов</w:t>
            </w:r>
            <w:r w:rsidRPr="001E5289">
              <w:rPr>
                <w:spacing w:val="-15"/>
                <w:sz w:val="20"/>
                <w:lang w:val="ru-RU"/>
              </w:rPr>
              <w:t xml:space="preserve"> </w:t>
            </w:r>
            <w:r w:rsidRPr="001E5289">
              <w:rPr>
                <w:sz w:val="20"/>
                <w:lang w:val="ru-RU"/>
              </w:rPr>
              <w:t xml:space="preserve">(за исключением случаев, когда речевые ошибки являются особенностью речи героя произведения), </w:t>
            </w:r>
            <w:r w:rsidR="003B4A94" w:rsidRPr="001E5289">
              <w:rPr>
                <w:sz w:val="20"/>
                <w:lang w:val="ru-RU"/>
              </w:rPr>
              <w:t>оценивается</w:t>
            </w:r>
            <w:r w:rsidRPr="001E5289">
              <w:rPr>
                <w:sz w:val="20"/>
                <w:lang w:val="ru-RU"/>
              </w:rPr>
              <w:t xml:space="preserve">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896" w:type="dxa"/>
          </w:tcPr>
          <w:p w14:paraId="05A45545" w14:textId="77777777" w:rsidR="00966758" w:rsidRPr="001E5289" w:rsidRDefault="00966758" w:rsidP="00966758">
            <w:pPr>
              <w:pStyle w:val="TableParagraph"/>
              <w:ind w:left="46" w:right="20" w:hanging="3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Выразительность дикции, четкое произнесение звуков в соответствии с фонетическими нормами языка </w:t>
            </w:r>
            <w:r w:rsidR="003B4A94" w:rsidRPr="001E5289">
              <w:rPr>
                <w:sz w:val="20"/>
                <w:lang w:val="ru-RU"/>
              </w:rPr>
              <w:t>оценивается</w:t>
            </w:r>
            <w:r w:rsidRPr="001E5289">
              <w:rPr>
                <w:sz w:val="20"/>
                <w:lang w:val="ru-RU"/>
              </w:rPr>
              <w:t xml:space="preserve">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 w14:paraId="0C67FD01" w14:textId="77777777" w:rsidR="00966758" w:rsidRPr="001E5289" w:rsidRDefault="00966758" w:rsidP="00966758">
            <w:pPr>
              <w:ind w:left="46" w:right="20"/>
              <w:rPr>
                <w:sz w:val="2"/>
                <w:szCs w:val="2"/>
                <w:lang w:val="ru-RU"/>
              </w:rPr>
            </w:pPr>
          </w:p>
        </w:tc>
      </w:tr>
      <w:tr w:rsidR="00966758" w14:paraId="71FAE493" w14:textId="77777777" w:rsidTr="0021426F">
        <w:trPr>
          <w:trHeight w:val="185"/>
        </w:trPr>
        <w:tc>
          <w:tcPr>
            <w:tcW w:w="626" w:type="dxa"/>
          </w:tcPr>
          <w:p w14:paraId="1E1D7C8A" w14:textId="77777777"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</w:tcPr>
          <w:p w14:paraId="6C3F6C8F" w14:textId="77777777"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14:paraId="58348D27" w14:textId="77777777"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14:paraId="7317FDE3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14:paraId="7A73DCCE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14:paraId="49EAC80A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14:paraId="4F09158D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14:paraId="2A8CADF9" w14:textId="77777777"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14:paraId="0BAF1BAF" w14:textId="77777777" w:rsidTr="0021426F">
        <w:trPr>
          <w:trHeight w:val="289"/>
        </w:trPr>
        <w:tc>
          <w:tcPr>
            <w:tcW w:w="626" w:type="dxa"/>
          </w:tcPr>
          <w:p w14:paraId="411FC14E" w14:textId="77777777"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0" w:type="dxa"/>
          </w:tcPr>
          <w:p w14:paraId="7A47A85F" w14:textId="77777777"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14:paraId="2A1338F4" w14:textId="77777777"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14:paraId="3E7CA69B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14:paraId="4F106A77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14:paraId="43D12F1F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14:paraId="4B099493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14:paraId="49959CD9" w14:textId="77777777"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14:paraId="5F36FA94" w14:textId="77777777" w:rsidTr="0021426F">
        <w:trPr>
          <w:trHeight w:val="278"/>
        </w:trPr>
        <w:tc>
          <w:tcPr>
            <w:tcW w:w="626" w:type="dxa"/>
          </w:tcPr>
          <w:p w14:paraId="57C5BCCC" w14:textId="77777777"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0" w:type="dxa"/>
          </w:tcPr>
          <w:p w14:paraId="57E8CF1A" w14:textId="77777777" w:rsidR="00966758" w:rsidRDefault="00966758" w:rsidP="00844423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</w:tcPr>
          <w:p w14:paraId="195DEEFD" w14:textId="77777777"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14:paraId="43A631E2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14:paraId="59D47A00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14:paraId="4759361B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14:paraId="447D770F" w14:textId="77777777"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14:paraId="1C4D5EB5" w14:textId="77777777" w:rsidR="00966758" w:rsidRDefault="00966758" w:rsidP="00844423">
            <w:pPr>
              <w:pStyle w:val="TableParagraph"/>
              <w:rPr>
                <w:sz w:val="20"/>
              </w:rPr>
            </w:pPr>
          </w:p>
        </w:tc>
      </w:tr>
      <w:tr w:rsidR="00966758" w14:paraId="1A2E6F1F" w14:textId="77777777" w:rsidTr="0021426F">
        <w:trPr>
          <w:trHeight w:val="383"/>
        </w:trPr>
        <w:tc>
          <w:tcPr>
            <w:tcW w:w="626" w:type="dxa"/>
          </w:tcPr>
          <w:p w14:paraId="5B37DBC7" w14:textId="77777777"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50" w:type="dxa"/>
          </w:tcPr>
          <w:p w14:paraId="08F73D3C" w14:textId="77777777" w:rsidR="00966758" w:rsidRDefault="00966758" w:rsidP="0021426F">
            <w:pPr>
              <w:pStyle w:val="af"/>
              <w:jc w:val="both"/>
            </w:pPr>
          </w:p>
        </w:tc>
        <w:tc>
          <w:tcPr>
            <w:tcW w:w="4254" w:type="dxa"/>
          </w:tcPr>
          <w:p w14:paraId="0FF4D568" w14:textId="77777777" w:rsidR="00966758" w:rsidRDefault="00966758" w:rsidP="0021426F">
            <w:pPr>
              <w:pStyle w:val="af"/>
              <w:jc w:val="both"/>
            </w:pPr>
            <w:r>
              <w:t>0 1 2...10</w:t>
            </w:r>
          </w:p>
        </w:tc>
        <w:tc>
          <w:tcPr>
            <w:tcW w:w="1275" w:type="dxa"/>
          </w:tcPr>
          <w:p w14:paraId="3EABA982" w14:textId="77777777"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701" w:type="dxa"/>
          </w:tcPr>
          <w:p w14:paraId="5A92B8F1" w14:textId="77777777"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2224" w:type="dxa"/>
          </w:tcPr>
          <w:p w14:paraId="49CDD1CA" w14:textId="77777777"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896" w:type="dxa"/>
          </w:tcPr>
          <w:p w14:paraId="77F5FCDC" w14:textId="77777777"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916" w:type="dxa"/>
          </w:tcPr>
          <w:p w14:paraId="32F272E4" w14:textId="77777777" w:rsidR="00966758" w:rsidRDefault="00966758" w:rsidP="0021426F">
            <w:pPr>
              <w:pStyle w:val="af"/>
              <w:jc w:val="both"/>
            </w:pPr>
          </w:p>
        </w:tc>
      </w:tr>
    </w:tbl>
    <w:p w14:paraId="0269A705" w14:textId="77777777" w:rsidR="002C3712" w:rsidRDefault="002C3712" w:rsidP="002C3712">
      <w:pPr>
        <w:jc w:val="both"/>
        <w:rPr>
          <w:sz w:val="28"/>
          <w:szCs w:val="28"/>
        </w:rPr>
      </w:pPr>
    </w:p>
    <w:p w14:paraId="2A392B7B" w14:textId="77777777" w:rsidR="002C3712" w:rsidRDefault="002C3712" w:rsidP="009D138C">
      <w:pPr>
        <w:jc w:val="right"/>
        <w:rPr>
          <w:sz w:val="28"/>
          <w:szCs w:val="28"/>
        </w:rPr>
      </w:pPr>
    </w:p>
    <w:p w14:paraId="6E45DE28" w14:textId="77777777" w:rsidR="002C3712" w:rsidRDefault="002C3712" w:rsidP="009D138C">
      <w:pPr>
        <w:jc w:val="right"/>
        <w:rPr>
          <w:sz w:val="28"/>
          <w:szCs w:val="28"/>
        </w:rPr>
      </w:pPr>
    </w:p>
    <w:p w14:paraId="09689886" w14:textId="77777777" w:rsidR="002C3712" w:rsidRDefault="002C3712" w:rsidP="002C3712">
      <w:pPr>
        <w:jc w:val="both"/>
        <w:rPr>
          <w:sz w:val="28"/>
          <w:szCs w:val="28"/>
        </w:rPr>
        <w:sectPr w:rsidR="002C3712" w:rsidSect="009D138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14:paraId="0CB0070D" w14:textId="77777777" w:rsidR="00B75CCB" w:rsidRPr="004C3263" w:rsidRDefault="00B75CCB" w:rsidP="007B3165">
      <w:pPr>
        <w:ind w:left="5103"/>
        <w:jc w:val="right"/>
        <w:rPr>
          <w:szCs w:val="28"/>
        </w:rPr>
      </w:pPr>
      <w:r w:rsidRPr="004C3263">
        <w:rPr>
          <w:szCs w:val="28"/>
        </w:rPr>
        <w:lastRenderedPageBreak/>
        <w:t>Приложение 2</w:t>
      </w:r>
    </w:p>
    <w:p w14:paraId="580B444E" w14:textId="77777777" w:rsidR="00B75CCB" w:rsidRPr="004C3263" w:rsidRDefault="00B75CCB" w:rsidP="007B3165">
      <w:pPr>
        <w:ind w:left="5103"/>
        <w:jc w:val="right"/>
        <w:rPr>
          <w:szCs w:val="28"/>
        </w:rPr>
      </w:pPr>
      <w:r w:rsidRPr="004C3263">
        <w:rPr>
          <w:szCs w:val="28"/>
        </w:rPr>
        <w:t>к постановлению администрации</w:t>
      </w:r>
    </w:p>
    <w:p w14:paraId="43484239" w14:textId="77777777" w:rsidR="00B75CCB" w:rsidRPr="004C3263" w:rsidRDefault="00B75CCB" w:rsidP="007B3165">
      <w:pPr>
        <w:ind w:left="5103"/>
        <w:jc w:val="right"/>
        <w:rPr>
          <w:szCs w:val="28"/>
        </w:rPr>
      </w:pPr>
      <w:r w:rsidRPr="004C3263">
        <w:rPr>
          <w:szCs w:val="28"/>
        </w:rPr>
        <w:t>муниципального района</w:t>
      </w:r>
    </w:p>
    <w:p w14:paraId="46214F09" w14:textId="77777777" w:rsidR="00B75CCB" w:rsidRPr="004C3263" w:rsidRDefault="00B75CCB" w:rsidP="007B3165">
      <w:pPr>
        <w:ind w:left="5103"/>
        <w:jc w:val="right"/>
        <w:rPr>
          <w:szCs w:val="28"/>
        </w:rPr>
      </w:pPr>
      <w:r w:rsidRPr="004C3263">
        <w:rPr>
          <w:szCs w:val="28"/>
        </w:rPr>
        <w:t>Красночикойский район»</w:t>
      </w:r>
    </w:p>
    <w:p w14:paraId="06E1ED4E" w14:textId="77777777" w:rsidR="00B75CCB" w:rsidRPr="004C3263" w:rsidRDefault="00382BE3" w:rsidP="007B3165">
      <w:pPr>
        <w:ind w:left="5103"/>
        <w:jc w:val="right"/>
        <w:rPr>
          <w:szCs w:val="28"/>
        </w:rPr>
      </w:pPr>
      <w:r w:rsidRPr="004C3263">
        <w:rPr>
          <w:szCs w:val="28"/>
        </w:rPr>
        <w:t>от «__</w:t>
      </w:r>
      <w:r w:rsidR="00DF210E" w:rsidRPr="004C3263">
        <w:rPr>
          <w:szCs w:val="28"/>
        </w:rPr>
        <w:t xml:space="preserve">» </w:t>
      </w:r>
      <w:r w:rsidR="002C3712" w:rsidRPr="004C3263">
        <w:rPr>
          <w:szCs w:val="28"/>
        </w:rPr>
        <w:t>___202</w:t>
      </w:r>
      <w:r w:rsidR="00057AFA">
        <w:rPr>
          <w:szCs w:val="28"/>
        </w:rPr>
        <w:t>4</w:t>
      </w:r>
      <w:r w:rsidRPr="004C3263">
        <w:rPr>
          <w:szCs w:val="28"/>
        </w:rPr>
        <w:t>г. № ___</w:t>
      </w:r>
    </w:p>
    <w:p w14:paraId="2459856E" w14:textId="77777777" w:rsidR="00B75CCB" w:rsidRDefault="00B75CCB" w:rsidP="007B3165">
      <w:pPr>
        <w:jc w:val="right"/>
        <w:rPr>
          <w:sz w:val="28"/>
          <w:szCs w:val="28"/>
        </w:rPr>
      </w:pPr>
    </w:p>
    <w:p w14:paraId="19609A5D" w14:textId="77777777"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2A0EAD9D" w14:textId="77777777"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14:paraId="102732FC" w14:textId="77777777" w:rsidR="00B75CCB" w:rsidRPr="00557947" w:rsidRDefault="00B75CCB" w:rsidP="00DB69E6">
      <w:pPr>
        <w:ind w:firstLine="283"/>
        <w:jc w:val="both"/>
        <w:rPr>
          <w:sz w:val="28"/>
          <w:szCs w:val="28"/>
        </w:rPr>
      </w:pPr>
    </w:p>
    <w:p w14:paraId="4ADBA3F2" w14:textId="77777777"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 xml:space="preserve">Трофимова Н.В. </w:t>
      </w:r>
      <w:r w:rsidR="00557947">
        <w:rPr>
          <w:sz w:val="28"/>
          <w:szCs w:val="28"/>
        </w:rPr>
        <w:t>-</w:t>
      </w:r>
      <w:r w:rsidRPr="00DB69E6">
        <w:rPr>
          <w:sz w:val="28"/>
          <w:szCs w:val="28"/>
        </w:rPr>
        <w:t xml:space="preserve"> начальник управления образования администрации муниципального района «Красночикойский район», председатель комиссии.</w:t>
      </w:r>
    </w:p>
    <w:p w14:paraId="672D4FCE" w14:textId="77777777"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Никончук А. В.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14:paraId="505B8A52" w14:textId="77777777"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Шатова А.Ф</w:t>
      </w:r>
      <w:r w:rsidR="00557947">
        <w:rPr>
          <w:sz w:val="28"/>
          <w:szCs w:val="28"/>
        </w:rPr>
        <w:t>.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14:paraId="62D648A0" w14:textId="77777777"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Черепанова С. С. - главный специалист управления образования администрации муниципального района «Красночикойский район».</w:t>
      </w:r>
    </w:p>
    <w:p w14:paraId="51ACFDFD" w14:textId="77777777"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Калугина М. П.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ведущий специалист управления образования администрации муниципального района «Красночикойский район».</w:t>
      </w:r>
    </w:p>
    <w:p w14:paraId="7498A0E8" w14:textId="77777777" w:rsidR="005A62B0" w:rsidRPr="00DB69E6" w:rsidRDefault="00DB69E6" w:rsidP="005A62B0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Жукова Е. П</w:t>
      </w:r>
      <w:r w:rsidR="00557947" w:rsidRPr="005A62B0">
        <w:rPr>
          <w:sz w:val="28"/>
          <w:szCs w:val="28"/>
        </w:rPr>
        <w:t xml:space="preserve">. - </w:t>
      </w:r>
      <w:r w:rsidRPr="005A62B0">
        <w:rPr>
          <w:sz w:val="28"/>
          <w:szCs w:val="28"/>
        </w:rPr>
        <w:t xml:space="preserve">председатель ТПМПК </w:t>
      </w:r>
      <w:r w:rsidR="005A62B0" w:rsidRPr="00DB69E6">
        <w:rPr>
          <w:sz w:val="28"/>
          <w:szCs w:val="28"/>
        </w:rPr>
        <w:t>управления образования администрации муниципального района «Красночикойский район».</w:t>
      </w:r>
    </w:p>
    <w:p w14:paraId="1E61E7DC" w14:textId="77777777" w:rsidR="00DB69E6" w:rsidRPr="005A62B0" w:rsidRDefault="002C3712" w:rsidP="002E0D1D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Андреевская Ж.Ю.</w:t>
      </w:r>
      <w:r w:rsidR="00557947" w:rsidRPr="005A62B0">
        <w:rPr>
          <w:sz w:val="28"/>
          <w:szCs w:val="28"/>
        </w:rPr>
        <w:t>-</w:t>
      </w:r>
      <w:r w:rsidR="00DB69E6" w:rsidRPr="005A62B0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14:paraId="2D0894E7" w14:textId="77777777" w:rsidR="00DB69E6" w:rsidRPr="00B56449" w:rsidRDefault="005A62B0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Карпова </w:t>
      </w:r>
      <w:proofErr w:type="gramStart"/>
      <w:r>
        <w:rPr>
          <w:sz w:val="28"/>
          <w:szCs w:val="28"/>
        </w:rPr>
        <w:t>Е.Д</w:t>
      </w:r>
      <w:proofErr w:type="gramEnd"/>
      <w:r>
        <w:rPr>
          <w:sz w:val="28"/>
          <w:szCs w:val="28"/>
        </w:rPr>
        <w:t xml:space="preserve"> </w:t>
      </w:r>
      <w:r w:rsidR="00DB69E6" w:rsidRPr="00B56449">
        <w:rPr>
          <w:sz w:val="28"/>
          <w:szCs w:val="28"/>
        </w:rPr>
        <w:t>- методист управления образования администрации муниципального района «Красночикойский район».</w:t>
      </w:r>
    </w:p>
    <w:p w14:paraId="3D451B50" w14:textId="77777777" w:rsidR="00CF647B" w:rsidRDefault="00CF647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B56449">
        <w:rPr>
          <w:sz w:val="28"/>
          <w:szCs w:val="28"/>
        </w:rPr>
        <w:t>Батыршина</w:t>
      </w:r>
      <w:proofErr w:type="spellEnd"/>
      <w:r w:rsidRPr="00B56449">
        <w:rPr>
          <w:sz w:val="28"/>
          <w:szCs w:val="28"/>
        </w:rPr>
        <w:t xml:space="preserve"> Д. В. –председатель поэтического клуба «Селена».</w:t>
      </w:r>
    </w:p>
    <w:p w14:paraId="1F35AB26" w14:textId="77777777" w:rsidR="0029528D" w:rsidRDefault="0029528D" w:rsidP="0029528D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Сидорова М.А. – заведующая отделом детской библиотеки (филиалом).</w:t>
      </w:r>
    </w:p>
    <w:p w14:paraId="68F39789" w14:textId="77777777" w:rsidR="00BE0126" w:rsidRPr="00B56449" w:rsidRDefault="00BE0126" w:rsidP="0029528D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Варфоломеева Н.В. – член </w:t>
      </w:r>
      <w:r w:rsidRPr="00B56449">
        <w:rPr>
          <w:sz w:val="28"/>
          <w:szCs w:val="28"/>
        </w:rPr>
        <w:t>поэтического клуба «Селена»</w:t>
      </w:r>
    </w:p>
    <w:p w14:paraId="64094E97" w14:textId="77777777" w:rsidR="00B75CCB" w:rsidRPr="00557947" w:rsidRDefault="00B75CCB" w:rsidP="00DB69E6">
      <w:pPr>
        <w:jc w:val="both"/>
        <w:rPr>
          <w:sz w:val="28"/>
          <w:szCs w:val="28"/>
        </w:rPr>
      </w:pPr>
    </w:p>
    <w:p w14:paraId="5418DF4E" w14:textId="77777777" w:rsidR="00B75CCB" w:rsidRDefault="00B75CCB" w:rsidP="007B3165">
      <w:pPr>
        <w:jc w:val="both"/>
        <w:rPr>
          <w:sz w:val="28"/>
          <w:szCs w:val="28"/>
        </w:rPr>
      </w:pPr>
    </w:p>
    <w:p w14:paraId="593B951E" w14:textId="77777777" w:rsidR="00B75CCB" w:rsidRDefault="00B75CCB" w:rsidP="007B3165">
      <w:pPr>
        <w:jc w:val="both"/>
        <w:rPr>
          <w:sz w:val="28"/>
          <w:szCs w:val="28"/>
        </w:rPr>
      </w:pPr>
    </w:p>
    <w:p w14:paraId="5DD47B4F" w14:textId="77777777" w:rsidR="00B75CCB" w:rsidRDefault="00B75CCB" w:rsidP="007B3165">
      <w:pPr>
        <w:jc w:val="both"/>
        <w:rPr>
          <w:sz w:val="28"/>
          <w:szCs w:val="28"/>
        </w:rPr>
      </w:pPr>
    </w:p>
    <w:p w14:paraId="3B8B769E" w14:textId="77777777" w:rsidR="00B75CCB" w:rsidRDefault="00B75CCB" w:rsidP="007B3165">
      <w:pPr>
        <w:ind w:left="5103"/>
        <w:jc w:val="both"/>
        <w:rPr>
          <w:sz w:val="28"/>
          <w:szCs w:val="28"/>
        </w:rPr>
      </w:pPr>
    </w:p>
    <w:p w14:paraId="70525AF8" w14:textId="77777777" w:rsidR="00B75CCB" w:rsidRDefault="00B75CCB" w:rsidP="007B3165">
      <w:pPr>
        <w:ind w:left="5103"/>
        <w:jc w:val="both"/>
        <w:rPr>
          <w:sz w:val="28"/>
          <w:szCs w:val="28"/>
        </w:rPr>
      </w:pPr>
    </w:p>
    <w:p w14:paraId="2278D88D" w14:textId="77777777" w:rsidR="00E12D56" w:rsidRDefault="00E12D56" w:rsidP="007B3165">
      <w:pPr>
        <w:rPr>
          <w:sz w:val="28"/>
          <w:szCs w:val="28"/>
        </w:rPr>
      </w:pPr>
    </w:p>
    <w:sectPr w:rsidR="00E12D56" w:rsidSect="00821B45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C8528" w14:textId="77777777" w:rsidR="00057629" w:rsidRDefault="00057629" w:rsidP="003145D8">
      <w:r>
        <w:separator/>
      </w:r>
    </w:p>
  </w:endnote>
  <w:endnote w:type="continuationSeparator" w:id="0">
    <w:p w14:paraId="169093E4" w14:textId="77777777" w:rsidR="00057629" w:rsidRDefault="00057629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4B59B" w14:textId="77777777" w:rsidR="00057629" w:rsidRDefault="00057629" w:rsidP="003145D8">
      <w:r>
        <w:separator/>
      </w:r>
    </w:p>
  </w:footnote>
  <w:footnote w:type="continuationSeparator" w:id="0">
    <w:p w14:paraId="69D91A63" w14:textId="77777777" w:rsidR="00057629" w:rsidRDefault="00057629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24098D"/>
    <w:multiLevelType w:val="hybridMultilevel"/>
    <w:tmpl w:val="67A21146"/>
    <w:lvl w:ilvl="0" w:tplc="584E0C54">
      <w:start w:val="3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2" w15:restartNumberingAfterBreak="0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000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1E24A6"/>
    <w:multiLevelType w:val="hybridMultilevel"/>
    <w:tmpl w:val="A038325A"/>
    <w:lvl w:ilvl="0" w:tplc="0602F572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6" w15:restartNumberingAfterBreak="0">
    <w:nsid w:val="525013AB"/>
    <w:multiLevelType w:val="hybridMultilevel"/>
    <w:tmpl w:val="5606AFB4"/>
    <w:lvl w:ilvl="0" w:tplc="FD14AF22">
      <w:start w:val="1"/>
      <w:numFmt w:val="decimal"/>
      <w:lvlText w:val="%1."/>
      <w:lvlJc w:val="left"/>
      <w:pPr>
        <w:ind w:left="523" w:hanging="2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en-US" w:eastAsia="en-US" w:bidi="en-US"/>
      </w:rPr>
    </w:lvl>
    <w:lvl w:ilvl="1" w:tplc="23FE3A94">
      <w:numFmt w:val="bullet"/>
      <w:lvlText w:val="•"/>
      <w:lvlJc w:val="left"/>
      <w:pPr>
        <w:ind w:left="772" w:hanging="200"/>
      </w:pPr>
      <w:rPr>
        <w:rFonts w:hint="default"/>
        <w:lang w:val="en-US" w:eastAsia="en-US" w:bidi="en-US"/>
      </w:rPr>
    </w:lvl>
    <w:lvl w:ilvl="2" w:tplc="97263930">
      <w:numFmt w:val="bullet"/>
      <w:lvlText w:val="•"/>
      <w:lvlJc w:val="left"/>
      <w:pPr>
        <w:ind w:left="1025" w:hanging="200"/>
      </w:pPr>
      <w:rPr>
        <w:rFonts w:hint="default"/>
        <w:lang w:val="en-US" w:eastAsia="en-US" w:bidi="en-US"/>
      </w:rPr>
    </w:lvl>
    <w:lvl w:ilvl="3" w:tplc="3FFAE5F4">
      <w:numFmt w:val="bullet"/>
      <w:lvlText w:val="•"/>
      <w:lvlJc w:val="left"/>
      <w:pPr>
        <w:ind w:left="1278" w:hanging="200"/>
      </w:pPr>
      <w:rPr>
        <w:rFonts w:hint="default"/>
        <w:lang w:val="en-US" w:eastAsia="en-US" w:bidi="en-US"/>
      </w:rPr>
    </w:lvl>
    <w:lvl w:ilvl="4" w:tplc="6FA0C6C6">
      <w:numFmt w:val="bullet"/>
      <w:lvlText w:val="•"/>
      <w:lvlJc w:val="left"/>
      <w:pPr>
        <w:ind w:left="1531" w:hanging="200"/>
      </w:pPr>
      <w:rPr>
        <w:rFonts w:hint="default"/>
        <w:lang w:val="en-US" w:eastAsia="en-US" w:bidi="en-US"/>
      </w:rPr>
    </w:lvl>
    <w:lvl w:ilvl="5" w:tplc="3EEC3980">
      <w:numFmt w:val="bullet"/>
      <w:lvlText w:val="•"/>
      <w:lvlJc w:val="left"/>
      <w:pPr>
        <w:ind w:left="1784" w:hanging="200"/>
      </w:pPr>
      <w:rPr>
        <w:rFonts w:hint="default"/>
        <w:lang w:val="en-US" w:eastAsia="en-US" w:bidi="en-US"/>
      </w:rPr>
    </w:lvl>
    <w:lvl w:ilvl="6" w:tplc="662AB076">
      <w:numFmt w:val="bullet"/>
      <w:lvlText w:val="•"/>
      <w:lvlJc w:val="left"/>
      <w:pPr>
        <w:ind w:left="2037" w:hanging="200"/>
      </w:pPr>
      <w:rPr>
        <w:rFonts w:hint="default"/>
        <w:lang w:val="en-US" w:eastAsia="en-US" w:bidi="en-US"/>
      </w:rPr>
    </w:lvl>
    <w:lvl w:ilvl="7" w:tplc="0DAAB90A">
      <w:numFmt w:val="bullet"/>
      <w:lvlText w:val="•"/>
      <w:lvlJc w:val="left"/>
      <w:pPr>
        <w:ind w:left="2290" w:hanging="200"/>
      </w:pPr>
      <w:rPr>
        <w:rFonts w:hint="default"/>
        <w:lang w:val="en-US" w:eastAsia="en-US" w:bidi="en-US"/>
      </w:rPr>
    </w:lvl>
    <w:lvl w:ilvl="8" w:tplc="683EB3FC">
      <w:numFmt w:val="bullet"/>
      <w:lvlText w:val="•"/>
      <w:lvlJc w:val="left"/>
      <w:pPr>
        <w:ind w:left="2543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186"/>
    <w:rsid w:val="00001256"/>
    <w:rsid w:val="00007CB0"/>
    <w:rsid w:val="00036E92"/>
    <w:rsid w:val="00046FF7"/>
    <w:rsid w:val="00057629"/>
    <w:rsid w:val="00057AFA"/>
    <w:rsid w:val="00064C7E"/>
    <w:rsid w:val="00070A02"/>
    <w:rsid w:val="000A0649"/>
    <w:rsid w:val="0010761D"/>
    <w:rsid w:val="0011545D"/>
    <w:rsid w:val="0011658B"/>
    <w:rsid w:val="001231A4"/>
    <w:rsid w:val="00127186"/>
    <w:rsid w:val="0015056F"/>
    <w:rsid w:val="001860F2"/>
    <w:rsid w:val="001A27FC"/>
    <w:rsid w:val="001A61C0"/>
    <w:rsid w:val="001B3607"/>
    <w:rsid w:val="001D6761"/>
    <w:rsid w:val="001D6E1B"/>
    <w:rsid w:val="001E273E"/>
    <w:rsid w:val="001E7C02"/>
    <w:rsid w:val="001F293E"/>
    <w:rsid w:val="001F7AA1"/>
    <w:rsid w:val="00210F1F"/>
    <w:rsid w:val="0021171E"/>
    <w:rsid w:val="0021426F"/>
    <w:rsid w:val="0022542B"/>
    <w:rsid w:val="002365CC"/>
    <w:rsid w:val="0024276D"/>
    <w:rsid w:val="002471AB"/>
    <w:rsid w:val="0025397D"/>
    <w:rsid w:val="002544A9"/>
    <w:rsid w:val="00264A03"/>
    <w:rsid w:val="00264BFE"/>
    <w:rsid w:val="0029528D"/>
    <w:rsid w:val="002B0849"/>
    <w:rsid w:val="002C117A"/>
    <w:rsid w:val="002C3712"/>
    <w:rsid w:val="00307618"/>
    <w:rsid w:val="003145D8"/>
    <w:rsid w:val="00326BA7"/>
    <w:rsid w:val="003409AA"/>
    <w:rsid w:val="0034767E"/>
    <w:rsid w:val="00352DBB"/>
    <w:rsid w:val="0035780E"/>
    <w:rsid w:val="00382BE3"/>
    <w:rsid w:val="00396D20"/>
    <w:rsid w:val="003B1AEC"/>
    <w:rsid w:val="003B4A94"/>
    <w:rsid w:val="003C3272"/>
    <w:rsid w:val="003F2AAF"/>
    <w:rsid w:val="0040388E"/>
    <w:rsid w:val="00420E4F"/>
    <w:rsid w:val="00424EBD"/>
    <w:rsid w:val="004265D3"/>
    <w:rsid w:val="004346D9"/>
    <w:rsid w:val="004350A2"/>
    <w:rsid w:val="00443417"/>
    <w:rsid w:val="00447451"/>
    <w:rsid w:val="00452032"/>
    <w:rsid w:val="00475227"/>
    <w:rsid w:val="00490A32"/>
    <w:rsid w:val="004A2BC7"/>
    <w:rsid w:val="004C3263"/>
    <w:rsid w:val="004D217D"/>
    <w:rsid w:val="004D3943"/>
    <w:rsid w:val="004E35BC"/>
    <w:rsid w:val="0050348F"/>
    <w:rsid w:val="0052085F"/>
    <w:rsid w:val="00542B77"/>
    <w:rsid w:val="00551CC7"/>
    <w:rsid w:val="00556E4A"/>
    <w:rsid w:val="00557947"/>
    <w:rsid w:val="005A62B0"/>
    <w:rsid w:val="005C6E4F"/>
    <w:rsid w:val="005D2FB3"/>
    <w:rsid w:val="005D6616"/>
    <w:rsid w:val="005F7E6C"/>
    <w:rsid w:val="00602707"/>
    <w:rsid w:val="00657329"/>
    <w:rsid w:val="00673717"/>
    <w:rsid w:val="00691096"/>
    <w:rsid w:val="006C19BD"/>
    <w:rsid w:val="006C556B"/>
    <w:rsid w:val="006E126A"/>
    <w:rsid w:val="006F3EE7"/>
    <w:rsid w:val="006F783D"/>
    <w:rsid w:val="00721844"/>
    <w:rsid w:val="0073218C"/>
    <w:rsid w:val="00755B77"/>
    <w:rsid w:val="007572D7"/>
    <w:rsid w:val="0079137E"/>
    <w:rsid w:val="007B2BE8"/>
    <w:rsid w:val="007B3165"/>
    <w:rsid w:val="007F56FF"/>
    <w:rsid w:val="00811811"/>
    <w:rsid w:val="00821B45"/>
    <w:rsid w:val="00841B2C"/>
    <w:rsid w:val="0085429F"/>
    <w:rsid w:val="0085509B"/>
    <w:rsid w:val="008730D1"/>
    <w:rsid w:val="00882043"/>
    <w:rsid w:val="008870F7"/>
    <w:rsid w:val="00887B52"/>
    <w:rsid w:val="008927A6"/>
    <w:rsid w:val="008E0F3A"/>
    <w:rsid w:val="008F2719"/>
    <w:rsid w:val="008F4300"/>
    <w:rsid w:val="008F70B8"/>
    <w:rsid w:val="00904799"/>
    <w:rsid w:val="00904B83"/>
    <w:rsid w:val="0092117D"/>
    <w:rsid w:val="0092576D"/>
    <w:rsid w:val="00927958"/>
    <w:rsid w:val="00966758"/>
    <w:rsid w:val="0098166C"/>
    <w:rsid w:val="009823C4"/>
    <w:rsid w:val="00984C2F"/>
    <w:rsid w:val="009D138C"/>
    <w:rsid w:val="009F1CEB"/>
    <w:rsid w:val="00A01FAE"/>
    <w:rsid w:val="00A118BE"/>
    <w:rsid w:val="00A215BA"/>
    <w:rsid w:val="00A23508"/>
    <w:rsid w:val="00A468D8"/>
    <w:rsid w:val="00A555D3"/>
    <w:rsid w:val="00A60581"/>
    <w:rsid w:val="00A70C6F"/>
    <w:rsid w:val="00A73C06"/>
    <w:rsid w:val="00A77F81"/>
    <w:rsid w:val="00A829A2"/>
    <w:rsid w:val="00A82A00"/>
    <w:rsid w:val="00A8306A"/>
    <w:rsid w:val="00A939B2"/>
    <w:rsid w:val="00AC0E3C"/>
    <w:rsid w:val="00AC4998"/>
    <w:rsid w:val="00AC60AB"/>
    <w:rsid w:val="00AD37C7"/>
    <w:rsid w:val="00AD4398"/>
    <w:rsid w:val="00AF35B3"/>
    <w:rsid w:val="00AF73D4"/>
    <w:rsid w:val="00B00044"/>
    <w:rsid w:val="00B248D7"/>
    <w:rsid w:val="00B56449"/>
    <w:rsid w:val="00B7221A"/>
    <w:rsid w:val="00B75CCB"/>
    <w:rsid w:val="00B85B2F"/>
    <w:rsid w:val="00B87271"/>
    <w:rsid w:val="00B9220F"/>
    <w:rsid w:val="00B931E7"/>
    <w:rsid w:val="00B97A0A"/>
    <w:rsid w:val="00BB0898"/>
    <w:rsid w:val="00BC2771"/>
    <w:rsid w:val="00BD129A"/>
    <w:rsid w:val="00BE0126"/>
    <w:rsid w:val="00C02121"/>
    <w:rsid w:val="00C10300"/>
    <w:rsid w:val="00C2599B"/>
    <w:rsid w:val="00C27194"/>
    <w:rsid w:val="00C441B2"/>
    <w:rsid w:val="00C4696B"/>
    <w:rsid w:val="00C84DF8"/>
    <w:rsid w:val="00CB0957"/>
    <w:rsid w:val="00CB0C89"/>
    <w:rsid w:val="00CC6E5B"/>
    <w:rsid w:val="00CE0497"/>
    <w:rsid w:val="00CE1DC8"/>
    <w:rsid w:val="00CF1797"/>
    <w:rsid w:val="00CF24CC"/>
    <w:rsid w:val="00CF3AB1"/>
    <w:rsid w:val="00CF647B"/>
    <w:rsid w:val="00D11E33"/>
    <w:rsid w:val="00D16980"/>
    <w:rsid w:val="00D20276"/>
    <w:rsid w:val="00D20619"/>
    <w:rsid w:val="00D20C11"/>
    <w:rsid w:val="00D24023"/>
    <w:rsid w:val="00D26590"/>
    <w:rsid w:val="00D52A21"/>
    <w:rsid w:val="00D7239A"/>
    <w:rsid w:val="00D73829"/>
    <w:rsid w:val="00D95B19"/>
    <w:rsid w:val="00DB69E6"/>
    <w:rsid w:val="00DD7A37"/>
    <w:rsid w:val="00DE4B45"/>
    <w:rsid w:val="00DF210E"/>
    <w:rsid w:val="00E12D56"/>
    <w:rsid w:val="00E16C60"/>
    <w:rsid w:val="00E27F50"/>
    <w:rsid w:val="00E43039"/>
    <w:rsid w:val="00E47C58"/>
    <w:rsid w:val="00E52B09"/>
    <w:rsid w:val="00E728F8"/>
    <w:rsid w:val="00EE1597"/>
    <w:rsid w:val="00EE4EA2"/>
    <w:rsid w:val="00EF19DD"/>
    <w:rsid w:val="00F02D1E"/>
    <w:rsid w:val="00F326B7"/>
    <w:rsid w:val="00F34B33"/>
    <w:rsid w:val="00F5513C"/>
    <w:rsid w:val="00F579B0"/>
    <w:rsid w:val="00F97B8C"/>
    <w:rsid w:val="00FC2924"/>
    <w:rsid w:val="00FE4849"/>
    <w:rsid w:val="00FF4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DFC9"/>
  <w15:docId w15:val="{89F037E8-042D-4B5B-9946-AFDC53C9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667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966758"/>
    <w:pPr>
      <w:widowControl w:val="0"/>
      <w:autoSpaceDE w:val="0"/>
      <w:autoSpaceDN w:val="0"/>
    </w:pPr>
    <w:rPr>
      <w:lang w:val="en-US" w:eastAsia="en-US" w:bidi="en-US"/>
    </w:rPr>
  </w:style>
  <w:style w:type="character" w:customStyle="1" w:styleId="ae">
    <w:name w:val="Основной текст Знак"/>
    <w:basedOn w:val="a0"/>
    <w:link w:val="ad"/>
    <w:uiPriority w:val="1"/>
    <w:rsid w:val="0096675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66758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No Spacing"/>
    <w:uiPriority w:val="1"/>
    <w:qFormat/>
    <w:rsid w:val="0021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vateeva_komob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oks.youngreader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Нина</cp:lastModifiedBy>
  <cp:revision>25</cp:revision>
  <cp:lastPrinted>2024-12-23T05:12:00Z</cp:lastPrinted>
  <dcterms:created xsi:type="dcterms:W3CDTF">2024-12-23T03:54:00Z</dcterms:created>
  <dcterms:modified xsi:type="dcterms:W3CDTF">2025-01-12T12:21:00Z</dcterms:modified>
</cp:coreProperties>
</file>