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4F7" w:rsidRPr="00A5350C" w:rsidRDefault="00CC14F7" w:rsidP="008725E7">
      <w:pPr>
        <w:spacing w:after="0"/>
        <w:jc w:val="center"/>
        <w:rPr>
          <w:rFonts w:ascii="Times New Roman" w:hAnsi="Times New Roman"/>
          <w:sz w:val="28"/>
          <w:szCs w:val="28"/>
        </w:rPr>
      </w:pPr>
      <w:r w:rsidRPr="00A5350C">
        <w:rPr>
          <w:rFonts w:ascii="Times New Roman" w:hAnsi="Times New Roman"/>
          <w:sz w:val="28"/>
          <w:szCs w:val="28"/>
        </w:rPr>
        <w:t>Муниципальный район «Красночикойский район»</w:t>
      </w:r>
    </w:p>
    <w:p w:rsidR="00CC14F7" w:rsidRPr="00A5350C" w:rsidRDefault="00CC14F7" w:rsidP="008725E7">
      <w:pPr>
        <w:spacing w:after="0"/>
        <w:jc w:val="center"/>
        <w:rPr>
          <w:rFonts w:ascii="Times New Roman" w:hAnsi="Times New Roman"/>
          <w:b/>
          <w:sz w:val="28"/>
          <w:szCs w:val="28"/>
        </w:rPr>
      </w:pPr>
      <w:r w:rsidRPr="00A5350C">
        <w:rPr>
          <w:rFonts w:ascii="Times New Roman" w:hAnsi="Times New Roman"/>
          <w:b/>
          <w:sz w:val="28"/>
          <w:szCs w:val="28"/>
        </w:rPr>
        <w:t>АДМИНИСТРАЦИЯ МУНИЦИПАЛЬНОГО РАЙОНА</w:t>
      </w:r>
    </w:p>
    <w:p w:rsidR="00CC14F7" w:rsidRPr="00A5350C" w:rsidRDefault="00CC14F7" w:rsidP="008725E7">
      <w:pPr>
        <w:spacing w:after="0"/>
        <w:jc w:val="center"/>
        <w:rPr>
          <w:rFonts w:ascii="Times New Roman" w:hAnsi="Times New Roman"/>
          <w:sz w:val="28"/>
          <w:szCs w:val="28"/>
        </w:rPr>
      </w:pPr>
      <w:r w:rsidRPr="00A5350C">
        <w:rPr>
          <w:rFonts w:ascii="Times New Roman" w:hAnsi="Times New Roman"/>
          <w:b/>
          <w:sz w:val="28"/>
          <w:szCs w:val="28"/>
        </w:rPr>
        <w:t>«КРАСНОЧИКОЙСКИЙ РАЙОН»</w:t>
      </w:r>
    </w:p>
    <w:p w:rsidR="00CC14F7" w:rsidRPr="00A5350C" w:rsidRDefault="00CC14F7" w:rsidP="008725E7">
      <w:pPr>
        <w:spacing w:after="0"/>
        <w:rPr>
          <w:rFonts w:ascii="Times New Roman" w:hAnsi="Times New Roman"/>
          <w:sz w:val="28"/>
          <w:szCs w:val="28"/>
        </w:rPr>
      </w:pPr>
    </w:p>
    <w:p w:rsidR="00CC14F7" w:rsidRPr="00A5350C" w:rsidRDefault="00CC14F7" w:rsidP="008725E7">
      <w:pPr>
        <w:spacing w:after="0"/>
        <w:rPr>
          <w:rFonts w:ascii="Times New Roman" w:hAnsi="Times New Roman"/>
          <w:sz w:val="28"/>
          <w:szCs w:val="28"/>
        </w:rPr>
      </w:pPr>
    </w:p>
    <w:p w:rsidR="00CC14F7" w:rsidRPr="00A5350C" w:rsidRDefault="00CC14F7" w:rsidP="005D2C9F">
      <w:pPr>
        <w:spacing w:after="0" w:line="240" w:lineRule="auto"/>
        <w:jc w:val="center"/>
        <w:rPr>
          <w:rFonts w:ascii="Times New Roman" w:hAnsi="Times New Roman"/>
          <w:b/>
          <w:sz w:val="32"/>
          <w:szCs w:val="32"/>
        </w:rPr>
      </w:pPr>
      <w:r w:rsidRPr="00A5350C">
        <w:rPr>
          <w:rFonts w:ascii="Times New Roman" w:hAnsi="Times New Roman"/>
          <w:b/>
          <w:sz w:val="32"/>
          <w:szCs w:val="32"/>
        </w:rPr>
        <w:t>ПОСТАНОВЛЕНИЕ</w:t>
      </w:r>
    </w:p>
    <w:p w:rsidR="00CC14F7" w:rsidRPr="00A5350C" w:rsidRDefault="00687DAA" w:rsidP="007F3DC3">
      <w:pPr>
        <w:spacing w:after="0" w:line="240" w:lineRule="auto"/>
        <w:jc w:val="center"/>
        <w:rPr>
          <w:rFonts w:ascii="Times New Roman" w:hAnsi="Times New Roman"/>
          <w:sz w:val="28"/>
          <w:szCs w:val="28"/>
        </w:rPr>
      </w:pPr>
      <w:r>
        <w:rPr>
          <w:rFonts w:ascii="Times New Roman" w:hAnsi="Times New Roman"/>
          <w:sz w:val="28"/>
          <w:szCs w:val="28"/>
        </w:rPr>
        <w:t xml:space="preserve">29 октября </w:t>
      </w:r>
      <w:r>
        <w:rPr>
          <w:rFonts w:ascii="Times New Roman" w:hAnsi="Times New Roman"/>
          <w:sz w:val="28"/>
          <w:szCs w:val="28"/>
        </w:rPr>
        <w:t>2019</w:t>
      </w:r>
      <w:r>
        <w:rPr>
          <w:rFonts w:ascii="Times New Roman" w:hAnsi="Times New Roman"/>
          <w:sz w:val="28"/>
          <w:szCs w:val="28"/>
        </w:rPr>
        <w:t xml:space="preserve"> года </w:t>
      </w:r>
      <w:r w:rsidR="00CC14F7" w:rsidRPr="00A5350C">
        <w:rPr>
          <w:rFonts w:ascii="Times New Roman" w:hAnsi="Times New Roman"/>
          <w:sz w:val="28"/>
          <w:szCs w:val="28"/>
        </w:rPr>
        <w:t xml:space="preserve">                                                                      № </w:t>
      </w:r>
      <w:r>
        <w:rPr>
          <w:rFonts w:ascii="Times New Roman" w:hAnsi="Times New Roman"/>
          <w:sz w:val="28"/>
          <w:szCs w:val="28"/>
        </w:rPr>
        <w:t>736</w:t>
      </w:r>
    </w:p>
    <w:p w:rsidR="00CC14F7" w:rsidRPr="00A5350C" w:rsidRDefault="00CC14F7" w:rsidP="005D2C9F">
      <w:pPr>
        <w:spacing w:after="0" w:line="240" w:lineRule="auto"/>
        <w:jc w:val="center"/>
        <w:rPr>
          <w:rFonts w:ascii="Times New Roman" w:hAnsi="Times New Roman"/>
          <w:sz w:val="28"/>
          <w:szCs w:val="28"/>
        </w:rPr>
      </w:pPr>
      <w:r w:rsidRPr="00A5350C">
        <w:rPr>
          <w:rFonts w:ascii="Times New Roman" w:hAnsi="Times New Roman"/>
          <w:sz w:val="28"/>
          <w:szCs w:val="28"/>
        </w:rPr>
        <w:t>с. Красный Чикой</w:t>
      </w:r>
    </w:p>
    <w:p w:rsidR="00CC14F7" w:rsidRDefault="00CC14F7" w:rsidP="005D2C9F">
      <w:pPr>
        <w:spacing w:after="0" w:line="240" w:lineRule="auto"/>
        <w:jc w:val="center"/>
        <w:rPr>
          <w:rFonts w:ascii="Times New Roman" w:hAnsi="Times New Roman"/>
          <w:sz w:val="28"/>
          <w:szCs w:val="28"/>
        </w:rPr>
      </w:pPr>
    </w:p>
    <w:p w:rsidR="00936815" w:rsidRPr="00A5350C" w:rsidRDefault="00936815" w:rsidP="005D2C9F">
      <w:pPr>
        <w:spacing w:after="0" w:line="240" w:lineRule="auto"/>
        <w:jc w:val="center"/>
        <w:rPr>
          <w:rFonts w:ascii="Times New Roman" w:hAnsi="Times New Roman"/>
          <w:sz w:val="28"/>
          <w:szCs w:val="28"/>
        </w:rPr>
      </w:pPr>
    </w:p>
    <w:p w:rsidR="00CC14F7" w:rsidRDefault="00CC14F7" w:rsidP="008725E7">
      <w:pPr>
        <w:spacing w:after="0"/>
        <w:jc w:val="center"/>
        <w:rPr>
          <w:rFonts w:ascii="Times New Roman" w:hAnsi="Times New Roman"/>
          <w:b/>
          <w:sz w:val="28"/>
          <w:szCs w:val="28"/>
        </w:rPr>
      </w:pPr>
      <w:r>
        <w:rPr>
          <w:rFonts w:ascii="Times New Roman" w:hAnsi="Times New Roman"/>
          <w:b/>
          <w:sz w:val="28"/>
          <w:szCs w:val="28"/>
        </w:rPr>
        <w:t>О</w:t>
      </w:r>
      <w:r w:rsidRPr="00A5350C">
        <w:rPr>
          <w:rFonts w:ascii="Times New Roman" w:hAnsi="Times New Roman"/>
          <w:b/>
          <w:sz w:val="28"/>
          <w:szCs w:val="28"/>
        </w:rPr>
        <w:t xml:space="preserve"> проведении </w:t>
      </w:r>
      <w:r w:rsidR="00B44142">
        <w:rPr>
          <w:rFonts w:ascii="Times New Roman" w:hAnsi="Times New Roman"/>
          <w:b/>
          <w:sz w:val="28"/>
          <w:szCs w:val="28"/>
        </w:rPr>
        <w:t>заочного</w:t>
      </w:r>
      <w:r>
        <w:rPr>
          <w:rFonts w:ascii="Times New Roman" w:hAnsi="Times New Roman"/>
          <w:b/>
          <w:sz w:val="28"/>
          <w:szCs w:val="28"/>
        </w:rPr>
        <w:t xml:space="preserve"> </w:t>
      </w:r>
      <w:r w:rsidRPr="006410EF">
        <w:rPr>
          <w:rFonts w:ascii="Times New Roman" w:hAnsi="Times New Roman"/>
          <w:b/>
          <w:sz w:val="28"/>
          <w:szCs w:val="28"/>
        </w:rPr>
        <w:t>муниципально</w:t>
      </w:r>
      <w:r w:rsidR="00B44142">
        <w:rPr>
          <w:rFonts w:ascii="Times New Roman" w:hAnsi="Times New Roman"/>
          <w:b/>
          <w:sz w:val="28"/>
          <w:szCs w:val="28"/>
        </w:rPr>
        <w:t>го этапа</w:t>
      </w:r>
      <w:r>
        <w:rPr>
          <w:rFonts w:ascii="Times New Roman" w:hAnsi="Times New Roman"/>
          <w:b/>
          <w:sz w:val="28"/>
          <w:szCs w:val="28"/>
        </w:rPr>
        <w:t xml:space="preserve"> </w:t>
      </w:r>
      <w:r w:rsidR="00873C7A" w:rsidRPr="00873C7A">
        <w:rPr>
          <w:rFonts w:ascii="Times New Roman" w:hAnsi="Times New Roman"/>
          <w:b/>
          <w:bCs/>
          <w:sz w:val="28"/>
          <w:szCs w:val="28"/>
        </w:rPr>
        <w:t>X</w:t>
      </w:r>
      <w:r w:rsidR="00873C7A" w:rsidRPr="00873C7A">
        <w:rPr>
          <w:rFonts w:ascii="Times New Roman" w:hAnsi="Times New Roman"/>
          <w:b/>
          <w:bCs/>
          <w:sz w:val="28"/>
          <w:szCs w:val="28"/>
          <w:lang w:val="en-US"/>
        </w:rPr>
        <w:t>XI</w:t>
      </w:r>
      <w:r w:rsidR="00027305">
        <w:rPr>
          <w:rFonts w:ascii="Times New Roman" w:hAnsi="Times New Roman"/>
          <w:b/>
          <w:bCs/>
          <w:sz w:val="28"/>
          <w:szCs w:val="28"/>
          <w:lang w:val="en-US"/>
        </w:rPr>
        <w:t>I</w:t>
      </w:r>
      <w:r w:rsidR="00873C7A" w:rsidRPr="00873C7A">
        <w:rPr>
          <w:rFonts w:ascii="Times New Roman" w:hAnsi="Times New Roman"/>
          <w:b/>
          <w:bCs/>
          <w:sz w:val="28"/>
          <w:szCs w:val="28"/>
        </w:rPr>
        <w:t xml:space="preserve"> региональной </w:t>
      </w:r>
      <w:r w:rsidRPr="006410EF">
        <w:rPr>
          <w:rFonts w:ascii="Times New Roman" w:hAnsi="Times New Roman"/>
          <w:b/>
          <w:sz w:val="28"/>
          <w:szCs w:val="28"/>
        </w:rPr>
        <w:t xml:space="preserve">научно-практической конференции </w:t>
      </w:r>
      <w:r w:rsidR="007C2ACC">
        <w:rPr>
          <w:rFonts w:ascii="Times New Roman" w:hAnsi="Times New Roman"/>
          <w:b/>
          <w:sz w:val="28"/>
          <w:szCs w:val="28"/>
        </w:rPr>
        <w:t>«Шаг в будущее – 2020</w:t>
      </w:r>
      <w:r w:rsidRPr="006410EF">
        <w:rPr>
          <w:rFonts w:ascii="Times New Roman" w:hAnsi="Times New Roman"/>
          <w:b/>
          <w:sz w:val="28"/>
          <w:szCs w:val="28"/>
        </w:rPr>
        <w:t>»</w:t>
      </w:r>
    </w:p>
    <w:p w:rsidR="00DD4657" w:rsidRPr="00936815" w:rsidRDefault="00DD4657" w:rsidP="008725E7">
      <w:pPr>
        <w:spacing w:after="0"/>
        <w:rPr>
          <w:rStyle w:val="a5"/>
          <w:rFonts w:ascii="Times New Roman" w:hAnsi="Times New Roman"/>
          <w:sz w:val="28"/>
        </w:rPr>
      </w:pPr>
    </w:p>
    <w:p w:rsidR="00CC14F7" w:rsidRDefault="00870E39" w:rsidP="00BD5ADE">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основании </w:t>
      </w:r>
      <w:r w:rsidR="002D5C63">
        <w:rPr>
          <w:rFonts w:ascii="Times New Roman" w:hAnsi="Times New Roman"/>
          <w:sz w:val="28"/>
          <w:szCs w:val="28"/>
        </w:rPr>
        <w:t xml:space="preserve">положения о </w:t>
      </w:r>
      <w:r w:rsidR="002D5C63">
        <w:rPr>
          <w:rFonts w:ascii="Times New Roman" w:hAnsi="Times New Roman"/>
          <w:sz w:val="28"/>
          <w:szCs w:val="28"/>
          <w:lang w:val="en-US"/>
        </w:rPr>
        <w:t>XXII</w:t>
      </w:r>
      <w:r w:rsidR="002D5C63" w:rsidRPr="002D5C63">
        <w:rPr>
          <w:rFonts w:ascii="Times New Roman" w:hAnsi="Times New Roman"/>
          <w:sz w:val="28"/>
          <w:szCs w:val="28"/>
        </w:rPr>
        <w:t xml:space="preserve"> </w:t>
      </w:r>
      <w:r w:rsidR="002D5C63">
        <w:rPr>
          <w:rFonts w:ascii="Times New Roman" w:hAnsi="Times New Roman"/>
          <w:sz w:val="28"/>
          <w:szCs w:val="28"/>
        </w:rPr>
        <w:t>региональной научно практической конференции «Шаг в будущее – 2020</w:t>
      </w:r>
      <w:r w:rsidR="002D5C63" w:rsidRPr="00D16639">
        <w:rPr>
          <w:rFonts w:ascii="Times New Roman" w:hAnsi="Times New Roman"/>
          <w:sz w:val="28"/>
          <w:szCs w:val="28"/>
        </w:rPr>
        <w:t>»</w:t>
      </w:r>
      <w:r w:rsidR="002D5C63">
        <w:rPr>
          <w:rFonts w:ascii="Times New Roman" w:hAnsi="Times New Roman"/>
          <w:sz w:val="28"/>
          <w:szCs w:val="28"/>
        </w:rPr>
        <w:t xml:space="preserve"> </w:t>
      </w:r>
      <w:r w:rsidR="00CC14F7">
        <w:rPr>
          <w:rFonts w:ascii="Times New Roman" w:hAnsi="Times New Roman"/>
          <w:sz w:val="28"/>
          <w:szCs w:val="28"/>
        </w:rPr>
        <w:t xml:space="preserve">и в соответствии </w:t>
      </w:r>
      <w:r w:rsidR="002D5C63">
        <w:rPr>
          <w:rFonts w:ascii="Times New Roman" w:hAnsi="Times New Roman"/>
          <w:sz w:val="28"/>
          <w:szCs w:val="28"/>
        </w:rPr>
        <w:t xml:space="preserve">со </w:t>
      </w:r>
      <w:r>
        <w:rPr>
          <w:rFonts w:ascii="Times New Roman" w:hAnsi="Times New Roman"/>
          <w:sz w:val="28"/>
          <w:szCs w:val="28"/>
        </w:rPr>
        <w:t>статьёй</w:t>
      </w:r>
      <w:r w:rsidR="00CC14F7">
        <w:rPr>
          <w:rFonts w:ascii="Times New Roman" w:hAnsi="Times New Roman"/>
          <w:sz w:val="28"/>
          <w:szCs w:val="28"/>
        </w:rPr>
        <w:t xml:space="preserve"> </w:t>
      </w:r>
      <w:r w:rsidR="00D76DFB">
        <w:rPr>
          <w:rFonts w:ascii="Times New Roman" w:hAnsi="Times New Roman"/>
          <w:sz w:val="28"/>
          <w:szCs w:val="28"/>
        </w:rPr>
        <w:t>25</w:t>
      </w:r>
      <w:r w:rsidR="00CC14F7">
        <w:rPr>
          <w:rFonts w:ascii="Times New Roman" w:hAnsi="Times New Roman"/>
          <w:sz w:val="28"/>
          <w:szCs w:val="28"/>
        </w:rPr>
        <w:t xml:space="preserve"> У</w:t>
      </w:r>
      <w:r w:rsidR="00CC14F7" w:rsidRPr="00D16639">
        <w:rPr>
          <w:rFonts w:ascii="Times New Roman" w:hAnsi="Times New Roman"/>
          <w:sz w:val="28"/>
          <w:szCs w:val="28"/>
        </w:rPr>
        <w:t>става муниципального района «Красночикойский район» администрация муниципального района постановляет:</w:t>
      </w:r>
    </w:p>
    <w:p w:rsidR="00BD5ADE" w:rsidRPr="00274615" w:rsidRDefault="00BD5ADE" w:rsidP="00D94645">
      <w:pPr>
        <w:spacing w:after="0" w:line="240" w:lineRule="auto"/>
        <w:ind w:firstLine="709"/>
        <w:jc w:val="both"/>
        <w:rPr>
          <w:rFonts w:ascii="Times New Roman" w:hAnsi="Times New Roman"/>
          <w:sz w:val="28"/>
          <w:szCs w:val="28"/>
        </w:rPr>
      </w:pPr>
    </w:p>
    <w:p w:rsidR="00CC14F7" w:rsidRDefault="00CC14F7" w:rsidP="00E41577">
      <w:pPr>
        <w:pStyle w:val="a3"/>
        <w:numPr>
          <w:ilvl w:val="0"/>
          <w:numId w:val="19"/>
        </w:numPr>
        <w:spacing w:after="0" w:line="240" w:lineRule="auto"/>
        <w:ind w:left="0" w:firstLine="709"/>
        <w:jc w:val="both"/>
        <w:rPr>
          <w:rFonts w:ascii="Times New Roman" w:hAnsi="Times New Roman"/>
          <w:sz w:val="28"/>
          <w:szCs w:val="28"/>
        </w:rPr>
      </w:pPr>
      <w:r w:rsidRPr="00D16639">
        <w:rPr>
          <w:rFonts w:ascii="Times New Roman" w:hAnsi="Times New Roman"/>
          <w:sz w:val="28"/>
          <w:szCs w:val="28"/>
        </w:rPr>
        <w:t>Провести</w:t>
      </w:r>
      <w:r>
        <w:rPr>
          <w:rFonts w:ascii="Times New Roman" w:hAnsi="Times New Roman"/>
          <w:sz w:val="28"/>
          <w:szCs w:val="28"/>
        </w:rPr>
        <w:t xml:space="preserve"> </w:t>
      </w:r>
      <w:r w:rsidR="00B44142">
        <w:rPr>
          <w:rFonts w:ascii="Times New Roman" w:hAnsi="Times New Roman"/>
          <w:sz w:val="28"/>
          <w:szCs w:val="28"/>
        </w:rPr>
        <w:t>заочный</w:t>
      </w:r>
      <w:r w:rsidR="00163601">
        <w:rPr>
          <w:rFonts w:ascii="Times New Roman" w:hAnsi="Times New Roman"/>
          <w:sz w:val="28"/>
          <w:szCs w:val="28"/>
        </w:rPr>
        <w:t xml:space="preserve"> </w:t>
      </w:r>
      <w:r w:rsidRPr="00D16639">
        <w:rPr>
          <w:rFonts w:ascii="Times New Roman" w:hAnsi="Times New Roman"/>
          <w:sz w:val="28"/>
          <w:szCs w:val="28"/>
        </w:rPr>
        <w:t>муниципальн</w:t>
      </w:r>
      <w:r w:rsidR="00B44142">
        <w:rPr>
          <w:rFonts w:ascii="Times New Roman" w:hAnsi="Times New Roman"/>
          <w:sz w:val="28"/>
          <w:szCs w:val="28"/>
        </w:rPr>
        <w:t>ый</w:t>
      </w:r>
      <w:r>
        <w:rPr>
          <w:rFonts w:ascii="Times New Roman" w:hAnsi="Times New Roman"/>
          <w:sz w:val="28"/>
          <w:szCs w:val="28"/>
        </w:rPr>
        <w:t xml:space="preserve"> </w:t>
      </w:r>
      <w:r w:rsidR="00B44142">
        <w:rPr>
          <w:rFonts w:ascii="Times New Roman" w:hAnsi="Times New Roman"/>
          <w:sz w:val="28"/>
          <w:szCs w:val="28"/>
        </w:rPr>
        <w:t xml:space="preserve">этап </w:t>
      </w:r>
      <w:r w:rsidR="00873C7A" w:rsidRPr="00873C7A">
        <w:rPr>
          <w:rFonts w:ascii="Times New Roman" w:hAnsi="Times New Roman"/>
          <w:bCs/>
          <w:sz w:val="28"/>
          <w:szCs w:val="28"/>
        </w:rPr>
        <w:t>X</w:t>
      </w:r>
      <w:r w:rsidR="00873C7A" w:rsidRPr="00873C7A">
        <w:rPr>
          <w:rFonts w:ascii="Times New Roman" w:hAnsi="Times New Roman"/>
          <w:bCs/>
          <w:sz w:val="28"/>
          <w:szCs w:val="28"/>
          <w:lang w:val="en-US"/>
        </w:rPr>
        <w:t>XI</w:t>
      </w:r>
      <w:r w:rsidR="00873C7A" w:rsidRPr="00873C7A">
        <w:rPr>
          <w:rFonts w:ascii="Times New Roman" w:hAnsi="Times New Roman"/>
          <w:bCs/>
          <w:sz w:val="28"/>
          <w:szCs w:val="28"/>
        </w:rPr>
        <w:t xml:space="preserve"> региональной</w:t>
      </w:r>
      <w:r w:rsidR="00873C7A" w:rsidRPr="00873C7A">
        <w:rPr>
          <w:rFonts w:ascii="Times New Roman" w:hAnsi="Times New Roman"/>
          <w:b/>
          <w:bCs/>
          <w:sz w:val="28"/>
          <w:szCs w:val="28"/>
        </w:rPr>
        <w:t xml:space="preserve"> </w:t>
      </w:r>
      <w:r>
        <w:rPr>
          <w:rFonts w:ascii="Times New Roman" w:hAnsi="Times New Roman"/>
          <w:sz w:val="28"/>
          <w:szCs w:val="28"/>
        </w:rPr>
        <w:t>научно-практическ</w:t>
      </w:r>
      <w:r w:rsidR="00B44142">
        <w:rPr>
          <w:rFonts w:ascii="Times New Roman" w:hAnsi="Times New Roman"/>
          <w:sz w:val="28"/>
          <w:szCs w:val="28"/>
        </w:rPr>
        <w:t>ой</w:t>
      </w:r>
      <w:r w:rsidRPr="00D16639">
        <w:rPr>
          <w:rFonts w:ascii="Times New Roman" w:hAnsi="Times New Roman"/>
          <w:sz w:val="28"/>
          <w:szCs w:val="28"/>
        </w:rPr>
        <w:t xml:space="preserve"> конференци</w:t>
      </w:r>
      <w:r w:rsidR="00B44142">
        <w:rPr>
          <w:rFonts w:ascii="Times New Roman" w:hAnsi="Times New Roman"/>
          <w:sz w:val="28"/>
          <w:szCs w:val="28"/>
        </w:rPr>
        <w:t>и</w:t>
      </w:r>
      <w:r w:rsidR="007C2ACC">
        <w:rPr>
          <w:rFonts w:ascii="Times New Roman" w:hAnsi="Times New Roman"/>
          <w:sz w:val="28"/>
          <w:szCs w:val="28"/>
        </w:rPr>
        <w:t xml:space="preserve"> «Шаг в будущее – 2020</w:t>
      </w:r>
      <w:r w:rsidRPr="00D16639">
        <w:rPr>
          <w:rFonts w:ascii="Times New Roman" w:hAnsi="Times New Roman"/>
          <w:sz w:val="28"/>
          <w:szCs w:val="28"/>
        </w:rPr>
        <w:t>»</w:t>
      </w:r>
      <w:r>
        <w:rPr>
          <w:rFonts w:ascii="Times New Roman" w:hAnsi="Times New Roman"/>
          <w:sz w:val="28"/>
          <w:szCs w:val="28"/>
        </w:rPr>
        <w:t xml:space="preserve"> в срок </w:t>
      </w:r>
      <w:r w:rsidR="00A82DCC">
        <w:rPr>
          <w:rFonts w:ascii="Times New Roman" w:hAnsi="Times New Roman"/>
          <w:sz w:val="28"/>
          <w:szCs w:val="28"/>
        </w:rPr>
        <w:t xml:space="preserve">до </w:t>
      </w:r>
      <w:r w:rsidR="00D94645">
        <w:rPr>
          <w:rFonts w:ascii="Times New Roman" w:hAnsi="Times New Roman"/>
          <w:sz w:val="28"/>
          <w:szCs w:val="28"/>
        </w:rPr>
        <w:t>15</w:t>
      </w:r>
      <w:r>
        <w:rPr>
          <w:rFonts w:ascii="Times New Roman" w:hAnsi="Times New Roman"/>
          <w:sz w:val="28"/>
          <w:szCs w:val="28"/>
        </w:rPr>
        <w:t>.11.201</w:t>
      </w:r>
      <w:r w:rsidR="007C2ACC">
        <w:rPr>
          <w:rFonts w:ascii="Times New Roman" w:hAnsi="Times New Roman"/>
          <w:sz w:val="28"/>
          <w:szCs w:val="28"/>
        </w:rPr>
        <w:t>9</w:t>
      </w:r>
      <w:r w:rsidR="0035444D">
        <w:rPr>
          <w:rFonts w:ascii="Times New Roman" w:hAnsi="Times New Roman"/>
          <w:sz w:val="28"/>
          <w:szCs w:val="28"/>
        </w:rPr>
        <w:t xml:space="preserve"> </w:t>
      </w:r>
      <w:r>
        <w:rPr>
          <w:rFonts w:ascii="Times New Roman" w:hAnsi="Times New Roman"/>
          <w:sz w:val="28"/>
          <w:szCs w:val="28"/>
        </w:rPr>
        <w:t>г.</w:t>
      </w:r>
      <w:r w:rsidR="00E41577">
        <w:rPr>
          <w:rFonts w:ascii="Times New Roman" w:hAnsi="Times New Roman"/>
          <w:sz w:val="28"/>
          <w:szCs w:val="28"/>
        </w:rPr>
        <w:t>;</w:t>
      </w:r>
    </w:p>
    <w:p w:rsidR="00780A4B" w:rsidRPr="00780A4B" w:rsidRDefault="00780A4B" w:rsidP="00E41577">
      <w:pPr>
        <w:pStyle w:val="a3"/>
        <w:numPr>
          <w:ilvl w:val="0"/>
          <w:numId w:val="19"/>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Утвердить положение </w:t>
      </w:r>
      <w:r w:rsidR="002D5C63">
        <w:rPr>
          <w:rFonts w:ascii="Times New Roman" w:hAnsi="Times New Roman"/>
          <w:sz w:val="28"/>
          <w:szCs w:val="28"/>
        </w:rPr>
        <w:t xml:space="preserve">о </w:t>
      </w:r>
      <w:r>
        <w:rPr>
          <w:rFonts w:ascii="Times New Roman" w:hAnsi="Times New Roman"/>
          <w:sz w:val="28"/>
          <w:szCs w:val="28"/>
        </w:rPr>
        <w:t xml:space="preserve">заочном </w:t>
      </w:r>
      <w:r w:rsidRPr="00D16639">
        <w:rPr>
          <w:rFonts w:ascii="Times New Roman" w:hAnsi="Times New Roman"/>
          <w:sz w:val="28"/>
          <w:szCs w:val="28"/>
        </w:rPr>
        <w:t>муниципальн</w:t>
      </w:r>
      <w:r>
        <w:rPr>
          <w:rFonts w:ascii="Times New Roman" w:hAnsi="Times New Roman"/>
          <w:sz w:val="28"/>
          <w:szCs w:val="28"/>
        </w:rPr>
        <w:t xml:space="preserve">ом этапе </w:t>
      </w:r>
      <w:r w:rsidRPr="00873C7A">
        <w:rPr>
          <w:rFonts w:ascii="Times New Roman" w:hAnsi="Times New Roman"/>
          <w:bCs/>
          <w:sz w:val="28"/>
          <w:szCs w:val="28"/>
        </w:rPr>
        <w:t>X</w:t>
      </w:r>
      <w:r w:rsidRPr="00873C7A">
        <w:rPr>
          <w:rFonts w:ascii="Times New Roman" w:hAnsi="Times New Roman"/>
          <w:bCs/>
          <w:sz w:val="28"/>
          <w:szCs w:val="28"/>
          <w:lang w:val="en-US"/>
        </w:rPr>
        <w:t>XI</w:t>
      </w:r>
      <w:r>
        <w:rPr>
          <w:rFonts w:ascii="Times New Roman" w:hAnsi="Times New Roman"/>
          <w:bCs/>
          <w:sz w:val="28"/>
          <w:szCs w:val="28"/>
          <w:lang w:val="en-US"/>
        </w:rPr>
        <w:t>I</w:t>
      </w:r>
      <w:r w:rsidRPr="00780A4B">
        <w:rPr>
          <w:rFonts w:ascii="Times New Roman" w:hAnsi="Times New Roman"/>
          <w:bCs/>
          <w:sz w:val="28"/>
          <w:szCs w:val="28"/>
        </w:rPr>
        <w:t xml:space="preserve"> </w:t>
      </w:r>
      <w:r w:rsidRPr="00873C7A">
        <w:rPr>
          <w:rFonts w:ascii="Times New Roman" w:hAnsi="Times New Roman"/>
          <w:bCs/>
          <w:sz w:val="28"/>
          <w:szCs w:val="28"/>
        </w:rPr>
        <w:t>региональной</w:t>
      </w:r>
      <w:r w:rsidRPr="00873C7A">
        <w:rPr>
          <w:rFonts w:ascii="Times New Roman" w:hAnsi="Times New Roman"/>
          <w:b/>
          <w:bCs/>
          <w:sz w:val="28"/>
          <w:szCs w:val="28"/>
        </w:rPr>
        <w:t xml:space="preserve"> </w:t>
      </w:r>
      <w:r>
        <w:rPr>
          <w:rFonts w:ascii="Times New Roman" w:hAnsi="Times New Roman"/>
          <w:sz w:val="28"/>
          <w:szCs w:val="28"/>
        </w:rPr>
        <w:t>научно-практической</w:t>
      </w:r>
      <w:r w:rsidRPr="00D16639">
        <w:rPr>
          <w:rFonts w:ascii="Times New Roman" w:hAnsi="Times New Roman"/>
          <w:sz w:val="28"/>
          <w:szCs w:val="28"/>
        </w:rPr>
        <w:t xml:space="preserve"> конференци</w:t>
      </w:r>
      <w:r>
        <w:rPr>
          <w:rFonts w:ascii="Times New Roman" w:hAnsi="Times New Roman"/>
          <w:sz w:val="28"/>
          <w:szCs w:val="28"/>
        </w:rPr>
        <w:t>и «Шаг в будущее – 2020</w:t>
      </w:r>
      <w:r w:rsidRPr="00D16639">
        <w:rPr>
          <w:rFonts w:ascii="Times New Roman" w:hAnsi="Times New Roman"/>
          <w:sz w:val="28"/>
          <w:szCs w:val="28"/>
        </w:rPr>
        <w:t>»</w:t>
      </w:r>
      <w:r w:rsidRPr="00780A4B">
        <w:rPr>
          <w:rFonts w:ascii="Times New Roman" w:hAnsi="Times New Roman"/>
          <w:sz w:val="28"/>
          <w:szCs w:val="28"/>
        </w:rPr>
        <w:t xml:space="preserve"> </w:t>
      </w:r>
      <w:r>
        <w:rPr>
          <w:rFonts w:ascii="Times New Roman" w:hAnsi="Times New Roman"/>
          <w:sz w:val="28"/>
          <w:szCs w:val="28"/>
        </w:rPr>
        <w:t>(Приложения 1);</w:t>
      </w:r>
    </w:p>
    <w:p w:rsidR="00CC14F7" w:rsidRPr="0035444D" w:rsidRDefault="00CC14F7" w:rsidP="00E41577">
      <w:pPr>
        <w:pStyle w:val="a3"/>
        <w:numPr>
          <w:ilvl w:val="0"/>
          <w:numId w:val="19"/>
        </w:numPr>
        <w:spacing w:after="0" w:line="240" w:lineRule="auto"/>
        <w:ind w:left="0" w:firstLine="709"/>
        <w:jc w:val="both"/>
        <w:rPr>
          <w:rFonts w:ascii="Times New Roman" w:hAnsi="Times New Roman"/>
          <w:sz w:val="28"/>
          <w:szCs w:val="28"/>
        </w:rPr>
      </w:pPr>
      <w:r w:rsidRPr="0035444D">
        <w:rPr>
          <w:rFonts w:ascii="Times New Roman" w:hAnsi="Times New Roman"/>
          <w:sz w:val="28"/>
        </w:rPr>
        <w:t>Утвердить состав экспе</w:t>
      </w:r>
      <w:r w:rsidR="00D94645" w:rsidRPr="0035444D">
        <w:rPr>
          <w:rFonts w:ascii="Times New Roman" w:hAnsi="Times New Roman"/>
          <w:sz w:val="28"/>
        </w:rPr>
        <w:t>ртных комиссий по направлениям     (</w:t>
      </w:r>
      <w:r w:rsidR="00780A4B">
        <w:rPr>
          <w:rFonts w:ascii="Times New Roman" w:hAnsi="Times New Roman"/>
          <w:sz w:val="28"/>
        </w:rPr>
        <w:t>Приложение 2</w:t>
      </w:r>
      <w:r w:rsidRPr="0035444D">
        <w:rPr>
          <w:rFonts w:ascii="Times New Roman" w:hAnsi="Times New Roman"/>
          <w:sz w:val="28"/>
        </w:rPr>
        <w:t>);</w:t>
      </w:r>
    </w:p>
    <w:p w:rsidR="00C90D2B" w:rsidRPr="00D94645" w:rsidRDefault="00C90D2B" w:rsidP="00E41577">
      <w:pPr>
        <w:pStyle w:val="a3"/>
        <w:numPr>
          <w:ilvl w:val="0"/>
          <w:numId w:val="19"/>
        </w:numPr>
        <w:spacing w:after="0" w:line="240" w:lineRule="auto"/>
        <w:ind w:left="0" w:firstLine="709"/>
        <w:jc w:val="both"/>
        <w:rPr>
          <w:rFonts w:ascii="Times New Roman" w:hAnsi="Times New Roman"/>
          <w:sz w:val="28"/>
          <w:szCs w:val="28"/>
        </w:rPr>
      </w:pPr>
      <w:r w:rsidRPr="00D94645">
        <w:rPr>
          <w:rFonts w:ascii="Times New Roman" w:hAnsi="Times New Roman"/>
          <w:sz w:val="28"/>
          <w:szCs w:val="28"/>
        </w:rPr>
        <w:t>Утвердить смету расходов для проведения заочного муниципального этапа Всероссийской оли</w:t>
      </w:r>
      <w:r w:rsidR="00780A4B">
        <w:rPr>
          <w:rFonts w:ascii="Times New Roman" w:hAnsi="Times New Roman"/>
          <w:sz w:val="28"/>
          <w:szCs w:val="28"/>
        </w:rPr>
        <w:t>мпиады школьников (Приложение 3</w:t>
      </w:r>
      <w:r w:rsidRPr="00D94645">
        <w:rPr>
          <w:rFonts w:ascii="Times New Roman" w:hAnsi="Times New Roman"/>
          <w:sz w:val="28"/>
          <w:szCs w:val="28"/>
        </w:rPr>
        <w:t>);</w:t>
      </w:r>
    </w:p>
    <w:p w:rsidR="00B44142" w:rsidRDefault="00F450F9" w:rsidP="00E41577">
      <w:pPr>
        <w:pStyle w:val="a3"/>
        <w:numPr>
          <w:ilvl w:val="0"/>
          <w:numId w:val="19"/>
        </w:numPr>
        <w:spacing w:after="0" w:line="240" w:lineRule="auto"/>
        <w:ind w:left="0" w:firstLine="709"/>
        <w:jc w:val="both"/>
        <w:rPr>
          <w:rFonts w:ascii="Times New Roman" w:hAnsi="Times New Roman"/>
          <w:sz w:val="28"/>
          <w:szCs w:val="28"/>
        </w:rPr>
      </w:pPr>
      <w:r w:rsidRPr="00F450F9">
        <w:rPr>
          <w:rFonts w:ascii="Times New Roman" w:hAnsi="Times New Roman"/>
          <w:sz w:val="28"/>
        </w:rPr>
        <w:t xml:space="preserve">Победителям </w:t>
      </w:r>
      <w:r>
        <w:rPr>
          <w:rFonts w:ascii="Times New Roman" w:hAnsi="Times New Roman"/>
          <w:sz w:val="28"/>
        </w:rPr>
        <w:t xml:space="preserve">заочного </w:t>
      </w:r>
      <w:r w:rsidRPr="00F450F9">
        <w:rPr>
          <w:rFonts w:ascii="Times New Roman" w:hAnsi="Times New Roman"/>
          <w:sz w:val="28"/>
        </w:rPr>
        <w:t xml:space="preserve">муниципального этапа </w:t>
      </w:r>
      <w:r w:rsidR="00873C7A" w:rsidRPr="00873C7A">
        <w:rPr>
          <w:rFonts w:ascii="Times New Roman" w:hAnsi="Times New Roman"/>
          <w:bCs/>
          <w:sz w:val="28"/>
          <w:szCs w:val="28"/>
        </w:rPr>
        <w:t>X</w:t>
      </w:r>
      <w:r w:rsidR="00873C7A" w:rsidRPr="00873C7A">
        <w:rPr>
          <w:rFonts w:ascii="Times New Roman" w:hAnsi="Times New Roman"/>
          <w:bCs/>
          <w:sz w:val="28"/>
          <w:szCs w:val="28"/>
          <w:lang w:val="en-US"/>
        </w:rPr>
        <w:t>X</w:t>
      </w:r>
      <w:r w:rsidR="00C90D2B">
        <w:rPr>
          <w:rFonts w:ascii="Times New Roman" w:hAnsi="Times New Roman"/>
          <w:bCs/>
          <w:sz w:val="28"/>
          <w:szCs w:val="28"/>
          <w:lang w:val="en-US"/>
        </w:rPr>
        <w:t>I</w:t>
      </w:r>
      <w:r w:rsidR="00873C7A" w:rsidRPr="00873C7A">
        <w:rPr>
          <w:rFonts w:ascii="Times New Roman" w:hAnsi="Times New Roman"/>
          <w:bCs/>
          <w:sz w:val="28"/>
          <w:szCs w:val="28"/>
          <w:lang w:val="en-US"/>
        </w:rPr>
        <w:t>I</w:t>
      </w:r>
      <w:r w:rsidR="00873C7A" w:rsidRPr="00873C7A">
        <w:rPr>
          <w:rFonts w:ascii="Times New Roman" w:hAnsi="Times New Roman"/>
          <w:bCs/>
          <w:sz w:val="28"/>
          <w:szCs w:val="28"/>
        </w:rPr>
        <w:t xml:space="preserve"> региональной</w:t>
      </w:r>
      <w:r w:rsidR="00873C7A" w:rsidRPr="00873C7A">
        <w:rPr>
          <w:rFonts w:ascii="Times New Roman" w:hAnsi="Times New Roman"/>
          <w:b/>
          <w:bCs/>
          <w:sz w:val="28"/>
          <w:szCs w:val="28"/>
        </w:rPr>
        <w:t xml:space="preserve"> </w:t>
      </w:r>
      <w:r w:rsidRPr="00F450F9">
        <w:rPr>
          <w:rFonts w:ascii="Times New Roman" w:hAnsi="Times New Roman"/>
          <w:sz w:val="28"/>
          <w:szCs w:val="28"/>
        </w:rPr>
        <w:t>научно-практической к</w:t>
      </w:r>
      <w:r w:rsidR="007C2ACC">
        <w:rPr>
          <w:rFonts w:ascii="Times New Roman" w:hAnsi="Times New Roman"/>
          <w:sz w:val="28"/>
          <w:szCs w:val="28"/>
        </w:rPr>
        <w:t>онференции «Шаг в будущее – 2020</w:t>
      </w:r>
      <w:r>
        <w:rPr>
          <w:rFonts w:ascii="Times New Roman" w:hAnsi="Times New Roman"/>
          <w:sz w:val="28"/>
          <w:szCs w:val="28"/>
        </w:rPr>
        <w:t>»</w:t>
      </w:r>
      <w:r>
        <w:rPr>
          <w:rFonts w:ascii="Times New Roman" w:hAnsi="Times New Roman"/>
          <w:sz w:val="28"/>
        </w:rPr>
        <w:t xml:space="preserve"> </w:t>
      </w:r>
      <w:r w:rsidRPr="00F450F9">
        <w:rPr>
          <w:rFonts w:ascii="Times New Roman" w:hAnsi="Times New Roman"/>
          <w:sz w:val="28"/>
        </w:rPr>
        <w:t xml:space="preserve">рекомендовать принять участие в </w:t>
      </w:r>
      <w:r>
        <w:rPr>
          <w:rFonts w:ascii="Times New Roman" w:hAnsi="Times New Roman"/>
          <w:sz w:val="28"/>
        </w:rPr>
        <w:t xml:space="preserve">заочном краевом </w:t>
      </w:r>
      <w:r w:rsidRPr="00F450F9">
        <w:rPr>
          <w:rFonts w:ascii="Times New Roman" w:hAnsi="Times New Roman"/>
          <w:sz w:val="28"/>
        </w:rPr>
        <w:t>этапе</w:t>
      </w:r>
      <w:r>
        <w:rPr>
          <w:rFonts w:ascii="Times New Roman" w:hAnsi="Times New Roman"/>
          <w:sz w:val="28"/>
        </w:rPr>
        <w:t>.</w:t>
      </w:r>
      <w:r w:rsidRPr="00F450F9">
        <w:rPr>
          <w:rFonts w:ascii="Times New Roman" w:hAnsi="Times New Roman"/>
          <w:sz w:val="28"/>
        </w:rPr>
        <w:t xml:space="preserve"> </w:t>
      </w:r>
    </w:p>
    <w:p w:rsidR="00CC14F7" w:rsidRPr="000C667B" w:rsidRDefault="00CC14F7" w:rsidP="00E41577">
      <w:pPr>
        <w:pStyle w:val="a3"/>
        <w:numPr>
          <w:ilvl w:val="0"/>
          <w:numId w:val="19"/>
        </w:numPr>
        <w:spacing w:after="0" w:line="240" w:lineRule="auto"/>
        <w:ind w:left="0" w:firstLine="709"/>
        <w:jc w:val="both"/>
        <w:rPr>
          <w:rFonts w:ascii="Times New Roman" w:hAnsi="Times New Roman"/>
          <w:sz w:val="28"/>
          <w:szCs w:val="28"/>
        </w:rPr>
      </w:pPr>
      <w:r w:rsidRPr="000C667B">
        <w:rPr>
          <w:rFonts w:ascii="Times New Roman" w:hAnsi="Times New Roman"/>
          <w:sz w:val="28"/>
        </w:rPr>
        <w:t xml:space="preserve">Контроль за исполнением настоящего постановления возложить на </w:t>
      </w:r>
      <w:r w:rsidR="000B3D6E">
        <w:rPr>
          <w:rFonts w:ascii="Times New Roman" w:hAnsi="Times New Roman"/>
          <w:sz w:val="28"/>
        </w:rPr>
        <w:t>начальника управления</w:t>
      </w:r>
      <w:r w:rsidRPr="000C667B">
        <w:rPr>
          <w:rFonts w:ascii="Times New Roman" w:hAnsi="Times New Roman"/>
          <w:sz w:val="28"/>
        </w:rPr>
        <w:t xml:space="preserve"> образования администрации муниципального района «Красночикойский район» </w:t>
      </w:r>
      <w:r w:rsidR="007F3DC3">
        <w:rPr>
          <w:rFonts w:ascii="Times New Roman" w:hAnsi="Times New Roman"/>
          <w:sz w:val="28"/>
        </w:rPr>
        <w:t>Н.В. Трофимову</w:t>
      </w:r>
      <w:r w:rsidR="00924825">
        <w:rPr>
          <w:rFonts w:ascii="Times New Roman" w:hAnsi="Times New Roman"/>
          <w:sz w:val="28"/>
        </w:rPr>
        <w:t xml:space="preserve">. </w:t>
      </w:r>
    </w:p>
    <w:p w:rsidR="00CC14F7" w:rsidRDefault="00CC14F7" w:rsidP="00E41577">
      <w:pPr>
        <w:spacing w:after="0"/>
        <w:ind w:left="-284" w:firstLine="709"/>
        <w:rPr>
          <w:rFonts w:ascii="Times New Roman" w:hAnsi="Times New Roman"/>
          <w:sz w:val="28"/>
          <w:szCs w:val="28"/>
        </w:rPr>
      </w:pPr>
    </w:p>
    <w:p w:rsidR="00045826" w:rsidRDefault="00045826" w:rsidP="00D94645">
      <w:pPr>
        <w:spacing w:after="0"/>
        <w:ind w:left="-284" w:firstLine="142"/>
        <w:rPr>
          <w:rFonts w:ascii="Times New Roman" w:hAnsi="Times New Roman"/>
          <w:sz w:val="28"/>
          <w:szCs w:val="28"/>
        </w:rPr>
      </w:pPr>
    </w:p>
    <w:p w:rsidR="00027305" w:rsidRDefault="00027305" w:rsidP="008725E7">
      <w:pPr>
        <w:spacing w:after="0"/>
        <w:rPr>
          <w:rFonts w:ascii="Times New Roman" w:hAnsi="Times New Roman"/>
          <w:sz w:val="28"/>
          <w:szCs w:val="28"/>
        </w:rPr>
      </w:pPr>
      <w:r>
        <w:rPr>
          <w:rFonts w:ascii="Times New Roman" w:hAnsi="Times New Roman"/>
          <w:sz w:val="28"/>
          <w:szCs w:val="28"/>
        </w:rPr>
        <w:t>Временно исполняющий обязанности</w:t>
      </w:r>
    </w:p>
    <w:p w:rsidR="00045826" w:rsidRDefault="00027305" w:rsidP="008725E7">
      <w:pPr>
        <w:spacing w:after="0"/>
        <w:rPr>
          <w:rFonts w:ascii="Times New Roman" w:hAnsi="Times New Roman"/>
          <w:sz w:val="28"/>
          <w:szCs w:val="28"/>
        </w:rPr>
      </w:pPr>
      <w:r>
        <w:rPr>
          <w:rFonts w:ascii="Times New Roman" w:hAnsi="Times New Roman"/>
          <w:sz w:val="28"/>
          <w:szCs w:val="28"/>
        </w:rPr>
        <w:t>главы</w:t>
      </w:r>
      <w:r w:rsidR="000B3D6E">
        <w:rPr>
          <w:rFonts w:ascii="Times New Roman" w:hAnsi="Times New Roman"/>
          <w:sz w:val="28"/>
          <w:szCs w:val="28"/>
        </w:rPr>
        <w:t xml:space="preserve"> муниципального района</w:t>
      </w:r>
    </w:p>
    <w:p w:rsidR="00045826" w:rsidRPr="00027305" w:rsidRDefault="000B3D6E" w:rsidP="008725E7">
      <w:pPr>
        <w:spacing w:after="0"/>
        <w:rPr>
          <w:rFonts w:ascii="Times New Roman" w:hAnsi="Times New Roman"/>
          <w:sz w:val="28"/>
          <w:szCs w:val="28"/>
        </w:rPr>
      </w:pPr>
      <w:r>
        <w:rPr>
          <w:rFonts w:ascii="Times New Roman" w:hAnsi="Times New Roman"/>
          <w:sz w:val="28"/>
          <w:szCs w:val="28"/>
        </w:rPr>
        <w:t>«Красночикойский райо</w:t>
      </w:r>
      <w:r w:rsidR="00027305">
        <w:rPr>
          <w:rFonts w:ascii="Times New Roman" w:hAnsi="Times New Roman"/>
          <w:sz w:val="28"/>
          <w:szCs w:val="28"/>
        </w:rPr>
        <w:t>н»</w:t>
      </w:r>
      <w:r w:rsidR="00027305">
        <w:rPr>
          <w:rFonts w:ascii="Times New Roman" w:hAnsi="Times New Roman"/>
          <w:sz w:val="28"/>
          <w:szCs w:val="28"/>
        </w:rPr>
        <w:tab/>
      </w:r>
      <w:r w:rsidR="00027305">
        <w:rPr>
          <w:rFonts w:ascii="Times New Roman" w:hAnsi="Times New Roman"/>
          <w:sz w:val="28"/>
          <w:szCs w:val="28"/>
        </w:rPr>
        <w:tab/>
      </w:r>
      <w:r w:rsidR="00027305">
        <w:rPr>
          <w:rFonts w:ascii="Times New Roman" w:hAnsi="Times New Roman"/>
          <w:sz w:val="28"/>
          <w:szCs w:val="28"/>
        </w:rPr>
        <w:tab/>
      </w:r>
      <w:r w:rsidR="00027305">
        <w:rPr>
          <w:rFonts w:ascii="Times New Roman" w:hAnsi="Times New Roman"/>
          <w:sz w:val="28"/>
          <w:szCs w:val="28"/>
        </w:rPr>
        <w:tab/>
      </w:r>
      <w:r w:rsidR="00027305">
        <w:rPr>
          <w:rFonts w:ascii="Times New Roman" w:hAnsi="Times New Roman"/>
          <w:sz w:val="28"/>
          <w:szCs w:val="28"/>
        </w:rPr>
        <w:tab/>
      </w:r>
      <w:r w:rsidR="00027305">
        <w:rPr>
          <w:rFonts w:ascii="Times New Roman" w:hAnsi="Times New Roman"/>
          <w:sz w:val="28"/>
          <w:szCs w:val="28"/>
        </w:rPr>
        <w:tab/>
        <w:t xml:space="preserve">В.М. </w:t>
      </w:r>
      <w:proofErr w:type="spellStart"/>
      <w:r w:rsidR="00027305">
        <w:rPr>
          <w:rFonts w:ascii="Times New Roman" w:hAnsi="Times New Roman"/>
          <w:sz w:val="28"/>
          <w:szCs w:val="28"/>
        </w:rPr>
        <w:t>Тюриков</w:t>
      </w:r>
      <w:proofErr w:type="spellEnd"/>
    </w:p>
    <w:p w:rsidR="00045826" w:rsidRDefault="00045826" w:rsidP="008725E7">
      <w:pPr>
        <w:spacing w:after="0"/>
        <w:rPr>
          <w:rFonts w:ascii="Times New Roman" w:hAnsi="Times New Roman"/>
          <w:sz w:val="28"/>
          <w:szCs w:val="28"/>
        </w:rPr>
      </w:pPr>
    </w:p>
    <w:p w:rsidR="00674AA0" w:rsidRDefault="00674AA0" w:rsidP="0035444D">
      <w:pPr>
        <w:spacing w:after="0" w:line="240" w:lineRule="auto"/>
        <w:jc w:val="both"/>
        <w:rPr>
          <w:rFonts w:ascii="Times New Roman" w:hAnsi="Times New Roman"/>
          <w:sz w:val="28"/>
          <w:szCs w:val="28"/>
        </w:rPr>
      </w:pPr>
    </w:p>
    <w:p w:rsidR="00C226F6" w:rsidRDefault="00C226F6" w:rsidP="0035444D">
      <w:pPr>
        <w:spacing w:after="0" w:line="240" w:lineRule="auto"/>
        <w:jc w:val="both"/>
        <w:rPr>
          <w:rFonts w:ascii="Times New Roman" w:hAnsi="Times New Roman"/>
          <w:sz w:val="28"/>
          <w:szCs w:val="28"/>
        </w:rPr>
      </w:pPr>
    </w:p>
    <w:p w:rsidR="00780A4B" w:rsidRDefault="00780A4B" w:rsidP="0035444D">
      <w:pPr>
        <w:spacing w:after="0" w:line="240" w:lineRule="auto"/>
        <w:jc w:val="both"/>
        <w:rPr>
          <w:rFonts w:ascii="Times New Roman" w:hAnsi="Times New Roman"/>
          <w:sz w:val="28"/>
          <w:szCs w:val="28"/>
        </w:rPr>
      </w:pPr>
    </w:p>
    <w:p w:rsidR="00903C7A" w:rsidRDefault="00903C7A" w:rsidP="0035444D">
      <w:pPr>
        <w:spacing w:after="0" w:line="240" w:lineRule="auto"/>
        <w:jc w:val="both"/>
        <w:rPr>
          <w:rFonts w:ascii="Times New Roman" w:hAnsi="Times New Roman"/>
          <w:sz w:val="28"/>
          <w:szCs w:val="28"/>
        </w:rPr>
      </w:pPr>
    </w:p>
    <w:p w:rsidR="004C3DD3" w:rsidRPr="00903C7A" w:rsidRDefault="004C3DD3" w:rsidP="004C3DD3">
      <w:pPr>
        <w:spacing w:after="0" w:line="240" w:lineRule="auto"/>
        <w:ind w:left="5103"/>
        <w:jc w:val="right"/>
        <w:rPr>
          <w:rFonts w:ascii="Times New Roman" w:hAnsi="Times New Roman"/>
          <w:sz w:val="26"/>
          <w:szCs w:val="28"/>
        </w:rPr>
      </w:pPr>
      <w:r w:rsidRPr="00903C7A">
        <w:rPr>
          <w:rFonts w:ascii="Times New Roman" w:hAnsi="Times New Roman"/>
          <w:sz w:val="26"/>
          <w:szCs w:val="28"/>
        </w:rPr>
        <w:lastRenderedPageBreak/>
        <w:t>Приложение 1</w:t>
      </w:r>
    </w:p>
    <w:p w:rsidR="004C3DD3" w:rsidRPr="00903C7A" w:rsidRDefault="004C3DD3" w:rsidP="004C3DD3">
      <w:pPr>
        <w:spacing w:after="0" w:line="240" w:lineRule="auto"/>
        <w:ind w:left="5103"/>
        <w:jc w:val="right"/>
        <w:rPr>
          <w:rFonts w:ascii="Times New Roman" w:hAnsi="Times New Roman"/>
          <w:sz w:val="26"/>
          <w:szCs w:val="28"/>
        </w:rPr>
      </w:pPr>
      <w:r w:rsidRPr="00903C7A">
        <w:rPr>
          <w:rFonts w:ascii="Times New Roman" w:hAnsi="Times New Roman"/>
          <w:sz w:val="26"/>
          <w:szCs w:val="28"/>
        </w:rPr>
        <w:t>к постановлению администрации муниципального района «Красночикойский район»</w:t>
      </w:r>
    </w:p>
    <w:p w:rsidR="00903C7A" w:rsidRPr="00903C7A" w:rsidRDefault="004C3DD3" w:rsidP="00687DAA">
      <w:pPr>
        <w:spacing w:after="0" w:line="240" w:lineRule="auto"/>
        <w:ind w:left="5103"/>
        <w:jc w:val="right"/>
        <w:rPr>
          <w:rFonts w:ascii="Times New Roman" w:hAnsi="Times New Roman"/>
          <w:b/>
          <w:sz w:val="26"/>
          <w:szCs w:val="28"/>
        </w:rPr>
      </w:pPr>
      <w:r w:rsidRPr="00903C7A">
        <w:rPr>
          <w:rFonts w:ascii="Times New Roman" w:hAnsi="Times New Roman"/>
          <w:sz w:val="26"/>
          <w:szCs w:val="28"/>
        </w:rPr>
        <w:t xml:space="preserve">от </w:t>
      </w:r>
      <w:r w:rsidR="00687DAA" w:rsidRPr="00687DAA">
        <w:rPr>
          <w:rFonts w:ascii="Times New Roman" w:hAnsi="Times New Roman"/>
          <w:sz w:val="26"/>
          <w:szCs w:val="28"/>
        </w:rPr>
        <w:t>29 октября 2019 года                                                                       № 736</w:t>
      </w:r>
      <w:bookmarkStart w:id="0" w:name="_GoBack"/>
      <w:bookmarkEnd w:id="0"/>
    </w:p>
    <w:p w:rsidR="004C3DD3" w:rsidRPr="00903C7A" w:rsidRDefault="004C3DD3" w:rsidP="004C3DD3">
      <w:pPr>
        <w:spacing w:after="0" w:line="240" w:lineRule="auto"/>
        <w:jc w:val="center"/>
        <w:rPr>
          <w:rFonts w:ascii="Times New Roman" w:hAnsi="Times New Roman"/>
          <w:b/>
          <w:sz w:val="26"/>
          <w:szCs w:val="28"/>
        </w:rPr>
      </w:pPr>
      <w:r w:rsidRPr="00903C7A">
        <w:rPr>
          <w:rFonts w:ascii="Times New Roman" w:hAnsi="Times New Roman"/>
          <w:b/>
          <w:sz w:val="26"/>
          <w:szCs w:val="28"/>
        </w:rPr>
        <w:t xml:space="preserve">Положение о заочном муниципальном этапе </w:t>
      </w:r>
      <w:r w:rsidRPr="00903C7A">
        <w:rPr>
          <w:rFonts w:ascii="Times New Roman" w:hAnsi="Times New Roman"/>
          <w:b/>
          <w:sz w:val="26"/>
          <w:szCs w:val="28"/>
          <w:lang w:val="en-US"/>
        </w:rPr>
        <w:t>XXII</w:t>
      </w:r>
      <w:r w:rsidRPr="00903C7A">
        <w:rPr>
          <w:rFonts w:ascii="Times New Roman" w:hAnsi="Times New Roman"/>
          <w:b/>
          <w:sz w:val="26"/>
          <w:szCs w:val="28"/>
        </w:rPr>
        <w:t xml:space="preserve"> региональной научно-практической конференции «Шаг в будущее-2020»</w:t>
      </w:r>
    </w:p>
    <w:p w:rsidR="004C3DD3" w:rsidRPr="00903C7A" w:rsidRDefault="004C3DD3" w:rsidP="004C3DD3">
      <w:pPr>
        <w:spacing w:after="0" w:line="240" w:lineRule="auto"/>
        <w:jc w:val="center"/>
        <w:rPr>
          <w:rFonts w:ascii="Times New Roman" w:hAnsi="Times New Roman"/>
          <w:sz w:val="26"/>
          <w:szCs w:val="28"/>
        </w:rPr>
      </w:pPr>
      <w:r w:rsidRPr="00903C7A">
        <w:rPr>
          <w:rFonts w:ascii="Times New Roman" w:hAnsi="Times New Roman"/>
          <w:sz w:val="26"/>
          <w:szCs w:val="28"/>
        </w:rPr>
        <w:t>1.</w:t>
      </w:r>
      <w:r w:rsidRPr="00903C7A">
        <w:rPr>
          <w:rFonts w:ascii="Times New Roman" w:hAnsi="Times New Roman"/>
          <w:sz w:val="26"/>
          <w:szCs w:val="28"/>
        </w:rPr>
        <w:tab/>
      </w:r>
      <w:r w:rsidRPr="00903C7A">
        <w:rPr>
          <w:rFonts w:ascii="Times New Roman" w:hAnsi="Times New Roman"/>
          <w:b/>
          <w:sz w:val="26"/>
          <w:szCs w:val="28"/>
        </w:rPr>
        <w:t>Общие положения</w:t>
      </w:r>
    </w:p>
    <w:p w:rsidR="00F27321" w:rsidRPr="00903C7A" w:rsidRDefault="00F27321" w:rsidP="004C3DD3">
      <w:pPr>
        <w:spacing w:after="0" w:line="240" w:lineRule="auto"/>
        <w:jc w:val="both"/>
        <w:rPr>
          <w:rFonts w:ascii="Times New Roman" w:hAnsi="Times New Roman"/>
          <w:sz w:val="26"/>
          <w:szCs w:val="28"/>
        </w:rPr>
      </w:pPr>
    </w:p>
    <w:p w:rsidR="004C3DD3" w:rsidRPr="00903C7A" w:rsidRDefault="004C3DD3" w:rsidP="00903C7A">
      <w:pPr>
        <w:spacing w:after="0" w:line="240" w:lineRule="auto"/>
        <w:ind w:firstLine="708"/>
        <w:jc w:val="both"/>
        <w:rPr>
          <w:rFonts w:ascii="Times New Roman" w:hAnsi="Times New Roman"/>
          <w:sz w:val="26"/>
          <w:szCs w:val="28"/>
        </w:rPr>
      </w:pPr>
      <w:r w:rsidRPr="00903C7A">
        <w:rPr>
          <w:rFonts w:ascii="Times New Roman" w:hAnsi="Times New Roman"/>
          <w:sz w:val="26"/>
          <w:szCs w:val="28"/>
        </w:rPr>
        <w:t>Целями конференции являются:</w:t>
      </w:r>
    </w:p>
    <w:p w:rsidR="004C3DD3" w:rsidRPr="00903C7A" w:rsidRDefault="004C3DD3" w:rsidP="004C3DD3">
      <w:pPr>
        <w:spacing w:after="0" w:line="240" w:lineRule="auto"/>
        <w:jc w:val="both"/>
        <w:rPr>
          <w:rFonts w:ascii="Times New Roman" w:hAnsi="Times New Roman"/>
          <w:sz w:val="26"/>
          <w:szCs w:val="28"/>
        </w:rPr>
      </w:pPr>
      <w:r w:rsidRPr="00903C7A">
        <w:rPr>
          <w:rFonts w:ascii="Times New Roman" w:hAnsi="Times New Roman"/>
          <w:sz w:val="26"/>
          <w:szCs w:val="28"/>
        </w:rPr>
        <w:t>-</w:t>
      </w:r>
      <w:r w:rsidRPr="00903C7A">
        <w:rPr>
          <w:rFonts w:ascii="Times New Roman" w:hAnsi="Times New Roman"/>
          <w:sz w:val="26"/>
          <w:szCs w:val="28"/>
        </w:rPr>
        <w:tab/>
        <w:t>развитие интеллектуального творчества учащихся, вовлечение их в исследовательскую, изобретательскую и иную творческую деятельность в различных областях науки, техники и культуры;</w:t>
      </w:r>
    </w:p>
    <w:p w:rsidR="004C3DD3" w:rsidRPr="00903C7A" w:rsidRDefault="004C3DD3" w:rsidP="004C3DD3">
      <w:pPr>
        <w:spacing w:after="0" w:line="240" w:lineRule="auto"/>
        <w:jc w:val="both"/>
        <w:rPr>
          <w:rFonts w:ascii="Times New Roman" w:hAnsi="Times New Roman"/>
          <w:sz w:val="26"/>
          <w:szCs w:val="28"/>
        </w:rPr>
      </w:pPr>
      <w:r w:rsidRPr="00903C7A">
        <w:rPr>
          <w:rFonts w:ascii="Times New Roman" w:hAnsi="Times New Roman"/>
          <w:sz w:val="26"/>
          <w:szCs w:val="28"/>
        </w:rPr>
        <w:t>-</w:t>
      </w:r>
      <w:r w:rsidRPr="00903C7A">
        <w:rPr>
          <w:rFonts w:ascii="Times New Roman" w:hAnsi="Times New Roman"/>
          <w:sz w:val="26"/>
          <w:szCs w:val="28"/>
        </w:rPr>
        <w:tab/>
        <w:t>выявление и поддержка талантливых, одарённых учащихся в области научного, технического и художественного творчества;</w:t>
      </w:r>
    </w:p>
    <w:p w:rsidR="002D1F81" w:rsidRPr="00903C7A" w:rsidRDefault="004C3DD3" w:rsidP="004C3DD3">
      <w:pPr>
        <w:spacing w:after="0" w:line="240" w:lineRule="auto"/>
        <w:jc w:val="both"/>
        <w:rPr>
          <w:rFonts w:ascii="Times New Roman" w:hAnsi="Times New Roman"/>
          <w:sz w:val="26"/>
          <w:szCs w:val="28"/>
        </w:rPr>
      </w:pPr>
      <w:r w:rsidRPr="00903C7A">
        <w:rPr>
          <w:rFonts w:ascii="Times New Roman" w:hAnsi="Times New Roman"/>
          <w:sz w:val="26"/>
          <w:szCs w:val="28"/>
        </w:rPr>
        <w:t>-</w:t>
      </w:r>
      <w:r w:rsidRPr="00903C7A">
        <w:rPr>
          <w:rFonts w:ascii="Times New Roman" w:hAnsi="Times New Roman"/>
          <w:sz w:val="26"/>
          <w:szCs w:val="28"/>
        </w:rPr>
        <w:tab/>
        <w:t>популяризация интеллектуально-тв</w:t>
      </w:r>
      <w:r w:rsidR="002D1F81" w:rsidRPr="00903C7A">
        <w:rPr>
          <w:rFonts w:ascii="Times New Roman" w:hAnsi="Times New Roman"/>
          <w:sz w:val="26"/>
          <w:szCs w:val="28"/>
        </w:rPr>
        <w:t>орческой деятельности учащихся;</w:t>
      </w:r>
    </w:p>
    <w:p w:rsidR="002D1F81" w:rsidRPr="00903C7A" w:rsidRDefault="004C3DD3" w:rsidP="004C3DD3">
      <w:pPr>
        <w:spacing w:after="0" w:line="240" w:lineRule="auto"/>
        <w:jc w:val="both"/>
        <w:rPr>
          <w:rFonts w:ascii="Times New Roman" w:hAnsi="Times New Roman"/>
          <w:sz w:val="26"/>
          <w:szCs w:val="28"/>
        </w:rPr>
      </w:pPr>
      <w:r w:rsidRPr="00903C7A">
        <w:rPr>
          <w:rFonts w:ascii="Times New Roman" w:hAnsi="Times New Roman"/>
          <w:sz w:val="26"/>
          <w:szCs w:val="28"/>
        </w:rPr>
        <w:t>-</w:t>
      </w:r>
      <w:r w:rsidRPr="00903C7A">
        <w:rPr>
          <w:rFonts w:ascii="Times New Roman" w:hAnsi="Times New Roman"/>
          <w:sz w:val="26"/>
          <w:szCs w:val="28"/>
        </w:rPr>
        <w:tab/>
        <w:t>развитие методологии теоретических и практических ис</w:t>
      </w:r>
      <w:r w:rsidR="002D1F81" w:rsidRPr="00903C7A">
        <w:rPr>
          <w:rFonts w:ascii="Times New Roman" w:hAnsi="Times New Roman"/>
          <w:sz w:val="26"/>
          <w:szCs w:val="28"/>
        </w:rPr>
        <w:t>следований учащихся и педагогов;</w:t>
      </w:r>
    </w:p>
    <w:p w:rsidR="004C3DD3" w:rsidRPr="00903C7A" w:rsidRDefault="004C3DD3" w:rsidP="004C3DD3">
      <w:pPr>
        <w:spacing w:after="0" w:line="240" w:lineRule="auto"/>
        <w:jc w:val="both"/>
        <w:rPr>
          <w:rFonts w:ascii="Times New Roman" w:hAnsi="Times New Roman"/>
          <w:sz w:val="26"/>
          <w:szCs w:val="28"/>
        </w:rPr>
      </w:pPr>
      <w:r w:rsidRPr="00903C7A">
        <w:rPr>
          <w:rFonts w:ascii="Times New Roman" w:hAnsi="Times New Roman"/>
          <w:sz w:val="26"/>
          <w:szCs w:val="28"/>
        </w:rPr>
        <w:t>-</w:t>
      </w:r>
      <w:r w:rsidRPr="00903C7A">
        <w:rPr>
          <w:rFonts w:ascii="Times New Roman" w:hAnsi="Times New Roman"/>
          <w:sz w:val="26"/>
          <w:szCs w:val="28"/>
        </w:rPr>
        <w:tab/>
        <w:t xml:space="preserve">привлечение </w:t>
      </w:r>
      <w:r w:rsidR="002D1F81" w:rsidRPr="00903C7A">
        <w:rPr>
          <w:rFonts w:ascii="Times New Roman" w:hAnsi="Times New Roman"/>
          <w:sz w:val="26"/>
          <w:szCs w:val="28"/>
        </w:rPr>
        <w:t>учёных, специалис</w:t>
      </w:r>
      <w:r w:rsidRPr="00903C7A">
        <w:rPr>
          <w:rFonts w:ascii="Times New Roman" w:hAnsi="Times New Roman"/>
          <w:sz w:val="26"/>
          <w:szCs w:val="28"/>
        </w:rPr>
        <w:t>тов, творческой интеллигенции региона к совместной на</w:t>
      </w:r>
      <w:r w:rsidR="002D1F81" w:rsidRPr="00903C7A">
        <w:rPr>
          <w:rFonts w:ascii="Times New Roman" w:hAnsi="Times New Roman"/>
          <w:sz w:val="26"/>
          <w:szCs w:val="28"/>
        </w:rPr>
        <w:t>учной деятельности с учащимися.</w:t>
      </w:r>
    </w:p>
    <w:p w:rsidR="002D1F81" w:rsidRPr="00903C7A" w:rsidRDefault="002D1F81" w:rsidP="002D1F81">
      <w:pPr>
        <w:spacing w:after="0" w:line="240" w:lineRule="auto"/>
        <w:jc w:val="center"/>
        <w:rPr>
          <w:rFonts w:ascii="Times New Roman" w:hAnsi="Times New Roman"/>
          <w:b/>
          <w:sz w:val="26"/>
          <w:szCs w:val="28"/>
        </w:rPr>
      </w:pPr>
      <w:r w:rsidRPr="00903C7A">
        <w:rPr>
          <w:rFonts w:ascii="Times New Roman" w:hAnsi="Times New Roman"/>
          <w:b/>
          <w:sz w:val="26"/>
          <w:szCs w:val="28"/>
        </w:rPr>
        <w:t>2.</w:t>
      </w:r>
      <w:r w:rsidR="004C3DD3" w:rsidRPr="00903C7A">
        <w:rPr>
          <w:rFonts w:ascii="Times New Roman" w:hAnsi="Times New Roman"/>
          <w:b/>
          <w:sz w:val="26"/>
          <w:szCs w:val="28"/>
        </w:rPr>
        <w:tab/>
        <w:t xml:space="preserve">Порядок проведения конференции </w:t>
      </w:r>
    </w:p>
    <w:p w:rsidR="004C3DD3" w:rsidRPr="00903C7A" w:rsidRDefault="004C3DD3" w:rsidP="004C3DD3">
      <w:pPr>
        <w:spacing w:after="0" w:line="240" w:lineRule="auto"/>
        <w:jc w:val="both"/>
        <w:rPr>
          <w:rFonts w:ascii="Times New Roman" w:hAnsi="Times New Roman"/>
          <w:sz w:val="26"/>
          <w:szCs w:val="28"/>
        </w:rPr>
      </w:pPr>
    </w:p>
    <w:p w:rsidR="0022733E" w:rsidRPr="00903C7A" w:rsidRDefault="00145C56" w:rsidP="0022733E">
      <w:pPr>
        <w:spacing w:after="0" w:line="240" w:lineRule="auto"/>
        <w:ind w:firstLine="708"/>
        <w:jc w:val="both"/>
        <w:rPr>
          <w:rFonts w:ascii="Times New Roman" w:hAnsi="Times New Roman"/>
          <w:sz w:val="26"/>
          <w:szCs w:val="28"/>
        </w:rPr>
      </w:pPr>
      <w:r>
        <w:rPr>
          <w:rFonts w:ascii="Times New Roman" w:hAnsi="Times New Roman"/>
          <w:sz w:val="26"/>
          <w:szCs w:val="28"/>
        </w:rPr>
        <w:t xml:space="preserve">2.1. </w:t>
      </w:r>
      <w:r w:rsidR="002D1F81" w:rsidRPr="00903C7A">
        <w:rPr>
          <w:rFonts w:ascii="Times New Roman" w:hAnsi="Times New Roman"/>
          <w:sz w:val="26"/>
          <w:szCs w:val="28"/>
        </w:rPr>
        <w:t>Для у</w:t>
      </w:r>
      <w:r w:rsidR="004C3DD3" w:rsidRPr="00903C7A">
        <w:rPr>
          <w:rFonts w:ascii="Times New Roman" w:hAnsi="Times New Roman"/>
          <w:sz w:val="26"/>
          <w:szCs w:val="28"/>
        </w:rPr>
        <w:t>частия в заочном</w:t>
      </w:r>
      <w:r w:rsidR="002D1F81" w:rsidRPr="00903C7A">
        <w:rPr>
          <w:rFonts w:ascii="Times New Roman" w:hAnsi="Times New Roman"/>
          <w:sz w:val="26"/>
          <w:szCs w:val="28"/>
        </w:rPr>
        <w:t xml:space="preserve"> муниципальном</w:t>
      </w:r>
      <w:r w:rsidR="004C3DD3" w:rsidRPr="00903C7A">
        <w:rPr>
          <w:rFonts w:ascii="Times New Roman" w:hAnsi="Times New Roman"/>
          <w:sz w:val="26"/>
          <w:szCs w:val="28"/>
        </w:rPr>
        <w:t xml:space="preserve"> этапе конференции </w:t>
      </w:r>
      <w:r w:rsidR="00C50159" w:rsidRPr="00903C7A">
        <w:rPr>
          <w:rFonts w:ascii="Times New Roman" w:hAnsi="Times New Roman"/>
          <w:sz w:val="26"/>
          <w:szCs w:val="28"/>
        </w:rPr>
        <w:t xml:space="preserve">от образовательных организаций </w:t>
      </w:r>
      <w:r w:rsidR="004C3DD3" w:rsidRPr="00903C7A">
        <w:rPr>
          <w:rFonts w:ascii="Times New Roman" w:hAnsi="Times New Roman"/>
          <w:sz w:val="26"/>
          <w:szCs w:val="28"/>
        </w:rPr>
        <w:t>принимаются заявки (Приложение 1) и работы в бумажном и электронном вариантах</w:t>
      </w:r>
      <w:r w:rsidR="002D1F81" w:rsidRPr="00903C7A">
        <w:rPr>
          <w:rFonts w:ascii="Times New Roman" w:hAnsi="Times New Roman"/>
          <w:sz w:val="26"/>
          <w:szCs w:val="28"/>
        </w:rPr>
        <w:t xml:space="preserve"> (на электронный адрес управления образования администрации муниципального района «</w:t>
      </w:r>
      <w:r w:rsidR="00C50159" w:rsidRPr="00903C7A">
        <w:rPr>
          <w:rFonts w:ascii="Times New Roman" w:hAnsi="Times New Roman"/>
          <w:sz w:val="26"/>
          <w:szCs w:val="28"/>
        </w:rPr>
        <w:t>Красночикойский рай</w:t>
      </w:r>
      <w:r w:rsidR="002D1F81" w:rsidRPr="00903C7A">
        <w:rPr>
          <w:rFonts w:ascii="Times New Roman" w:hAnsi="Times New Roman"/>
          <w:sz w:val="26"/>
          <w:szCs w:val="28"/>
        </w:rPr>
        <w:t>он»</w:t>
      </w:r>
      <w:r w:rsidR="004C3DD3" w:rsidRPr="00903C7A">
        <w:rPr>
          <w:rFonts w:ascii="Times New Roman" w:hAnsi="Times New Roman"/>
          <w:sz w:val="26"/>
          <w:szCs w:val="28"/>
        </w:rPr>
        <w:t xml:space="preserve"> </w:t>
      </w:r>
      <w:r w:rsidR="002D1F81" w:rsidRPr="00903C7A">
        <w:rPr>
          <w:rFonts w:ascii="Times New Roman" w:hAnsi="Times New Roman"/>
          <w:sz w:val="26"/>
          <w:szCs w:val="28"/>
        </w:rPr>
        <w:t xml:space="preserve">до </w:t>
      </w:r>
      <w:r w:rsidR="002D1F81" w:rsidRPr="00903C7A">
        <w:rPr>
          <w:rFonts w:ascii="Times New Roman" w:hAnsi="Times New Roman"/>
          <w:b/>
          <w:sz w:val="26"/>
          <w:szCs w:val="28"/>
        </w:rPr>
        <w:t>04.11.2019 года</w:t>
      </w:r>
      <w:r w:rsidR="00C50159" w:rsidRPr="00903C7A">
        <w:rPr>
          <w:rFonts w:ascii="Times New Roman" w:hAnsi="Times New Roman"/>
          <w:sz w:val="26"/>
          <w:szCs w:val="28"/>
        </w:rPr>
        <w:t xml:space="preserve"> </w:t>
      </w:r>
      <w:r w:rsidR="004C3DD3" w:rsidRPr="00903C7A">
        <w:rPr>
          <w:rFonts w:ascii="Times New Roman" w:hAnsi="Times New Roman"/>
          <w:sz w:val="26"/>
          <w:szCs w:val="28"/>
        </w:rPr>
        <w:t>согла</w:t>
      </w:r>
      <w:r w:rsidR="0022733E" w:rsidRPr="00903C7A">
        <w:rPr>
          <w:rFonts w:ascii="Times New Roman" w:hAnsi="Times New Roman"/>
          <w:sz w:val="26"/>
          <w:szCs w:val="28"/>
        </w:rPr>
        <w:t xml:space="preserve">сно </w:t>
      </w:r>
      <w:r w:rsidR="00FF4CBE" w:rsidRPr="00903C7A">
        <w:rPr>
          <w:rFonts w:ascii="Times New Roman" w:hAnsi="Times New Roman"/>
          <w:sz w:val="26"/>
          <w:szCs w:val="28"/>
        </w:rPr>
        <w:t>требованиям,</w:t>
      </w:r>
      <w:r w:rsidR="0022733E" w:rsidRPr="00903C7A">
        <w:rPr>
          <w:rFonts w:ascii="Times New Roman" w:hAnsi="Times New Roman"/>
          <w:sz w:val="26"/>
          <w:szCs w:val="28"/>
        </w:rPr>
        <w:t xml:space="preserve"> </w:t>
      </w:r>
      <w:r w:rsidR="0001317D" w:rsidRPr="00903C7A">
        <w:rPr>
          <w:rFonts w:ascii="Times New Roman" w:hAnsi="Times New Roman"/>
          <w:sz w:val="26"/>
          <w:szCs w:val="28"/>
        </w:rPr>
        <w:t>для рассмотрения экспер</w:t>
      </w:r>
      <w:r w:rsidR="00FF4CBE" w:rsidRPr="00903C7A">
        <w:rPr>
          <w:rFonts w:ascii="Times New Roman" w:hAnsi="Times New Roman"/>
          <w:sz w:val="26"/>
          <w:szCs w:val="28"/>
        </w:rPr>
        <w:t>т</w:t>
      </w:r>
      <w:r w:rsidR="0001317D" w:rsidRPr="00903C7A">
        <w:rPr>
          <w:rFonts w:ascii="Times New Roman" w:hAnsi="Times New Roman"/>
          <w:sz w:val="26"/>
          <w:szCs w:val="28"/>
        </w:rPr>
        <w:t xml:space="preserve">ными комиссиями </w:t>
      </w:r>
      <w:r w:rsidR="0022733E" w:rsidRPr="00903C7A">
        <w:rPr>
          <w:rFonts w:ascii="Times New Roman" w:hAnsi="Times New Roman"/>
          <w:sz w:val="26"/>
          <w:szCs w:val="28"/>
        </w:rPr>
        <w:t>(Приложение 2);</w:t>
      </w:r>
    </w:p>
    <w:p w:rsidR="00FF4CBE" w:rsidRPr="00903C7A" w:rsidRDefault="0022733E" w:rsidP="007D7411">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rPr>
        <w:t xml:space="preserve">2.2. </w:t>
      </w:r>
      <w:r w:rsidRPr="00903C7A">
        <w:rPr>
          <w:rFonts w:ascii="Times New Roman" w:hAnsi="Times New Roman"/>
          <w:sz w:val="26"/>
          <w:szCs w:val="28"/>
          <w:lang w:bidi="ru-RU"/>
        </w:rPr>
        <w:t>Для участия в работе конференции допускаются прикладные и творческие работы школьников по направлениям</w:t>
      </w:r>
      <w:r w:rsidR="006B22EF" w:rsidRPr="00903C7A">
        <w:rPr>
          <w:rFonts w:ascii="Times New Roman" w:hAnsi="Times New Roman"/>
          <w:sz w:val="26"/>
          <w:szCs w:val="28"/>
          <w:lang w:bidi="ru-RU"/>
        </w:rPr>
        <w:t>:</w:t>
      </w:r>
      <w:r w:rsidRPr="00903C7A">
        <w:rPr>
          <w:rFonts w:ascii="Times New Roman" w:hAnsi="Times New Roman"/>
          <w:sz w:val="26"/>
          <w:szCs w:val="28"/>
          <w:lang w:bidi="ru-RU"/>
        </w:rPr>
        <w:t xml:space="preserve"> </w:t>
      </w:r>
      <w:bookmarkStart w:id="1" w:name="bookmark10"/>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b/>
          <w:sz w:val="26"/>
          <w:szCs w:val="28"/>
        </w:rPr>
        <w:t>СИМПОЗИУМ 1.</w:t>
      </w:r>
      <w:r w:rsidRPr="006B22EF">
        <w:rPr>
          <w:rFonts w:ascii="Times New Roman" w:hAnsi="Times New Roman"/>
          <w:sz w:val="26"/>
          <w:szCs w:val="28"/>
        </w:rPr>
        <w:t xml:space="preserve"> Инженерные науки в техносфере настоящего и будущего.</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Современные радио-, оптические и электронные системы в технике и медицине;</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Прикладная механика и компьютерные технологии в автоматизации и робототехнике;</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Транспортные машины, системы и оборудования;</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Машиностроительные технологии;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Энергетические системы будущего;</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Альтернативные источники энергии;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Инженерный бизнес и менеджмент;</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Интеллектуальные компьютерные системы.</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b/>
          <w:sz w:val="26"/>
          <w:szCs w:val="28"/>
        </w:rPr>
        <w:t>СИМПОЗИУМ 2.</w:t>
      </w:r>
      <w:r w:rsidRPr="006B22EF">
        <w:rPr>
          <w:rFonts w:ascii="Times New Roman" w:hAnsi="Times New Roman"/>
          <w:sz w:val="26"/>
          <w:szCs w:val="28"/>
        </w:rPr>
        <w:t xml:space="preserve"> Естественные науки и современный мир.</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Физика и познание мира. Химия и химические технологии.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Проблемы загрязнения окружающей среды и рациональное использование природных ресурсов. Биосфера и проблемы земли. Системная биология и биотехнология.</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b/>
          <w:sz w:val="26"/>
          <w:szCs w:val="28"/>
        </w:rPr>
        <w:t>СИМПОЗИУМ 3.</w:t>
      </w:r>
      <w:r w:rsidRPr="006B22EF">
        <w:rPr>
          <w:rFonts w:ascii="Times New Roman" w:hAnsi="Times New Roman"/>
          <w:sz w:val="26"/>
          <w:szCs w:val="28"/>
        </w:rPr>
        <w:t xml:space="preserve"> Математика и информационные технологии.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Прикладная математика;</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Информатика, вычислительная техника, телекоммуникации;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Математика и математическое обеспечение информационных технологий;</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Умные машины, интеллектуальные конструкции, робототехника.</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b/>
          <w:sz w:val="26"/>
          <w:szCs w:val="28"/>
        </w:rPr>
        <w:lastRenderedPageBreak/>
        <w:t xml:space="preserve">СИМПОЗИУМ 4. </w:t>
      </w:r>
      <w:r w:rsidRPr="006B22EF">
        <w:rPr>
          <w:rFonts w:ascii="Times New Roman" w:hAnsi="Times New Roman"/>
          <w:sz w:val="26"/>
          <w:szCs w:val="28"/>
        </w:rPr>
        <w:t>Наука, техника, искусство: взгляд в будущее.</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История;</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Социология;</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Актуальные вопросы обществознания в современном мире;</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Прикладная экономика и менеджмент. Культурология. Культуры Востока. Литературоведение. Языкознание. Психология. Дизайн.</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Прикладное искусство;</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Современные технологии;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Математическое моделирование в естественных науках и компьютерные технологии;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Современные информационные технологии;</w:t>
      </w:r>
    </w:p>
    <w:p w:rsidR="006B22EF" w:rsidRPr="006B22EF" w:rsidRDefault="006B22EF" w:rsidP="006B22EF">
      <w:pPr>
        <w:spacing w:after="0" w:line="240" w:lineRule="auto"/>
        <w:jc w:val="both"/>
        <w:rPr>
          <w:rFonts w:ascii="Times New Roman" w:hAnsi="Times New Roman"/>
          <w:sz w:val="26"/>
          <w:szCs w:val="28"/>
        </w:rPr>
      </w:pPr>
      <w:r w:rsidRPr="006B22EF">
        <w:rPr>
          <w:rFonts w:ascii="Times New Roman" w:hAnsi="Times New Roman"/>
          <w:sz w:val="26"/>
          <w:szCs w:val="28"/>
        </w:rPr>
        <w:t xml:space="preserve">- Электроника, радио, связь. </w:t>
      </w:r>
    </w:p>
    <w:p w:rsidR="00FF4CBE" w:rsidRPr="00903C7A" w:rsidRDefault="00FF4CBE" w:rsidP="00FF4CBE">
      <w:pPr>
        <w:spacing w:after="0" w:line="240" w:lineRule="auto"/>
        <w:ind w:firstLine="708"/>
        <w:jc w:val="both"/>
        <w:rPr>
          <w:rFonts w:ascii="Times New Roman" w:hAnsi="Times New Roman"/>
          <w:sz w:val="26"/>
          <w:szCs w:val="28"/>
          <w:lang w:bidi="ru-RU"/>
        </w:rPr>
      </w:pPr>
    </w:p>
    <w:p w:rsidR="0022733E" w:rsidRDefault="0022733E" w:rsidP="0022733E">
      <w:pPr>
        <w:widowControl w:val="0"/>
        <w:numPr>
          <w:ilvl w:val="0"/>
          <w:numId w:val="38"/>
        </w:numPr>
        <w:tabs>
          <w:tab w:val="left" w:pos="3812"/>
        </w:tabs>
        <w:spacing w:after="0" w:line="322" w:lineRule="exact"/>
        <w:ind w:left="3420"/>
        <w:jc w:val="both"/>
        <w:outlineLvl w:val="1"/>
        <w:rPr>
          <w:rFonts w:ascii="Times New Roman" w:hAnsi="Times New Roman"/>
          <w:b/>
          <w:bCs/>
          <w:sz w:val="26"/>
          <w:szCs w:val="28"/>
          <w:lang w:bidi="ru-RU"/>
        </w:rPr>
      </w:pPr>
      <w:r w:rsidRPr="0022733E">
        <w:rPr>
          <w:rFonts w:ascii="Times New Roman" w:hAnsi="Times New Roman"/>
          <w:b/>
          <w:bCs/>
          <w:sz w:val="26"/>
          <w:szCs w:val="28"/>
          <w:lang w:bidi="ru-RU"/>
        </w:rPr>
        <w:t>Участники конференции</w:t>
      </w:r>
      <w:bookmarkEnd w:id="1"/>
    </w:p>
    <w:p w:rsidR="00C454AF" w:rsidRPr="0022733E" w:rsidRDefault="00C454AF" w:rsidP="00C454AF">
      <w:pPr>
        <w:widowControl w:val="0"/>
        <w:tabs>
          <w:tab w:val="left" w:pos="3812"/>
        </w:tabs>
        <w:spacing w:after="0" w:line="322" w:lineRule="exact"/>
        <w:ind w:left="3420"/>
        <w:jc w:val="both"/>
        <w:outlineLvl w:val="1"/>
        <w:rPr>
          <w:rFonts w:ascii="Times New Roman" w:hAnsi="Times New Roman"/>
          <w:b/>
          <w:bCs/>
          <w:sz w:val="26"/>
          <w:szCs w:val="28"/>
          <w:lang w:bidi="ru-RU"/>
        </w:rPr>
      </w:pPr>
    </w:p>
    <w:p w:rsidR="0022733E" w:rsidRPr="0022733E" w:rsidRDefault="0022733E" w:rsidP="0017625B">
      <w:pPr>
        <w:widowControl w:val="0"/>
        <w:numPr>
          <w:ilvl w:val="1"/>
          <w:numId w:val="38"/>
        </w:numPr>
        <w:tabs>
          <w:tab w:val="left" w:pos="598"/>
        </w:tabs>
        <w:spacing w:after="0" w:line="322" w:lineRule="exact"/>
        <w:ind w:firstLine="709"/>
        <w:jc w:val="both"/>
        <w:rPr>
          <w:rFonts w:ascii="Times New Roman" w:hAnsi="Times New Roman"/>
          <w:sz w:val="26"/>
          <w:szCs w:val="28"/>
          <w:lang w:bidi="ru-RU"/>
        </w:rPr>
      </w:pPr>
      <w:r w:rsidRPr="0022733E">
        <w:rPr>
          <w:rFonts w:ascii="Times New Roman" w:hAnsi="Times New Roman"/>
          <w:sz w:val="26"/>
          <w:szCs w:val="28"/>
          <w:lang w:bidi="ru-RU"/>
        </w:rPr>
        <w:t>Участие в конференции пр</w:t>
      </w:r>
      <w:r w:rsidRPr="00903C7A">
        <w:rPr>
          <w:rFonts w:ascii="Times New Roman" w:hAnsi="Times New Roman"/>
          <w:sz w:val="26"/>
          <w:szCs w:val="28"/>
          <w:lang w:bidi="ru-RU"/>
        </w:rPr>
        <w:t xml:space="preserve">инимают учащиеся 8-11 классов. </w:t>
      </w:r>
      <w:r w:rsidRPr="0022733E">
        <w:rPr>
          <w:rFonts w:ascii="Times New Roman" w:hAnsi="Times New Roman"/>
          <w:sz w:val="26"/>
          <w:szCs w:val="28"/>
          <w:lang w:bidi="ru-RU"/>
        </w:rPr>
        <w:t xml:space="preserve">К конференции допускаются </w:t>
      </w:r>
      <w:r w:rsidRPr="00903C7A">
        <w:rPr>
          <w:rFonts w:ascii="Times New Roman" w:hAnsi="Times New Roman"/>
          <w:b/>
          <w:bCs/>
          <w:color w:val="000000"/>
          <w:sz w:val="26"/>
          <w:szCs w:val="28"/>
          <w:shd w:val="clear" w:color="auto" w:fill="FFFFFF"/>
          <w:lang w:bidi="ru-RU"/>
        </w:rPr>
        <w:t>работы, выполненные одним автором и заявленные только в одной секции.</w:t>
      </w:r>
    </w:p>
    <w:p w:rsidR="00E92741" w:rsidRPr="00903C7A" w:rsidRDefault="00E92741" w:rsidP="00E92741">
      <w:pPr>
        <w:spacing w:after="0" w:line="240" w:lineRule="auto"/>
        <w:ind w:firstLine="708"/>
        <w:jc w:val="both"/>
        <w:rPr>
          <w:rFonts w:ascii="Times New Roman" w:hAnsi="Times New Roman"/>
          <w:sz w:val="26"/>
          <w:szCs w:val="28"/>
        </w:rPr>
      </w:pPr>
      <w:r w:rsidRPr="0017625B">
        <w:rPr>
          <w:rFonts w:ascii="Times New Roman" w:hAnsi="Times New Roman"/>
          <w:b/>
          <w:sz w:val="26"/>
          <w:szCs w:val="28"/>
        </w:rPr>
        <w:t>3.2</w:t>
      </w:r>
      <w:r w:rsidRPr="00903C7A">
        <w:rPr>
          <w:rFonts w:ascii="Times New Roman" w:hAnsi="Times New Roman"/>
          <w:sz w:val="26"/>
          <w:szCs w:val="28"/>
        </w:rPr>
        <w:t>.</w:t>
      </w:r>
      <w:r w:rsidRPr="00903C7A">
        <w:rPr>
          <w:rFonts w:ascii="Times New Roman" w:hAnsi="Times New Roman"/>
          <w:sz w:val="26"/>
          <w:szCs w:val="28"/>
        </w:rPr>
        <w:tab/>
        <w:t>В выполнении исследовательской работы обязательно участие учёных, высококвалифицированных кадров, организаций реального</w:t>
      </w:r>
      <w:r w:rsidR="0017625B">
        <w:rPr>
          <w:rFonts w:ascii="Times New Roman" w:hAnsi="Times New Roman"/>
          <w:sz w:val="26"/>
          <w:szCs w:val="28"/>
        </w:rPr>
        <w:t xml:space="preserve"> сектора экономики (Приложение 3</w:t>
      </w:r>
      <w:r w:rsidRPr="00903C7A">
        <w:rPr>
          <w:rFonts w:ascii="Times New Roman" w:hAnsi="Times New Roman"/>
          <w:sz w:val="26"/>
          <w:szCs w:val="28"/>
        </w:rPr>
        <w:t>).</w:t>
      </w:r>
    </w:p>
    <w:p w:rsidR="0001317D" w:rsidRPr="0001317D" w:rsidRDefault="0001317D" w:rsidP="0001317D">
      <w:pPr>
        <w:widowControl w:val="0"/>
        <w:numPr>
          <w:ilvl w:val="0"/>
          <w:numId w:val="38"/>
        </w:numPr>
        <w:tabs>
          <w:tab w:val="left" w:pos="3831"/>
        </w:tabs>
        <w:spacing w:after="0" w:line="322" w:lineRule="exact"/>
        <w:ind w:left="3380"/>
        <w:jc w:val="both"/>
        <w:outlineLvl w:val="1"/>
        <w:rPr>
          <w:rFonts w:ascii="Times New Roman" w:hAnsi="Times New Roman"/>
          <w:b/>
          <w:bCs/>
          <w:sz w:val="26"/>
          <w:szCs w:val="26"/>
          <w:lang w:bidi="ru-RU"/>
        </w:rPr>
      </w:pPr>
      <w:bookmarkStart w:id="2" w:name="bookmark13"/>
      <w:r w:rsidRPr="0001317D">
        <w:rPr>
          <w:rFonts w:ascii="Times New Roman" w:hAnsi="Times New Roman"/>
          <w:b/>
          <w:bCs/>
          <w:sz w:val="26"/>
          <w:szCs w:val="26"/>
          <w:lang w:bidi="ru-RU"/>
        </w:rPr>
        <w:t>Порядок награждения</w:t>
      </w:r>
      <w:bookmarkEnd w:id="2"/>
    </w:p>
    <w:p w:rsidR="0001317D" w:rsidRPr="00903C7A" w:rsidRDefault="0001317D" w:rsidP="0001317D">
      <w:pPr>
        <w:pStyle w:val="a3"/>
        <w:widowControl w:val="0"/>
        <w:numPr>
          <w:ilvl w:val="1"/>
          <w:numId w:val="38"/>
        </w:numPr>
        <w:tabs>
          <w:tab w:val="left" w:pos="993"/>
        </w:tabs>
        <w:spacing w:after="0" w:line="322" w:lineRule="exact"/>
        <w:ind w:left="0" w:firstLine="720"/>
        <w:jc w:val="both"/>
        <w:rPr>
          <w:rFonts w:ascii="Times New Roman" w:hAnsi="Times New Roman"/>
          <w:sz w:val="26"/>
          <w:szCs w:val="28"/>
          <w:lang w:bidi="ru-RU"/>
        </w:rPr>
      </w:pPr>
      <w:r w:rsidRPr="00903C7A">
        <w:rPr>
          <w:rFonts w:ascii="Times New Roman" w:hAnsi="Times New Roman"/>
          <w:sz w:val="26"/>
          <w:szCs w:val="28"/>
          <w:lang w:bidi="ru-RU"/>
        </w:rPr>
        <w:t>Участники, набравшие наибольшее количество баллов и занявшие первые, вторые, третьи места в каждой секции, награждаются грамотами управления образования, науки и молодёжной политики Забайкальского края.</w:t>
      </w:r>
    </w:p>
    <w:p w:rsidR="0001317D" w:rsidRPr="00903C7A" w:rsidRDefault="0001317D" w:rsidP="0017625B">
      <w:pPr>
        <w:pStyle w:val="a3"/>
        <w:widowControl w:val="0"/>
        <w:numPr>
          <w:ilvl w:val="1"/>
          <w:numId w:val="38"/>
        </w:numPr>
        <w:tabs>
          <w:tab w:val="left" w:pos="1276"/>
        </w:tabs>
        <w:spacing w:after="0" w:line="322" w:lineRule="exact"/>
        <w:ind w:left="0" w:firstLine="720"/>
        <w:jc w:val="both"/>
        <w:rPr>
          <w:rFonts w:ascii="Times New Roman" w:hAnsi="Times New Roman"/>
          <w:sz w:val="26"/>
          <w:szCs w:val="28"/>
          <w:lang w:bidi="ru-RU"/>
        </w:rPr>
      </w:pPr>
      <w:r w:rsidRPr="00903C7A">
        <w:rPr>
          <w:rFonts w:ascii="Times New Roman" w:hAnsi="Times New Roman"/>
          <w:sz w:val="26"/>
          <w:szCs w:val="28"/>
          <w:lang w:bidi="ru-RU"/>
        </w:rPr>
        <w:t>Победителям предоставляется право участвовать в заочном региональном этапе конференции «Шаг в будущее - 2020».</w:t>
      </w:r>
      <w:r w:rsidR="00145C56" w:rsidRPr="00145C56">
        <w:rPr>
          <w:rFonts w:ascii="Times New Roman" w:hAnsi="Times New Roman"/>
          <w:sz w:val="26"/>
          <w:szCs w:val="28"/>
        </w:rPr>
        <w:t xml:space="preserve"> </w:t>
      </w:r>
      <w:r w:rsidR="00145C56">
        <w:rPr>
          <w:rFonts w:ascii="Times New Roman" w:hAnsi="Times New Roman"/>
          <w:sz w:val="26"/>
          <w:szCs w:val="28"/>
        </w:rPr>
        <w:t>(</w:t>
      </w:r>
      <w:r w:rsidR="00145C56" w:rsidRPr="00903C7A">
        <w:rPr>
          <w:rFonts w:ascii="Times New Roman" w:hAnsi="Times New Roman"/>
          <w:sz w:val="26"/>
          <w:szCs w:val="28"/>
        </w:rPr>
        <w:t xml:space="preserve">Размер </w:t>
      </w:r>
      <w:proofErr w:type="spellStart"/>
      <w:r w:rsidR="00145C56">
        <w:rPr>
          <w:rFonts w:ascii="Times New Roman" w:hAnsi="Times New Roman"/>
          <w:sz w:val="26"/>
          <w:szCs w:val="28"/>
        </w:rPr>
        <w:t>оргвзноса</w:t>
      </w:r>
      <w:proofErr w:type="spellEnd"/>
      <w:r w:rsidR="00145C56">
        <w:rPr>
          <w:rFonts w:ascii="Times New Roman" w:hAnsi="Times New Roman"/>
          <w:sz w:val="26"/>
          <w:szCs w:val="28"/>
        </w:rPr>
        <w:t xml:space="preserve"> составляет 400 рублей).</w:t>
      </w:r>
    </w:p>
    <w:p w:rsidR="0001317D" w:rsidRPr="00903C7A" w:rsidRDefault="0001317D" w:rsidP="0017625B">
      <w:pPr>
        <w:pStyle w:val="a3"/>
        <w:widowControl w:val="0"/>
        <w:numPr>
          <w:ilvl w:val="1"/>
          <w:numId w:val="38"/>
        </w:numPr>
        <w:tabs>
          <w:tab w:val="left" w:pos="1276"/>
        </w:tabs>
        <w:spacing w:after="0" w:line="322" w:lineRule="exact"/>
        <w:ind w:left="0" w:firstLine="720"/>
        <w:jc w:val="both"/>
        <w:rPr>
          <w:rFonts w:ascii="Times New Roman" w:hAnsi="Times New Roman"/>
          <w:sz w:val="26"/>
          <w:szCs w:val="28"/>
          <w:lang w:bidi="ru-RU"/>
        </w:rPr>
      </w:pPr>
      <w:r w:rsidRPr="00903C7A">
        <w:rPr>
          <w:rFonts w:ascii="Times New Roman" w:hAnsi="Times New Roman"/>
          <w:sz w:val="26"/>
          <w:szCs w:val="26"/>
          <w:lang w:bidi="ru-RU"/>
        </w:rPr>
        <w:t>Кураторы, подготовившие победителей, награждаются грамотами управления образования, науки и молодёжной политики.</w:t>
      </w:r>
    </w:p>
    <w:p w:rsidR="007D68B2" w:rsidRPr="00903C7A" w:rsidRDefault="007D68B2" w:rsidP="0001317D">
      <w:pPr>
        <w:spacing w:after="0" w:line="240" w:lineRule="auto"/>
        <w:jc w:val="center"/>
        <w:rPr>
          <w:rFonts w:ascii="Times New Roman" w:hAnsi="Times New Roman"/>
          <w:sz w:val="26"/>
          <w:szCs w:val="28"/>
        </w:rPr>
      </w:pPr>
    </w:p>
    <w:p w:rsidR="007D68B2" w:rsidRPr="00903C7A" w:rsidRDefault="007D68B2" w:rsidP="007D68B2">
      <w:pPr>
        <w:pStyle w:val="a8"/>
        <w:jc w:val="right"/>
        <w:rPr>
          <w:rFonts w:ascii="Times New Roman" w:hAnsi="Times New Roman"/>
          <w:sz w:val="26"/>
          <w:szCs w:val="24"/>
        </w:rPr>
      </w:pPr>
      <w:r w:rsidRPr="00903C7A">
        <w:rPr>
          <w:rFonts w:ascii="Times New Roman" w:hAnsi="Times New Roman"/>
          <w:sz w:val="26"/>
          <w:szCs w:val="24"/>
        </w:rPr>
        <w:t>Приложение 1</w:t>
      </w:r>
    </w:p>
    <w:p w:rsidR="007D68B2" w:rsidRPr="00903C7A" w:rsidRDefault="007D68B2" w:rsidP="007D68B2">
      <w:pPr>
        <w:pStyle w:val="a8"/>
        <w:jc w:val="right"/>
        <w:rPr>
          <w:rFonts w:ascii="Times New Roman" w:hAnsi="Times New Roman"/>
          <w:sz w:val="26"/>
          <w:szCs w:val="24"/>
        </w:rPr>
      </w:pPr>
      <w:r w:rsidRPr="00903C7A">
        <w:rPr>
          <w:rFonts w:ascii="Times New Roman" w:hAnsi="Times New Roman"/>
          <w:sz w:val="26"/>
          <w:szCs w:val="24"/>
        </w:rPr>
        <w:t>к положению</w:t>
      </w:r>
    </w:p>
    <w:p w:rsidR="007D68B2" w:rsidRPr="007D68B2" w:rsidRDefault="007D68B2" w:rsidP="007D68B2">
      <w:pPr>
        <w:spacing w:after="0" w:line="240" w:lineRule="auto"/>
        <w:jc w:val="center"/>
        <w:rPr>
          <w:rFonts w:ascii="Times New Roman" w:hAnsi="Times New Roman"/>
          <w:b/>
          <w:sz w:val="26"/>
          <w:szCs w:val="28"/>
        </w:rPr>
      </w:pPr>
      <w:r w:rsidRPr="007D68B2">
        <w:rPr>
          <w:rFonts w:ascii="Times New Roman" w:hAnsi="Times New Roman"/>
          <w:b/>
          <w:sz w:val="26"/>
          <w:szCs w:val="28"/>
        </w:rPr>
        <w:t xml:space="preserve">Заявка </w:t>
      </w:r>
    </w:p>
    <w:p w:rsidR="007D68B2" w:rsidRPr="007D68B2" w:rsidRDefault="00145C56" w:rsidP="007D68B2">
      <w:pPr>
        <w:spacing w:after="0" w:line="240" w:lineRule="auto"/>
        <w:jc w:val="center"/>
        <w:rPr>
          <w:rFonts w:ascii="Times New Roman" w:hAnsi="Times New Roman"/>
          <w:b/>
          <w:sz w:val="26"/>
          <w:szCs w:val="28"/>
        </w:rPr>
      </w:pPr>
      <w:r>
        <w:rPr>
          <w:rFonts w:ascii="Times New Roman" w:hAnsi="Times New Roman"/>
          <w:b/>
          <w:sz w:val="26"/>
          <w:szCs w:val="28"/>
        </w:rPr>
        <w:t>на участие в заочном муниципальном</w:t>
      </w:r>
      <w:r w:rsidR="007D68B2" w:rsidRPr="007D68B2">
        <w:rPr>
          <w:rFonts w:ascii="Times New Roman" w:hAnsi="Times New Roman"/>
          <w:b/>
          <w:sz w:val="26"/>
          <w:szCs w:val="28"/>
        </w:rPr>
        <w:t xml:space="preserve"> </w:t>
      </w:r>
      <w:r w:rsidR="007D68B2" w:rsidRPr="00903C7A">
        <w:rPr>
          <w:rFonts w:ascii="Times New Roman" w:hAnsi="Times New Roman"/>
          <w:b/>
          <w:sz w:val="26"/>
          <w:szCs w:val="28"/>
        </w:rPr>
        <w:t xml:space="preserve">этапе </w:t>
      </w:r>
      <w:r w:rsidR="007D68B2" w:rsidRPr="007D68B2">
        <w:rPr>
          <w:rFonts w:ascii="Times New Roman" w:hAnsi="Times New Roman"/>
          <w:b/>
          <w:sz w:val="26"/>
          <w:szCs w:val="28"/>
        </w:rPr>
        <w:t>научно - практической</w:t>
      </w:r>
    </w:p>
    <w:p w:rsidR="007D68B2" w:rsidRPr="007D68B2" w:rsidRDefault="007D68B2" w:rsidP="007D68B2">
      <w:pPr>
        <w:spacing w:after="0" w:line="240" w:lineRule="auto"/>
        <w:jc w:val="center"/>
        <w:rPr>
          <w:rFonts w:ascii="Times New Roman" w:hAnsi="Times New Roman"/>
          <w:b/>
          <w:sz w:val="26"/>
          <w:szCs w:val="28"/>
        </w:rPr>
      </w:pPr>
      <w:r w:rsidRPr="007D68B2">
        <w:rPr>
          <w:rFonts w:ascii="Times New Roman" w:hAnsi="Times New Roman"/>
          <w:b/>
          <w:sz w:val="26"/>
          <w:szCs w:val="28"/>
        </w:rPr>
        <w:t>конференции «Шаг в будущее</w:t>
      </w:r>
      <w:r w:rsidRPr="00903C7A">
        <w:rPr>
          <w:rFonts w:ascii="Times New Roman" w:hAnsi="Times New Roman"/>
          <w:b/>
          <w:sz w:val="26"/>
          <w:szCs w:val="28"/>
        </w:rPr>
        <w:t xml:space="preserve"> -2020</w:t>
      </w:r>
      <w:r w:rsidRPr="007D68B2">
        <w:rPr>
          <w:rFonts w:ascii="Times New Roman" w:hAnsi="Times New Roman"/>
          <w:b/>
          <w:sz w:val="26"/>
          <w:szCs w:val="28"/>
        </w:rPr>
        <w:t>»</w:t>
      </w:r>
    </w:p>
    <w:p w:rsidR="006B22EF" w:rsidRPr="00903C7A" w:rsidRDefault="006B22EF" w:rsidP="0001317D">
      <w:pPr>
        <w:spacing w:after="0" w:line="240" w:lineRule="auto"/>
        <w:jc w:val="center"/>
        <w:rPr>
          <w:rFonts w:ascii="Times New Roman" w:hAnsi="Times New Roman"/>
          <w:sz w:val="26"/>
          <w:szCs w:val="28"/>
        </w:rPr>
      </w:pPr>
    </w:p>
    <w:tbl>
      <w:tblPr>
        <w:tblW w:w="0" w:type="auto"/>
        <w:tblInd w:w="10" w:type="dxa"/>
        <w:tblLayout w:type="fixed"/>
        <w:tblCellMar>
          <w:left w:w="10" w:type="dxa"/>
          <w:right w:w="10" w:type="dxa"/>
        </w:tblCellMar>
        <w:tblLook w:val="04A0" w:firstRow="1" w:lastRow="0" w:firstColumn="1" w:lastColumn="0" w:noHBand="0" w:noVBand="1"/>
      </w:tblPr>
      <w:tblGrid>
        <w:gridCol w:w="4824"/>
        <w:gridCol w:w="4824"/>
      </w:tblGrid>
      <w:tr w:rsidR="006B22EF" w:rsidRPr="006B22EF" w:rsidTr="007D68B2">
        <w:trPr>
          <w:trHeight w:hRule="exact" w:val="292"/>
        </w:trPr>
        <w:tc>
          <w:tcPr>
            <w:tcW w:w="4824" w:type="dxa"/>
            <w:tcBorders>
              <w:top w:val="single" w:sz="4" w:space="0" w:color="auto"/>
              <w:left w:val="single" w:sz="4" w:space="0" w:color="auto"/>
            </w:tcBorders>
            <w:shd w:val="clear" w:color="auto" w:fill="FFFFFF"/>
          </w:tcPr>
          <w:p w:rsidR="006B22EF" w:rsidRPr="006B22EF" w:rsidRDefault="006B22EF" w:rsidP="006B22EF">
            <w:pPr>
              <w:widowControl w:val="0"/>
              <w:spacing w:after="0" w:line="260"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Школа, класс</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302"/>
        </w:trPr>
        <w:tc>
          <w:tcPr>
            <w:tcW w:w="4824" w:type="dxa"/>
            <w:tcBorders>
              <w:top w:val="single" w:sz="4" w:space="0" w:color="auto"/>
              <w:left w:val="single" w:sz="4" w:space="0" w:color="auto"/>
            </w:tcBorders>
            <w:shd w:val="clear" w:color="auto" w:fill="FFFFFF"/>
          </w:tcPr>
          <w:p w:rsidR="006B22EF" w:rsidRPr="006B22EF" w:rsidRDefault="006B22EF" w:rsidP="006B22EF">
            <w:pPr>
              <w:widowControl w:val="0"/>
              <w:spacing w:after="0" w:line="260"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Название работы</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353"/>
        </w:trPr>
        <w:tc>
          <w:tcPr>
            <w:tcW w:w="4824" w:type="dxa"/>
            <w:tcBorders>
              <w:top w:val="single" w:sz="4" w:space="0" w:color="auto"/>
              <w:left w:val="single" w:sz="4" w:space="0" w:color="auto"/>
            </w:tcBorders>
            <w:shd w:val="clear" w:color="auto" w:fill="FFFFFF"/>
          </w:tcPr>
          <w:p w:rsidR="006B22EF" w:rsidRPr="006B22EF" w:rsidRDefault="006B22EF" w:rsidP="006B22EF">
            <w:pPr>
              <w:widowControl w:val="0"/>
              <w:spacing w:after="0" w:line="260"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Научное направление конференции</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276"/>
        </w:trPr>
        <w:tc>
          <w:tcPr>
            <w:tcW w:w="4824" w:type="dxa"/>
            <w:tcBorders>
              <w:top w:val="single" w:sz="4" w:space="0" w:color="auto"/>
              <w:left w:val="single" w:sz="4" w:space="0" w:color="auto"/>
            </w:tcBorders>
            <w:shd w:val="clear" w:color="auto" w:fill="FFFFFF"/>
            <w:vAlign w:val="bottom"/>
          </w:tcPr>
          <w:p w:rsidR="006B22EF" w:rsidRPr="006B22EF" w:rsidRDefault="006B22EF" w:rsidP="006B22EF">
            <w:pPr>
              <w:widowControl w:val="0"/>
              <w:spacing w:after="0" w:line="322"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ФИО научного руководителя (полностью)</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328"/>
        </w:trPr>
        <w:tc>
          <w:tcPr>
            <w:tcW w:w="4824" w:type="dxa"/>
            <w:tcBorders>
              <w:top w:val="single" w:sz="4" w:space="0" w:color="auto"/>
              <w:left w:val="single" w:sz="4" w:space="0" w:color="auto"/>
            </w:tcBorders>
            <w:shd w:val="clear" w:color="auto" w:fill="FFFFFF"/>
            <w:vAlign w:val="bottom"/>
          </w:tcPr>
          <w:p w:rsidR="006B22EF" w:rsidRPr="006B22EF" w:rsidRDefault="006B22EF" w:rsidP="006B22EF">
            <w:pPr>
              <w:widowControl w:val="0"/>
              <w:spacing w:after="0" w:line="322"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Место работы и должность руководителя</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947"/>
        </w:trPr>
        <w:tc>
          <w:tcPr>
            <w:tcW w:w="4824" w:type="dxa"/>
            <w:tcBorders>
              <w:top w:val="single" w:sz="4" w:space="0" w:color="auto"/>
              <w:left w:val="single" w:sz="4" w:space="0" w:color="auto"/>
            </w:tcBorders>
            <w:shd w:val="clear" w:color="auto" w:fill="FFFFFF"/>
            <w:vAlign w:val="bottom"/>
          </w:tcPr>
          <w:p w:rsidR="006B22EF" w:rsidRPr="006B22EF" w:rsidRDefault="006B22EF" w:rsidP="006B22EF">
            <w:pPr>
              <w:widowControl w:val="0"/>
              <w:spacing w:after="0" w:line="322"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Организации реального сектора экономики, принявшие участие в выполнении и реализации научной работы</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6B22EF">
        <w:trPr>
          <w:trHeight w:hRule="exact" w:val="1051"/>
        </w:trPr>
        <w:tc>
          <w:tcPr>
            <w:tcW w:w="4824" w:type="dxa"/>
            <w:tcBorders>
              <w:top w:val="single" w:sz="4" w:space="0" w:color="auto"/>
              <w:left w:val="single" w:sz="4" w:space="0" w:color="auto"/>
            </w:tcBorders>
            <w:shd w:val="clear" w:color="auto" w:fill="FFFFFF"/>
            <w:vAlign w:val="bottom"/>
          </w:tcPr>
          <w:p w:rsidR="006B22EF" w:rsidRPr="00C454AF" w:rsidRDefault="006B22EF" w:rsidP="006B22EF">
            <w:pPr>
              <w:widowControl w:val="0"/>
              <w:spacing w:after="0" w:line="322"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Учёные и высококвалифицированные специалисты, принявшие участие в выполнении и реализации научной работы</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6B22EF">
        <w:trPr>
          <w:trHeight w:hRule="exact" w:val="1123"/>
        </w:trPr>
        <w:tc>
          <w:tcPr>
            <w:tcW w:w="4824" w:type="dxa"/>
            <w:tcBorders>
              <w:top w:val="single" w:sz="4" w:space="0" w:color="auto"/>
              <w:left w:val="single" w:sz="4" w:space="0" w:color="auto"/>
            </w:tcBorders>
            <w:shd w:val="clear" w:color="auto" w:fill="FFFFFF"/>
          </w:tcPr>
          <w:p w:rsidR="006B22EF" w:rsidRPr="006B22EF" w:rsidRDefault="006B22EF" w:rsidP="006B22EF">
            <w:pPr>
              <w:widowControl w:val="0"/>
              <w:spacing w:after="0" w:line="322"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lastRenderedPageBreak/>
              <w:t>Некоммерческие организации (НКО), принявшие участие в выполнении и реализации научной работы</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301"/>
        </w:trPr>
        <w:tc>
          <w:tcPr>
            <w:tcW w:w="4824" w:type="dxa"/>
            <w:tcBorders>
              <w:top w:val="single" w:sz="4" w:space="0" w:color="auto"/>
              <w:left w:val="single" w:sz="4" w:space="0" w:color="auto"/>
            </w:tcBorders>
            <w:shd w:val="clear" w:color="auto" w:fill="FFFFFF"/>
          </w:tcPr>
          <w:p w:rsidR="006B22EF" w:rsidRPr="006B22EF" w:rsidRDefault="006B22EF" w:rsidP="006B22EF">
            <w:pPr>
              <w:widowControl w:val="0"/>
              <w:spacing w:after="0" w:line="260"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Почтовый адрес</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276"/>
        </w:trPr>
        <w:tc>
          <w:tcPr>
            <w:tcW w:w="4824" w:type="dxa"/>
            <w:tcBorders>
              <w:top w:val="single" w:sz="4" w:space="0" w:color="auto"/>
              <w:left w:val="single" w:sz="4" w:space="0" w:color="auto"/>
            </w:tcBorders>
            <w:shd w:val="clear" w:color="auto" w:fill="FFFFFF"/>
          </w:tcPr>
          <w:p w:rsidR="006B22EF" w:rsidRPr="006B22EF" w:rsidRDefault="006B22EF" w:rsidP="006B22EF">
            <w:pPr>
              <w:widowControl w:val="0"/>
              <w:spacing w:after="0" w:line="260"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bidi="ru-RU"/>
              </w:rPr>
              <w:t>Телефон</w:t>
            </w:r>
          </w:p>
        </w:tc>
        <w:tc>
          <w:tcPr>
            <w:tcW w:w="4824" w:type="dxa"/>
            <w:tcBorders>
              <w:top w:val="single" w:sz="4" w:space="0" w:color="auto"/>
              <w:left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r w:rsidR="006B22EF" w:rsidRPr="006B22EF" w:rsidTr="007D68B2">
        <w:trPr>
          <w:trHeight w:hRule="exact" w:val="281"/>
        </w:trPr>
        <w:tc>
          <w:tcPr>
            <w:tcW w:w="4824" w:type="dxa"/>
            <w:tcBorders>
              <w:top w:val="single" w:sz="4" w:space="0" w:color="auto"/>
              <w:left w:val="single" w:sz="4" w:space="0" w:color="auto"/>
              <w:bottom w:val="single" w:sz="4" w:space="0" w:color="auto"/>
            </w:tcBorders>
            <w:shd w:val="clear" w:color="auto" w:fill="FFFFFF"/>
          </w:tcPr>
          <w:p w:rsidR="006B22EF" w:rsidRPr="006B22EF" w:rsidRDefault="006B22EF" w:rsidP="006B22EF">
            <w:pPr>
              <w:widowControl w:val="0"/>
              <w:spacing w:after="0" w:line="260" w:lineRule="exact"/>
              <w:jc w:val="both"/>
              <w:rPr>
                <w:rFonts w:ascii="Microsoft Sans Serif" w:eastAsia="Microsoft Sans Serif" w:hAnsi="Microsoft Sans Serif" w:cs="Microsoft Sans Serif"/>
                <w:color w:val="000000"/>
                <w:sz w:val="26"/>
                <w:szCs w:val="24"/>
                <w:lang w:bidi="ru-RU"/>
              </w:rPr>
            </w:pPr>
            <w:r w:rsidRPr="00903C7A">
              <w:rPr>
                <w:rFonts w:ascii="Times New Roman" w:eastAsia="Microsoft Sans Serif" w:hAnsi="Times New Roman"/>
                <w:color w:val="000000"/>
                <w:sz w:val="26"/>
                <w:szCs w:val="26"/>
                <w:lang w:val="en-US" w:eastAsia="en-US" w:bidi="en-US"/>
              </w:rPr>
              <w:t>E-mail</w:t>
            </w:r>
          </w:p>
        </w:tc>
        <w:tc>
          <w:tcPr>
            <w:tcW w:w="4824" w:type="dxa"/>
            <w:tcBorders>
              <w:top w:val="single" w:sz="4" w:space="0" w:color="auto"/>
              <w:left w:val="single" w:sz="4" w:space="0" w:color="auto"/>
              <w:bottom w:val="single" w:sz="4" w:space="0" w:color="auto"/>
              <w:right w:val="single" w:sz="4" w:space="0" w:color="auto"/>
            </w:tcBorders>
            <w:shd w:val="clear" w:color="auto" w:fill="FFFFFF"/>
          </w:tcPr>
          <w:p w:rsidR="006B22EF" w:rsidRPr="006B22EF" w:rsidRDefault="006B22EF" w:rsidP="006B22EF">
            <w:pPr>
              <w:widowControl w:val="0"/>
              <w:spacing w:after="0" w:line="240" w:lineRule="auto"/>
              <w:rPr>
                <w:rFonts w:ascii="Microsoft Sans Serif" w:eastAsia="Microsoft Sans Serif" w:hAnsi="Microsoft Sans Serif" w:cs="Microsoft Sans Serif"/>
                <w:color w:val="000000"/>
                <w:sz w:val="26"/>
                <w:szCs w:val="10"/>
                <w:lang w:bidi="ru-RU"/>
              </w:rPr>
            </w:pPr>
          </w:p>
        </w:tc>
      </w:tr>
    </w:tbl>
    <w:p w:rsidR="006B22EF" w:rsidRPr="00DC55E6" w:rsidRDefault="006B22EF" w:rsidP="0001317D">
      <w:pPr>
        <w:spacing w:after="0" w:line="240" w:lineRule="auto"/>
        <w:jc w:val="center"/>
        <w:rPr>
          <w:rFonts w:ascii="Times New Roman" w:hAnsi="Times New Roman"/>
          <w:sz w:val="26"/>
          <w:szCs w:val="28"/>
        </w:rPr>
      </w:pPr>
    </w:p>
    <w:p w:rsidR="00FF4CBE" w:rsidRPr="00903C7A" w:rsidRDefault="00FF4CBE" w:rsidP="00205E80">
      <w:pPr>
        <w:spacing w:after="0" w:line="240" w:lineRule="auto"/>
        <w:ind w:left="5103"/>
        <w:jc w:val="right"/>
        <w:rPr>
          <w:rFonts w:ascii="Times New Roman" w:hAnsi="Times New Roman"/>
          <w:sz w:val="26"/>
          <w:szCs w:val="28"/>
        </w:rPr>
      </w:pPr>
      <w:r w:rsidRPr="00903C7A">
        <w:rPr>
          <w:rFonts w:ascii="Times New Roman" w:hAnsi="Times New Roman"/>
          <w:sz w:val="26"/>
          <w:szCs w:val="28"/>
        </w:rPr>
        <w:t>Приложение 2</w:t>
      </w:r>
    </w:p>
    <w:p w:rsidR="00C50159" w:rsidRPr="00903C7A" w:rsidRDefault="00FF4CBE" w:rsidP="00205E80">
      <w:pPr>
        <w:spacing w:after="0" w:line="240" w:lineRule="auto"/>
        <w:ind w:left="5103"/>
        <w:jc w:val="right"/>
        <w:rPr>
          <w:rFonts w:ascii="Times New Roman" w:hAnsi="Times New Roman"/>
          <w:sz w:val="26"/>
          <w:szCs w:val="28"/>
        </w:rPr>
      </w:pPr>
      <w:r w:rsidRPr="00903C7A">
        <w:rPr>
          <w:rFonts w:ascii="Times New Roman" w:hAnsi="Times New Roman"/>
          <w:sz w:val="26"/>
          <w:szCs w:val="28"/>
        </w:rPr>
        <w:t>к положению</w:t>
      </w:r>
    </w:p>
    <w:p w:rsidR="00FF4CBE" w:rsidRPr="002A0DD8" w:rsidRDefault="00FF4CBE" w:rsidP="002A0DD8">
      <w:pPr>
        <w:spacing w:after="0" w:line="240" w:lineRule="auto"/>
        <w:ind w:firstLine="708"/>
        <w:jc w:val="both"/>
        <w:rPr>
          <w:rFonts w:ascii="Times New Roman" w:hAnsi="Times New Roman"/>
          <w:b/>
          <w:sz w:val="26"/>
          <w:szCs w:val="28"/>
          <w:lang w:bidi="ru-RU"/>
        </w:rPr>
      </w:pPr>
      <w:r w:rsidRPr="002A0DD8">
        <w:rPr>
          <w:rFonts w:ascii="Times New Roman" w:hAnsi="Times New Roman"/>
          <w:b/>
          <w:sz w:val="26"/>
          <w:szCs w:val="28"/>
          <w:lang w:bidi="ru-RU"/>
        </w:rPr>
        <w:t>Требования к работам.</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1. </w:t>
      </w:r>
      <w:r w:rsidR="00FF4CBE" w:rsidRPr="002A0DD8">
        <w:rPr>
          <w:rFonts w:ascii="Times New Roman" w:hAnsi="Times New Roman"/>
          <w:b/>
          <w:sz w:val="26"/>
          <w:szCs w:val="28"/>
          <w:lang w:bidi="ru-RU"/>
        </w:rPr>
        <w:t>Требования к оформлению работ:</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1.1. </w:t>
      </w:r>
      <w:r w:rsidR="00FF4CBE" w:rsidRPr="00903C7A">
        <w:rPr>
          <w:rFonts w:ascii="Times New Roman" w:hAnsi="Times New Roman"/>
          <w:sz w:val="26"/>
          <w:szCs w:val="28"/>
          <w:lang w:bidi="ru-RU"/>
        </w:rPr>
        <w:t>Тема доклада должна соответствовать заявленному направлению; реферативные работы не принимаются;</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1.2. </w:t>
      </w:r>
      <w:r w:rsidR="00FF4CBE" w:rsidRPr="002A0DD8">
        <w:rPr>
          <w:rFonts w:ascii="Times New Roman" w:hAnsi="Times New Roman"/>
          <w:sz w:val="26"/>
          <w:szCs w:val="28"/>
          <w:u w:val="single"/>
          <w:lang w:bidi="ru-RU"/>
        </w:rPr>
        <w:t>Общие требования</w:t>
      </w:r>
      <w:r w:rsidR="00FF4CBE" w:rsidRPr="00903C7A">
        <w:rPr>
          <w:rFonts w:ascii="Times New Roman" w:hAnsi="Times New Roman"/>
          <w:sz w:val="26"/>
          <w:szCs w:val="28"/>
          <w:lang w:bidi="ru-RU"/>
        </w:rPr>
        <w:t>. В состав работы входят следующие части: титульный лист, аннотация, план исследований и научная статья (описание работы). Эти части работы выполняются на отдельных листах и скрепляются между собой, представляются в электронном и бумажном вариантах.</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1.3. </w:t>
      </w:r>
      <w:r w:rsidR="00FF4CBE" w:rsidRPr="002A0DD8">
        <w:rPr>
          <w:rFonts w:ascii="Times New Roman" w:hAnsi="Times New Roman"/>
          <w:sz w:val="26"/>
          <w:szCs w:val="28"/>
          <w:u w:val="single"/>
          <w:lang w:bidi="ru-RU"/>
        </w:rPr>
        <w:t>Требования к тексту</w:t>
      </w:r>
      <w:r w:rsidR="00FF4CBE" w:rsidRPr="00903C7A">
        <w:rPr>
          <w:rFonts w:ascii="Times New Roman" w:hAnsi="Times New Roman"/>
          <w:sz w:val="26"/>
          <w:szCs w:val="28"/>
          <w:lang w:bidi="ru-RU"/>
        </w:rPr>
        <w:t>. Весь текст выполняется на стандартных страницах белой бумаги формата А4 (размеры: горизонталь 210 мм, вертикаль - 297 мм). Текст печатается ярким шрифтом (размер шрифта - 12 кегль) через полтора интервала между строками на одной стороне листа. Формулы вписываются чёрной пастой, либо воспроизводятся на печатающем устройстве. Весь машинописный, рукописный и чертёжный материал должен быть хорошо читаемым.</w:t>
      </w:r>
    </w:p>
    <w:p w:rsidR="00FF4CBE" w:rsidRPr="00903C7A" w:rsidRDefault="00FF4CBE" w:rsidP="00FF4CBE">
      <w:pPr>
        <w:spacing w:after="0" w:line="240" w:lineRule="auto"/>
        <w:ind w:firstLine="708"/>
        <w:jc w:val="both"/>
        <w:rPr>
          <w:rFonts w:ascii="Times New Roman" w:hAnsi="Times New Roman"/>
          <w:sz w:val="26"/>
          <w:szCs w:val="28"/>
          <w:lang w:bidi="ru-RU"/>
        </w:rPr>
      </w:pPr>
      <w:r w:rsidRPr="002A0DD8">
        <w:rPr>
          <w:rFonts w:ascii="Times New Roman" w:hAnsi="Times New Roman"/>
          <w:i/>
          <w:sz w:val="26"/>
          <w:szCs w:val="28"/>
          <w:lang w:bidi="ru-RU"/>
        </w:rPr>
        <w:t>Заголовки.</w:t>
      </w:r>
      <w:r w:rsidRPr="00903C7A">
        <w:rPr>
          <w:rFonts w:ascii="Times New Roman" w:hAnsi="Times New Roman"/>
          <w:sz w:val="26"/>
          <w:szCs w:val="28"/>
          <w:lang w:bidi="ru-RU"/>
        </w:rPr>
        <w:t xml:space="preserve"> Титульный лист, краткая аннотация, аннотация и научная статья (описание работы) имеют стандартный заголовок. На первой странице каждой части сначала печатается название работы, затем посередине фамилия автора (авторов), ниже указывается страна, область либо регион, город (посёлок), школа, класс/курс. Сокращения не допускаются.</w:t>
      </w:r>
    </w:p>
    <w:p w:rsidR="00FF4CBE" w:rsidRPr="00903C7A" w:rsidRDefault="00FF4CBE" w:rsidP="00145C56">
      <w:pPr>
        <w:spacing w:after="0" w:line="240" w:lineRule="auto"/>
        <w:ind w:firstLine="708"/>
        <w:jc w:val="both"/>
        <w:rPr>
          <w:rFonts w:ascii="Times New Roman" w:hAnsi="Times New Roman"/>
          <w:sz w:val="26"/>
          <w:szCs w:val="28"/>
          <w:lang w:bidi="ru-RU"/>
        </w:rPr>
      </w:pPr>
      <w:r w:rsidRPr="002A0DD8">
        <w:rPr>
          <w:rFonts w:ascii="Times New Roman" w:hAnsi="Times New Roman"/>
          <w:sz w:val="26"/>
          <w:szCs w:val="28"/>
          <w:u w:val="single"/>
          <w:lang w:bidi="ru-RU"/>
        </w:rPr>
        <w:t>Состав работы.</w:t>
      </w:r>
      <w:r w:rsidRPr="00903C7A">
        <w:rPr>
          <w:rFonts w:ascii="Times New Roman" w:hAnsi="Times New Roman"/>
          <w:sz w:val="26"/>
          <w:szCs w:val="28"/>
          <w:lang w:bidi="ru-RU"/>
        </w:rPr>
        <w:t xml:space="preserve"> </w:t>
      </w:r>
      <w:r w:rsidRPr="00145C56">
        <w:rPr>
          <w:rFonts w:ascii="Times New Roman" w:hAnsi="Times New Roman"/>
          <w:i/>
          <w:sz w:val="26"/>
          <w:szCs w:val="28"/>
          <w:lang w:bidi="ru-RU"/>
        </w:rPr>
        <w:t>Титульный лист</w:t>
      </w:r>
      <w:r w:rsidRPr="00903C7A">
        <w:rPr>
          <w:rFonts w:ascii="Times New Roman" w:hAnsi="Times New Roman"/>
          <w:sz w:val="26"/>
          <w:szCs w:val="28"/>
          <w:lang w:bidi="ru-RU"/>
        </w:rPr>
        <w:t xml:space="preserve"> содержит следующие атрибуты: название конференции и работы, страны и населённого пункта; сведения об авторе (ФИО полностью, школа, класс) и научных руководителях (ФИО полностью, учёная степень и звание, должность, место работы). Сокращения не допускаются. </w:t>
      </w:r>
      <w:r w:rsidRPr="00145C56">
        <w:rPr>
          <w:rFonts w:ascii="Times New Roman" w:hAnsi="Times New Roman"/>
          <w:i/>
          <w:sz w:val="26"/>
          <w:szCs w:val="28"/>
          <w:lang w:bidi="ru-RU"/>
        </w:rPr>
        <w:t>Аннотация</w:t>
      </w:r>
      <w:r w:rsidRPr="00903C7A">
        <w:rPr>
          <w:rFonts w:ascii="Times New Roman" w:hAnsi="Times New Roman"/>
          <w:sz w:val="26"/>
          <w:szCs w:val="28"/>
          <w:lang w:bidi="ru-RU"/>
        </w:rPr>
        <w:t xml:space="preserve"> должна содержать наиболее важные сведения о работе и включать следующую информацию: цель работы; методы и приёмы, которые использовались в работе; полученные данные; выводы. Аннотация не должна включать списка литературы, благодарностей и описания работы, выполненной руководителем. Аннотация печатается на одной стандартно</w:t>
      </w:r>
      <w:r w:rsidR="00145C56">
        <w:rPr>
          <w:rFonts w:ascii="Times New Roman" w:hAnsi="Times New Roman"/>
          <w:sz w:val="26"/>
          <w:szCs w:val="28"/>
          <w:lang w:bidi="ru-RU"/>
        </w:rPr>
        <w:t xml:space="preserve">й странице в следующем порядке: </w:t>
      </w:r>
      <w:r w:rsidRPr="00903C7A">
        <w:rPr>
          <w:rFonts w:ascii="Times New Roman" w:hAnsi="Times New Roman"/>
          <w:sz w:val="26"/>
          <w:szCs w:val="28"/>
          <w:lang w:bidi="ru-RU"/>
        </w:rPr>
        <w:t>стандартный заголовок, затем посередине слово</w:t>
      </w:r>
      <w:r w:rsidR="00145C56">
        <w:rPr>
          <w:rFonts w:ascii="Times New Roman" w:hAnsi="Times New Roman"/>
          <w:sz w:val="26"/>
          <w:szCs w:val="28"/>
          <w:lang w:bidi="ru-RU"/>
        </w:rPr>
        <w:t xml:space="preserve"> </w:t>
      </w:r>
      <w:r w:rsidRPr="00903C7A">
        <w:rPr>
          <w:rFonts w:ascii="Times New Roman" w:hAnsi="Times New Roman"/>
          <w:sz w:val="26"/>
          <w:szCs w:val="28"/>
          <w:lang w:bidi="ru-RU"/>
        </w:rPr>
        <w:t>«Аннотация», ниже текст аннотации.</w:t>
      </w:r>
    </w:p>
    <w:p w:rsidR="00FF4CBE" w:rsidRPr="00903C7A" w:rsidRDefault="00FF4CBE" w:rsidP="00FF4CBE">
      <w:pPr>
        <w:spacing w:after="0" w:line="240" w:lineRule="auto"/>
        <w:ind w:firstLine="708"/>
        <w:jc w:val="both"/>
        <w:rPr>
          <w:rFonts w:ascii="Times New Roman" w:hAnsi="Times New Roman"/>
          <w:sz w:val="26"/>
          <w:szCs w:val="28"/>
          <w:lang w:bidi="ru-RU"/>
        </w:rPr>
      </w:pPr>
      <w:r w:rsidRPr="00145C56">
        <w:rPr>
          <w:rFonts w:ascii="Times New Roman" w:hAnsi="Times New Roman"/>
          <w:i/>
          <w:sz w:val="26"/>
          <w:szCs w:val="28"/>
          <w:lang w:bidi="ru-RU"/>
        </w:rPr>
        <w:t>План исследований</w:t>
      </w:r>
      <w:r w:rsidRPr="00903C7A">
        <w:rPr>
          <w:rFonts w:ascii="Times New Roman" w:hAnsi="Times New Roman"/>
          <w:sz w:val="26"/>
          <w:szCs w:val="28"/>
          <w:lang w:bidi="ru-RU"/>
        </w:rPr>
        <w:t xml:space="preserve"> должен содержать следующие разделы: проблема или вопрос, подлежащий исследованию, гипотеза; подробное описание метода; библиография (хотя бы три основные работы, относящиеся к предмету исследования). План исследований объёмом не более четырёх стандартных страниц печатается в порядке: стандартный заголовок, затем посередине слова «План исследований», ниже текст.</w:t>
      </w:r>
    </w:p>
    <w:p w:rsidR="00FF4CBE" w:rsidRPr="00903C7A" w:rsidRDefault="00FF4CBE" w:rsidP="00FF4CBE">
      <w:pPr>
        <w:spacing w:after="0" w:line="240" w:lineRule="auto"/>
        <w:ind w:firstLine="708"/>
        <w:jc w:val="both"/>
        <w:rPr>
          <w:rFonts w:ascii="Times New Roman" w:hAnsi="Times New Roman"/>
          <w:sz w:val="26"/>
          <w:szCs w:val="28"/>
          <w:lang w:bidi="ru-RU"/>
        </w:rPr>
      </w:pPr>
      <w:r w:rsidRPr="00145C56">
        <w:rPr>
          <w:rFonts w:ascii="Times New Roman" w:hAnsi="Times New Roman"/>
          <w:i/>
          <w:sz w:val="26"/>
          <w:szCs w:val="28"/>
          <w:lang w:bidi="ru-RU"/>
        </w:rPr>
        <w:t>Научная статья</w:t>
      </w:r>
      <w:r w:rsidRPr="00903C7A">
        <w:rPr>
          <w:rFonts w:ascii="Times New Roman" w:hAnsi="Times New Roman"/>
          <w:sz w:val="26"/>
          <w:szCs w:val="28"/>
          <w:lang w:bidi="ru-RU"/>
        </w:rPr>
        <w:t xml:space="preserve"> (описание работы). Статья в сопровождении иллюстраций (чертежи, графики, таблицы, фотографии) представляет собой описание исследовательской (творческой) работы. Все сокращения в статье должны быть расшифрованы. Объем текста статьи, включая формулы и список литературы, не должен превышать 10 стандартных страниц. Для иллюстраций может быть отведено </w:t>
      </w:r>
      <w:r w:rsidRPr="00903C7A">
        <w:rPr>
          <w:rFonts w:ascii="Times New Roman" w:hAnsi="Times New Roman"/>
          <w:sz w:val="26"/>
          <w:szCs w:val="28"/>
          <w:lang w:bidi="ru-RU"/>
        </w:rPr>
        <w:lastRenderedPageBreak/>
        <w:t>дополнительно не более 10 стандартных страниц. Иллюстрации выполняются на отдельных страницах, которые размещаются после ссылок в основном тексте. Не допускается увеличение формата страниц, склейка страниц иллюстраций буклетом и т.п. Нумерация страниц производится в правом верхнем углу. Основной текст доклада нумеруется арабскими цифрами, страницы иллюстраций - римскими цифрами. На первой странице сначала печатается стандартный заголовок, далее следует текст статьи, список литературы в порядке упоминания в тексте. Сокращения в названии статьи не допускаются. Если при выполнении работы были созданы компьютерные программы, то к работе прилагается исполняемый программный модуль для IBM совместимых компьютеров на дискете 3.5 и описание содержания дискеты.</w:t>
      </w:r>
    </w:p>
    <w:p w:rsidR="00FF4CBE" w:rsidRPr="002A0DD8" w:rsidRDefault="002A0DD8" w:rsidP="00FF4CBE">
      <w:pPr>
        <w:spacing w:after="0" w:line="240" w:lineRule="auto"/>
        <w:ind w:firstLine="708"/>
        <w:jc w:val="both"/>
        <w:rPr>
          <w:rFonts w:ascii="Times New Roman" w:hAnsi="Times New Roman"/>
          <w:b/>
          <w:sz w:val="26"/>
          <w:szCs w:val="28"/>
          <w:lang w:bidi="ru-RU"/>
        </w:rPr>
      </w:pPr>
      <w:r>
        <w:rPr>
          <w:rFonts w:ascii="Times New Roman" w:hAnsi="Times New Roman"/>
          <w:b/>
          <w:sz w:val="26"/>
          <w:szCs w:val="28"/>
          <w:lang w:bidi="ru-RU"/>
        </w:rPr>
        <w:t xml:space="preserve">2. </w:t>
      </w:r>
      <w:r w:rsidR="00FF4CBE" w:rsidRPr="002A0DD8">
        <w:rPr>
          <w:rFonts w:ascii="Times New Roman" w:hAnsi="Times New Roman"/>
          <w:b/>
          <w:sz w:val="26"/>
          <w:szCs w:val="28"/>
          <w:lang w:bidi="ru-RU"/>
        </w:rPr>
        <w:t>Рекомендации к содержанию работ.</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2.1. </w:t>
      </w:r>
      <w:r w:rsidR="00FF4CBE" w:rsidRPr="00903C7A">
        <w:rPr>
          <w:rFonts w:ascii="Times New Roman" w:hAnsi="Times New Roman"/>
          <w:sz w:val="26"/>
          <w:szCs w:val="28"/>
          <w:lang w:bidi="ru-RU"/>
        </w:rPr>
        <w:t xml:space="preserve">В описании работы должны быть чётко разделены следующие части: </w:t>
      </w:r>
      <w:r w:rsidR="00FF4CBE" w:rsidRPr="002A0DD8">
        <w:rPr>
          <w:rFonts w:ascii="Times New Roman" w:hAnsi="Times New Roman"/>
          <w:i/>
          <w:sz w:val="26"/>
          <w:szCs w:val="28"/>
          <w:lang w:bidi="ru-RU"/>
        </w:rPr>
        <w:t>постановка проблемы (задачи), методы её решения, выводы</w:t>
      </w:r>
      <w:r w:rsidR="00FF4CBE" w:rsidRPr="00903C7A">
        <w:rPr>
          <w:rFonts w:ascii="Times New Roman" w:hAnsi="Times New Roman"/>
          <w:sz w:val="26"/>
          <w:szCs w:val="28"/>
          <w:lang w:bidi="ru-RU"/>
        </w:rPr>
        <w:t xml:space="preserve">. В работе должны быть освещены: </w:t>
      </w:r>
      <w:r w:rsidR="00FF4CBE" w:rsidRPr="002A0DD8">
        <w:rPr>
          <w:rFonts w:ascii="Times New Roman" w:hAnsi="Times New Roman"/>
          <w:i/>
          <w:sz w:val="26"/>
          <w:szCs w:val="28"/>
          <w:lang w:bidi="ru-RU"/>
        </w:rPr>
        <w:t>актуальность решаемой проблемы, сравнение предлагаемых методов решения проблемы с уже известными, причины использования предлагаемых методов (эффективность, точность, простота и т.д.), предложения по практическому использованию результатов</w:t>
      </w:r>
      <w:r w:rsidR="00FF4CBE" w:rsidRPr="00903C7A">
        <w:rPr>
          <w:rFonts w:ascii="Times New Roman" w:hAnsi="Times New Roman"/>
          <w:sz w:val="26"/>
          <w:szCs w:val="28"/>
          <w:lang w:bidi="ru-RU"/>
        </w:rPr>
        <w:t>. В работе необходимо чётко обозначить теоретические и практические достижения автора, области использования результатов. В случае если результаты исследования нашли практическое применение, должны быть приложены подтверждающие материалы. Проблема, затронутая в работе, должна быть, как правило, оригинальной. Если проблема не оригинальна</w:t>
      </w:r>
      <w:r w:rsidR="00145C56">
        <w:rPr>
          <w:rFonts w:ascii="Times New Roman" w:hAnsi="Times New Roman"/>
          <w:sz w:val="26"/>
          <w:szCs w:val="28"/>
          <w:lang w:bidi="ru-RU"/>
        </w:rPr>
        <w:t>, то должно быть оригинальным её</w:t>
      </w:r>
      <w:r w:rsidR="00FF4CBE" w:rsidRPr="00903C7A">
        <w:rPr>
          <w:rFonts w:ascii="Times New Roman" w:hAnsi="Times New Roman"/>
          <w:sz w:val="26"/>
          <w:szCs w:val="28"/>
          <w:lang w:bidi="ru-RU"/>
        </w:rPr>
        <w:t xml:space="preserve"> решение. Ценным является творчество, интеллектуальная продуктивность, открытие и генерация новых идей, может быть, даже необычных, но обоснованных.</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2.2. </w:t>
      </w:r>
      <w:r w:rsidR="00FF4CBE" w:rsidRPr="00903C7A">
        <w:rPr>
          <w:rFonts w:ascii="Times New Roman" w:hAnsi="Times New Roman"/>
          <w:sz w:val="26"/>
          <w:szCs w:val="28"/>
          <w:lang w:bidi="ru-RU"/>
        </w:rPr>
        <w:t>Доклад и защита на секции сопровождаются демонстрацией материалов, иллюстрирующих данную работу. Для демонстрации предоставляется стол и место для расположения плакатов, моделей и технические средства. Если есть необходимость в особых технических средствах - рекомендуется привезти с собой и установить заранее.</w:t>
      </w:r>
    </w:p>
    <w:p w:rsidR="00FF4CBE" w:rsidRPr="002A0DD8" w:rsidRDefault="002A0DD8" w:rsidP="00FF4CBE">
      <w:pPr>
        <w:spacing w:after="0" w:line="240" w:lineRule="auto"/>
        <w:ind w:firstLine="708"/>
        <w:jc w:val="both"/>
        <w:rPr>
          <w:rFonts w:ascii="Times New Roman" w:hAnsi="Times New Roman"/>
          <w:b/>
          <w:sz w:val="26"/>
          <w:szCs w:val="28"/>
          <w:lang w:bidi="ru-RU"/>
        </w:rPr>
      </w:pPr>
      <w:r w:rsidRPr="002A0DD8">
        <w:rPr>
          <w:rFonts w:ascii="Times New Roman" w:hAnsi="Times New Roman"/>
          <w:b/>
          <w:sz w:val="26"/>
          <w:szCs w:val="28"/>
          <w:lang w:bidi="ru-RU"/>
        </w:rPr>
        <w:t>3</w:t>
      </w:r>
      <w:r w:rsidR="00145C56" w:rsidRPr="002A0DD8">
        <w:rPr>
          <w:rFonts w:ascii="Times New Roman" w:hAnsi="Times New Roman"/>
          <w:b/>
          <w:sz w:val="26"/>
          <w:szCs w:val="28"/>
          <w:lang w:bidi="ru-RU"/>
        </w:rPr>
        <w:t xml:space="preserve">. </w:t>
      </w:r>
      <w:r w:rsidR="00FF4CBE" w:rsidRPr="002A0DD8">
        <w:rPr>
          <w:rFonts w:ascii="Times New Roman" w:hAnsi="Times New Roman"/>
          <w:b/>
          <w:sz w:val="26"/>
          <w:szCs w:val="28"/>
          <w:lang w:bidi="ru-RU"/>
        </w:rPr>
        <w:t>Критерии оценки работ:</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3</w:t>
      </w:r>
      <w:r w:rsidR="00145C56">
        <w:rPr>
          <w:rFonts w:ascii="Times New Roman" w:hAnsi="Times New Roman"/>
          <w:sz w:val="26"/>
          <w:szCs w:val="28"/>
          <w:lang w:bidi="ru-RU"/>
        </w:rPr>
        <w:t xml:space="preserve">.1. </w:t>
      </w:r>
      <w:r w:rsidR="00FF4CBE" w:rsidRPr="00903C7A">
        <w:rPr>
          <w:rFonts w:ascii="Times New Roman" w:hAnsi="Times New Roman"/>
          <w:sz w:val="26"/>
          <w:szCs w:val="28"/>
          <w:lang w:bidi="ru-RU"/>
        </w:rPr>
        <w:t>Оценка работ и защиты на секции осуществляется на основе следующих:</w:t>
      </w:r>
    </w:p>
    <w:p w:rsidR="00FF4CBE" w:rsidRPr="00903C7A" w:rsidRDefault="00145C56"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Оценка собственных достижений автора (максимальный балл - 50):</w:t>
      </w:r>
    </w:p>
    <w:p w:rsidR="00FF4CBE" w:rsidRPr="00903C7A" w:rsidRDefault="00145C56"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использование знаний вне школьной (вузовской) программы -15 баллов,</w:t>
      </w:r>
    </w:p>
    <w:p w:rsidR="00FF4CBE" w:rsidRPr="00903C7A" w:rsidRDefault="00145C56"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научное и практическое значение результатов работы - 15 баллов,</w:t>
      </w:r>
    </w:p>
    <w:p w:rsidR="00FF4CBE" w:rsidRPr="00903C7A" w:rsidRDefault="00145C56"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новизна и оригинальность работы - 10 баллов,</w:t>
      </w:r>
    </w:p>
    <w:p w:rsidR="00FF4CBE" w:rsidRPr="00903C7A" w:rsidRDefault="00145C56"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достоверность результатов - 10 баллов.</w:t>
      </w:r>
    </w:p>
    <w:p w:rsidR="00FF4CBE" w:rsidRPr="002A0DD8" w:rsidRDefault="00FF4CBE" w:rsidP="002A0DD8">
      <w:pPr>
        <w:spacing w:after="0" w:line="240" w:lineRule="auto"/>
        <w:ind w:firstLine="708"/>
        <w:jc w:val="both"/>
        <w:rPr>
          <w:rFonts w:ascii="Times New Roman" w:hAnsi="Times New Roman"/>
          <w:b/>
          <w:sz w:val="26"/>
          <w:szCs w:val="28"/>
          <w:lang w:bidi="ru-RU"/>
        </w:rPr>
      </w:pPr>
      <w:r w:rsidRPr="002A0DD8">
        <w:rPr>
          <w:rFonts w:ascii="Times New Roman" w:hAnsi="Times New Roman"/>
          <w:b/>
          <w:i/>
          <w:sz w:val="26"/>
          <w:szCs w:val="28"/>
          <w:lang w:bidi="ru-RU"/>
        </w:rPr>
        <w:t>Эрудированность автора</w:t>
      </w:r>
      <w:r w:rsidRPr="002A0DD8">
        <w:rPr>
          <w:rFonts w:ascii="Times New Roman" w:hAnsi="Times New Roman"/>
          <w:b/>
          <w:sz w:val="26"/>
          <w:szCs w:val="28"/>
          <w:lang w:bidi="ru-RU"/>
        </w:rPr>
        <w:t xml:space="preserve"> в рассматриваемой области (максимальный балл - 30);</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использование известных результатов и научных фактов в работе -10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 xml:space="preserve"> </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знакомство с современным состоянием проблемы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полнота цитируемой литературы; ссылки на известные работы учёных и исследователей, занимающихся данной проблемой - 10 баллов.</w:t>
      </w:r>
    </w:p>
    <w:p w:rsidR="00FF4CBE" w:rsidRPr="002A0DD8" w:rsidRDefault="00FF4CBE" w:rsidP="00FF4CBE">
      <w:pPr>
        <w:spacing w:after="0" w:line="240" w:lineRule="auto"/>
        <w:ind w:firstLine="708"/>
        <w:jc w:val="both"/>
        <w:rPr>
          <w:rFonts w:ascii="Times New Roman" w:hAnsi="Times New Roman"/>
          <w:b/>
          <w:sz w:val="26"/>
          <w:szCs w:val="28"/>
          <w:lang w:bidi="ru-RU"/>
        </w:rPr>
      </w:pPr>
      <w:r w:rsidRPr="002A0DD8">
        <w:rPr>
          <w:rFonts w:ascii="Times New Roman" w:hAnsi="Times New Roman"/>
          <w:b/>
          <w:sz w:val="26"/>
          <w:szCs w:val="28"/>
          <w:lang w:bidi="ru-RU"/>
        </w:rPr>
        <w:t>Композиция работы и её особенности (максимальный балл - 20):</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логика изложения; убедительность рассуждений; оригинальность мышления - 10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-структура работы (имеются: введение, цель, постановка задачи, основное содержание, выводы, список литературы) - 5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w:t>
      </w:r>
      <w:r w:rsidRPr="00903C7A">
        <w:rPr>
          <w:rFonts w:ascii="Times New Roman" w:hAnsi="Times New Roman"/>
          <w:sz w:val="26"/>
          <w:szCs w:val="28"/>
          <w:lang w:bidi="ru-RU"/>
        </w:rPr>
        <w:tab/>
        <w:t>грамотность автора - 5 баллов.</w:t>
      </w:r>
    </w:p>
    <w:p w:rsidR="00FF4CBE" w:rsidRPr="002A0DD8" w:rsidRDefault="00FF4CBE" w:rsidP="00FF4CBE">
      <w:pPr>
        <w:spacing w:after="0" w:line="240" w:lineRule="auto"/>
        <w:ind w:firstLine="708"/>
        <w:jc w:val="both"/>
        <w:rPr>
          <w:rFonts w:ascii="Times New Roman" w:hAnsi="Times New Roman"/>
          <w:b/>
          <w:sz w:val="26"/>
          <w:szCs w:val="28"/>
          <w:lang w:bidi="ru-RU"/>
        </w:rPr>
      </w:pPr>
      <w:r w:rsidRPr="002A0DD8">
        <w:rPr>
          <w:rFonts w:ascii="Times New Roman" w:hAnsi="Times New Roman"/>
          <w:b/>
          <w:sz w:val="26"/>
          <w:szCs w:val="28"/>
          <w:lang w:bidi="ru-RU"/>
        </w:rPr>
        <w:t>ИТОГО: 100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lastRenderedPageBreak/>
        <w:t>3</w:t>
      </w:r>
      <w:r w:rsidR="00FF4CBE" w:rsidRPr="00903C7A">
        <w:rPr>
          <w:rFonts w:ascii="Times New Roman" w:hAnsi="Times New Roman"/>
          <w:sz w:val="26"/>
          <w:szCs w:val="28"/>
          <w:lang w:bidi="ru-RU"/>
        </w:rPr>
        <w:t>.2.</w:t>
      </w:r>
      <w:r w:rsidR="00FF4CBE" w:rsidRPr="00903C7A">
        <w:rPr>
          <w:rFonts w:ascii="Times New Roman" w:hAnsi="Times New Roman"/>
          <w:sz w:val="26"/>
          <w:szCs w:val="28"/>
          <w:lang w:bidi="ru-RU"/>
        </w:rPr>
        <w:tab/>
        <w:t>Критерии оценки для работ по направлению «Прикладное искусство. Мода и дизайн»:</w:t>
      </w:r>
    </w:p>
    <w:p w:rsidR="00FF4CBE" w:rsidRPr="002A0DD8" w:rsidRDefault="00FF4CBE" w:rsidP="00FF4CBE">
      <w:pPr>
        <w:spacing w:after="0" w:line="240" w:lineRule="auto"/>
        <w:ind w:firstLine="708"/>
        <w:jc w:val="both"/>
        <w:rPr>
          <w:rFonts w:ascii="Times New Roman" w:hAnsi="Times New Roman"/>
          <w:i/>
          <w:sz w:val="26"/>
          <w:szCs w:val="28"/>
          <w:lang w:bidi="ru-RU"/>
        </w:rPr>
      </w:pPr>
      <w:r w:rsidRPr="002A0DD8">
        <w:rPr>
          <w:rFonts w:ascii="Times New Roman" w:hAnsi="Times New Roman"/>
          <w:i/>
          <w:sz w:val="26"/>
          <w:szCs w:val="28"/>
          <w:lang w:bidi="ru-RU"/>
        </w:rPr>
        <w:t>Критерии оценки костюма, текстильных изделий, аксессуаров и украшений, работ по рекламе, объектов дизайна (максимальный балл - 75).</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новизна идеи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оригинальность художественного образа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актуальность разработки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уровень графической подачи материала - 10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-технический уровень исполнения изделия: конструктивные и технологические особенности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применение новых технологий и материалов, нетрадиционное применение известных материалов - 10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-выразительность формы и конструктивная целесообразность дизайнерского решения - 10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-умение представить свою работу и защитить её перед жюри - 5 баллов.</w:t>
      </w:r>
    </w:p>
    <w:p w:rsidR="00FF4CBE" w:rsidRPr="002A0DD8" w:rsidRDefault="00FF4CBE" w:rsidP="00FF4CBE">
      <w:pPr>
        <w:spacing w:after="0" w:line="240" w:lineRule="auto"/>
        <w:ind w:firstLine="708"/>
        <w:jc w:val="both"/>
        <w:rPr>
          <w:rFonts w:ascii="Times New Roman" w:hAnsi="Times New Roman"/>
          <w:i/>
          <w:sz w:val="26"/>
          <w:szCs w:val="28"/>
          <w:lang w:bidi="ru-RU"/>
        </w:rPr>
      </w:pPr>
      <w:r w:rsidRPr="002A0DD8">
        <w:rPr>
          <w:rFonts w:ascii="Times New Roman" w:hAnsi="Times New Roman"/>
          <w:i/>
          <w:sz w:val="26"/>
          <w:szCs w:val="28"/>
          <w:lang w:bidi="ru-RU"/>
        </w:rPr>
        <w:t>Критерии оценки рисунка (максимальный балл -50)</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w:t>
      </w:r>
      <w:r w:rsidR="002A0DD8">
        <w:rPr>
          <w:rFonts w:ascii="Times New Roman" w:hAnsi="Times New Roman"/>
          <w:sz w:val="26"/>
          <w:szCs w:val="28"/>
          <w:lang w:bidi="ru-RU"/>
        </w:rPr>
        <w:t xml:space="preserve"> </w:t>
      </w:r>
      <w:r w:rsidRPr="00903C7A">
        <w:rPr>
          <w:rFonts w:ascii="Times New Roman" w:hAnsi="Times New Roman"/>
          <w:sz w:val="26"/>
          <w:szCs w:val="28"/>
          <w:lang w:bidi="ru-RU"/>
        </w:rPr>
        <w:t>обоснованная композиция изображения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точное определение и выражение пропорций форм изображаемого объекта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выявление объёма в изображении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цельность восприятия и выражения форм изображения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тональная обоснованность рисунка- 10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Критерии оценки живописного этюда (максимальный балл -50)</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обоснованная композиция изображения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реальное отражение колорита натюрморта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выявление объёма и пространства в живописном изображении - 10 баллов</w:t>
      </w:r>
    </w:p>
    <w:p w:rsidR="00FF4CBE" w:rsidRPr="00903C7A" w:rsidRDefault="002A0DD8" w:rsidP="00FF4CBE">
      <w:pPr>
        <w:spacing w:after="0" w:line="240" w:lineRule="auto"/>
        <w:ind w:firstLine="708"/>
        <w:jc w:val="both"/>
        <w:rPr>
          <w:rFonts w:ascii="Times New Roman" w:hAnsi="Times New Roman"/>
          <w:sz w:val="26"/>
          <w:szCs w:val="28"/>
          <w:lang w:bidi="ru-RU"/>
        </w:rPr>
      </w:pPr>
      <w:r>
        <w:rPr>
          <w:rFonts w:ascii="Times New Roman" w:hAnsi="Times New Roman"/>
          <w:sz w:val="26"/>
          <w:szCs w:val="28"/>
          <w:lang w:bidi="ru-RU"/>
        </w:rPr>
        <w:t xml:space="preserve">- </w:t>
      </w:r>
      <w:r w:rsidR="00FF4CBE" w:rsidRPr="00903C7A">
        <w:rPr>
          <w:rFonts w:ascii="Times New Roman" w:hAnsi="Times New Roman"/>
          <w:sz w:val="26"/>
          <w:szCs w:val="28"/>
          <w:lang w:bidi="ru-RU"/>
        </w:rPr>
        <w:t>гармоничность цвета - 10 баллов</w:t>
      </w:r>
    </w:p>
    <w:p w:rsidR="00FF4CBE" w:rsidRPr="00903C7A" w:rsidRDefault="00FF4CBE" w:rsidP="00FF4CBE">
      <w:pPr>
        <w:spacing w:after="0" w:line="240" w:lineRule="auto"/>
        <w:ind w:firstLine="708"/>
        <w:jc w:val="both"/>
        <w:rPr>
          <w:rFonts w:ascii="Times New Roman" w:hAnsi="Times New Roman"/>
          <w:sz w:val="26"/>
          <w:szCs w:val="28"/>
          <w:lang w:bidi="ru-RU"/>
        </w:rPr>
      </w:pPr>
      <w:r w:rsidRPr="00903C7A">
        <w:rPr>
          <w:rFonts w:ascii="Times New Roman" w:hAnsi="Times New Roman"/>
          <w:sz w:val="26"/>
          <w:szCs w:val="28"/>
          <w:lang w:bidi="ru-RU"/>
        </w:rPr>
        <w:t xml:space="preserve">-цельность </w:t>
      </w:r>
      <w:proofErr w:type="spellStart"/>
      <w:r w:rsidRPr="00903C7A">
        <w:rPr>
          <w:rFonts w:ascii="Times New Roman" w:hAnsi="Times New Roman"/>
          <w:sz w:val="26"/>
          <w:szCs w:val="28"/>
          <w:lang w:bidi="ru-RU"/>
        </w:rPr>
        <w:t>цвето</w:t>
      </w:r>
      <w:proofErr w:type="spellEnd"/>
      <w:r w:rsidRPr="00903C7A">
        <w:rPr>
          <w:rFonts w:ascii="Times New Roman" w:hAnsi="Times New Roman"/>
          <w:sz w:val="26"/>
          <w:szCs w:val="28"/>
          <w:lang w:bidi="ru-RU"/>
        </w:rPr>
        <w:t>-тонального выражения форм - 10 баллов.</w:t>
      </w:r>
    </w:p>
    <w:p w:rsidR="00C50159" w:rsidRPr="00903C7A" w:rsidRDefault="00C50159" w:rsidP="00205E80">
      <w:pPr>
        <w:spacing w:after="0" w:line="240" w:lineRule="auto"/>
        <w:ind w:left="5103"/>
        <w:jc w:val="right"/>
        <w:rPr>
          <w:rFonts w:ascii="Times New Roman" w:hAnsi="Times New Roman"/>
          <w:sz w:val="26"/>
          <w:szCs w:val="28"/>
        </w:rPr>
      </w:pPr>
    </w:p>
    <w:p w:rsidR="0017625B" w:rsidRPr="0017625B" w:rsidRDefault="0017625B" w:rsidP="0017625B">
      <w:pPr>
        <w:widowControl w:val="0"/>
        <w:spacing w:after="298" w:line="260" w:lineRule="exact"/>
        <w:jc w:val="right"/>
        <w:rPr>
          <w:rFonts w:ascii="Times New Roman" w:hAnsi="Times New Roman"/>
          <w:sz w:val="26"/>
          <w:szCs w:val="26"/>
          <w:lang w:bidi="ru-RU"/>
        </w:rPr>
      </w:pPr>
      <w:r w:rsidRPr="0017625B">
        <w:rPr>
          <w:rFonts w:ascii="Times New Roman" w:hAnsi="Times New Roman"/>
          <w:sz w:val="26"/>
          <w:szCs w:val="26"/>
          <w:lang w:bidi="ru-RU"/>
        </w:rPr>
        <w:t>Приложение 4</w:t>
      </w:r>
    </w:p>
    <w:p w:rsidR="0017625B" w:rsidRPr="0017625B" w:rsidRDefault="0017625B" w:rsidP="0017625B">
      <w:pPr>
        <w:widowControl w:val="0"/>
        <w:spacing w:after="298" w:line="260" w:lineRule="exact"/>
        <w:ind w:firstLine="708"/>
        <w:jc w:val="both"/>
        <w:rPr>
          <w:rFonts w:ascii="Times New Roman" w:hAnsi="Times New Roman"/>
          <w:sz w:val="26"/>
          <w:szCs w:val="24"/>
          <w:lang w:bidi="ru-RU"/>
        </w:rPr>
      </w:pPr>
      <w:r w:rsidRPr="0017625B">
        <w:rPr>
          <w:rFonts w:ascii="Times New Roman" w:hAnsi="Times New Roman"/>
          <w:sz w:val="26"/>
          <w:szCs w:val="24"/>
          <w:lang w:bidi="ru-RU"/>
        </w:rPr>
        <w:t>Высокий уровень научной и инженерной подготовки молодых исследователей является фундаментальным показателем развития программы «Шаг в будущее». В основе его достижения лежит успешная деятельность педагогической пары, соединяющей учителя (преподавателя) с профессиональным наставником - учёным и/или высококвалифицированным специалистом из реального сектора экономики.</w:t>
      </w:r>
    </w:p>
    <w:p w:rsidR="0017625B" w:rsidRPr="0017625B" w:rsidRDefault="0017625B" w:rsidP="0017625B">
      <w:pPr>
        <w:widowControl w:val="0"/>
        <w:spacing w:after="298" w:line="260" w:lineRule="exact"/>
        <w:ind w:firstLine="708"/>
        <w:jc w:val="both"/>
        <w:rPr>
          <w:rFonts w:ascii="Times New Roman" w:hAnsi="Times New Roman"/>
          <w:sz w:val="26"/>
          <w:szCs w:val="24"/>
          <w:lang w:bidi="ru-RU"/>
        </w:rPr>
      </w:pPr>
      <w:r w:rsidRPr="0017625B">
        <w:rPr>
          <w:rFonts w:ascii="Times New Roman" w:hAnsi="Times New Roman"/>
          <w:sz w:val="26"/>
          <w:szCs w:val="24"/>
          <w:lang w:bidi="ru-RU"/>
        </w:rPr>
        <w:t xml:space="preserve">К </w:t>
      </w:r>
      <w:r w:rsidRPr="0017625B">
        <w:rPr>
          <w:rFonts w:ascii="Times New Roman" w:hAnsi="Times New Roman"/>
          <w:i/>
          <w:iCs/>
          <w:color w:val="000000"/>
          <w:sz w:val="26"/>
          <w:szCs w:val="24"/>
          <w:shd w:val="clear" w:color="auto" w:fill="FFFFFF"/>
          <w:lang w:bidi="ru-RU"/>
        </w:rPr>
        <w:t>категории учёных</w:t>
      </w:r>
      <w:r w:rsidRPr="0017625B">
        <w:rPr>
          <w:rFonts w:ascii="Times New Roman" w:hAnsi="Times New Roman"/>
          <w:sz w:val="26"/>
          <w:szCs w:val="24"/>
          <w:lang w:bidi="ru-RU"/>
        </w:rPr>
        <w:t xml:space="preserve"> в настоящих материалах относятся лица, имеющие степень кандидата или доктора наук, или не имеющие научных степеней, но работающие на научных должностях.</w:t>
      </w:r>
    </w:p>
    <w:p w:rsidR="0017625B" w:rsidRPr="0017625B" w:rsidRDefault="0017625B" w:rsidP="0017625B">
      <w:pPr>
        <w:widowControl w:val="0"/>
        <w:spacing w:after="298" w:line="260" w:lineRule="exact"/>
        <w:ind w:firstLine="708"/>
        <w:jc w:val="both"/>
        <w:rPr>
          <w:rFonts w:ascii="Times New Roman" w:hAnsi="Times New Roman"/>
          <w:sz w:val="26"/>
          <w:szCs w:val="24"/>
          <w:lang w:bidi="ru-RU"/>
        </w:rPr>
      </w:pPr>
      <w:r w:rsidRPr="0017625B">
        <w:rPr>
          <w:rFonts w:ascii="Times New Roman" w:hAnsi="Times New Roman"/>
          <w:sz w:val="26"/>
          <w:szCs w:val="24"/>
          <w:lang w:bidi="ru-RU"/>
        </w:rPr>
        <w:t xml:space="preserve">К </w:t>
      </w:r>
      <w:r w:rsidRPr="0017625B">
        <w:rPr>
          <w:rFonts w:ascii="Times New Roman" w:hAnsi="Times New Roman"/>
          <w:i/>
          <w:iCs/>
          <w:color w:val="000000"/>
          <w:sz w:val="26"/>
          <w:szCs w:val="24"/>
          <w:shd w:val="clear" w:color="auto" w:fill="FFFFFF"/>
          <w:lang w:bidi="ru-RU"/>
        </w:rPr>
        <w:t>категории высококвалифицированных специалистов</w:t>
      </w:r>
      <w:r w:rsidRPr="0017625B">
        <w:rPr>
          <w:rFonts w:ascii="Times New Roman" w:hAnsi="Times New Roman"/>
          <w:sz w:val="26"/>
          <w:szCs w:val="24"/>
          <w:lang w:bidi="ru-RU"/>
        </w:rPr>
        <w:t xml:space="preserve"> в настоящих материалах относятся работники реального сектора экономики, имеющие высшее образование.</w:t>
      </w:r>
    </w:p>
    <w:p w:rsidR="0017625B" w:rsidRPr="0017625B" w:rsidRDefault="0017625B" w:rsidP="0017625B">
      <w:pPr>
        <w:widowControl w:val="0"/>
        <w:spacing w:after="298" w:line="260" w:lineRule="exact"/>
        <w:ind w:firstLine="708"/>
        <w:jc w:val="both"/>
        <w:rPr>
          <w:rFonts w:ascii="Times New Roman" w:hAnsi="Times New Roman"/>
          <w:sz w:val="26"/>
          <w:szCs w:val="24"/>
          <w:lang w:bidi="ru-RU"/>
        </w:rPr>
      </w:pPr>
      <w:r w:rsidRPr="0017625B">
        <w:rPr>
          <w:rFonts w:ascii="Times New Roman" w:hAnsi="Times New Roman"/>
          <w:sz w:val="26"/>
          <w:szCs w:val="24"/>
          <w:lang w:bidi="ru-RU"/>
        </w:rPr>
        <w:t>Участие учёных и высококвалифицированных специалистов в подготовке молодых исследователей, представивших работы для отбора на региональное мероприятие и/или прошедших защиту на нём означает:</w:t>
      </w:r>
    </w:p>
    <w:p w:rsidR="0017625B" w:rsidRPr="0017625B" w:rsidRDefault="002A0DD8" w:rsidP="0017625B">
      <w:pPr>
        <w:widowControl w:val="0"/>
        <w:spacing w:after="124" w:line="322" w:lineRule="exact"/>
        <w:jc w:val="both"/>
        <w:rPr>
          <w:rFonts w:ascii="Times New Roman" w:hAnsi="Times New Roman"/>
          <w:sz w:val="26"/>
          <w:szCs w:val="24"/>
          <w:lang w:bidi="ru-RU"/>
        </w:rPr>
      </w:pPr>
      <w:r>
        <w:rPr>
          <w:rFonts w:ascii="Times New Roman" w:hAnsi="Times New Roman"/>
          <w:sz w:val="26"/>
          <w:szCs w:val="24"/>
          <w:lang w:bidi="ru-RU"/>
        </w:rPr>
        <w:t xml:space="preserve">- </w:t>
      </w:r>
      <w:r w:rsidR="0017625B" w:rsidRPr="0017625B">
        <w:rPr>
          <w:rFonts w:ascii="Times New Roman" w:hAnsi="Times New Roman"/>
          <w:sz w:val="26"/>
          <w:szCs w:val="24"/>
          <w:lang w:bidi="ru-RU"/>
        </w:rPr>
        <w:t>руководство работой молодого исследователя, консультирование его (в очной или заочной формах) по вопросам выполнения проекта, обучение в рамках деятельности по выполнению проекта;</w:t>
      </w:r>
    </w:p>
    <w:p w:rsidR="0017625B" w:rsidRPr="0017625B" w:rsidRDefault="002A0DD8" w:rsidP="002A0DD8">
      <w:pPr>
        <w:widowControl w:val="0"/>
        <w:tabs>
          <w:tab w:val="left" w:pos="775"/>
        </w:tabs>
        <w:spacing w:after="116" w:line="317" w:lineRule="exact"/>
        <w:jc w:val="both"/>
        <w:rPr>
          <w:rFonts w:ascii="Times New Roman" w:hAnsi="Times New Roman"/>
          <w:sz w:val="26"/>
          <w:szCs w:val="24"/>
          <w:lang w:bidi="ru-RU"/>
        </w:rPr>
      </w:pPr>
      <w:r>
        <w:rPr>
          <w:rFonts w:ascii="Times New Roman" w:hAnsi="Times New Roman"/>
          <w:sz w:val="26"/>
          <w:szCs w:val="24"/>
          <w:lang w:bidi="ru-RU"/>
        </w:rPr>
        <w:lastRenderedPageBreak/>
        <w:t xml:space="preserve">- </w:t>
      </w:r>
      <w:r w:rsidR="0017625B" w:rsidRPr="0017625B">
        <w:rPr>
          <w:rFonts w:ascii="Times New Roman" w:hAnsi="Times New Roman"/>
          <w:sz w:val="26"/>
          <w:szCs w:val="24"/>
          <w:lang w:bidi="ru-RU"/>
        </w:rPr>
        <w:t>сопровождение экспериментальной работы молодого исследователя, в том числе в лабораториях, экспедициях, творческих мастерских, опытных площадках, на производстве;</w:t>
      </w:r>
    </w:p>
    <w:p w:rsidR="0017625B" w:rsidRPr="0017625B" w:rsidRDefault="002A0DD8" w:rsidP="002A0DD8">
      <w:pPr>
        <w:widowControl w:val="0"/>
        <w:tabs>
          <w:tab w:val="left" w:pos="775"/>
        </w:tabs>
        <w:spacing w:after="124" w:line="322" w:lineRule="exact"/>
        <w:jc w:val="both"/>
        <w:rPr>
          <w:rFonts w:ascii="Times New Roman" w:hAnsi="Times New Roman"/>
          <w:sz w:val="26"/>
          <w:szCs w:val="24"/>
          <w:lang w:bidi="ru-RU"/>
        </w:rPr>
      </w:pPr>
      <w:r>
        <w:rPr>
          <w:rFonts w:ascii="Times New Roman" w:hAnsi="Times New Roman"/>
          <w:sz w:val="26"/>
          <w:szCs w:val="24"/>
          <w:lang w:bidi="ru-RU"/>
        </w:rPr>
        <w:t xml:space="preserve">- </w:t>
      </w:r>
      <w:r w:rsidR="0017625B" w:rsidRPr="0017625B">
        <w:rPr>
          <w:rFonts w:ascii="Times New Roman" w:hAnsi="Times New Roman"/>
          <w:sz w:val="26"/>
          <w:szCs w:val="24"/>
          <w:lang w:bidi="ru-RU"/>
        </w:rPr>
        <w:t>обсуждение текущих и финальных результатов работы молодого исследователя на научных семинарах кафедр, подразделений научно- исследовательских институтов и организаций реального сектора экономики, другие формы экспертизы и апробации результатов деятельности по выполнению проекта;</w:t>
      </w:r>
    </w:p>
    <w:p w:rsidR="0017625B" w:rsidRPr="0017625B" w:rsidRDefault="0017625B" w:rsidP="0017625B">
      <w:pPr>
        <w:widowControl w:val="0"/>
        <w:spacing w:after="296" w:line="317" w:lineRule="exact"/>
        <w:jc w:val="both"/>
        <w:rPr>
          <w:rFonts w:ascii="Times New Roman" w:hAnsi="Times New Roman"/>
          <w:sz w:val="26"/>
          <w:szCs w:val="24"/>
          <w:lang w:bidi="ru-RU"/>
        </w:rPr>
      </w:pPr>
      <w:r w:rsidRPr="0017625B">
        <w:rPr>
          <w:rFonts w:ascii="Times New Roman" w:hAnsi="Times New Roman"/>
          <w:sz w:val="26"/>
          <w:szCs w:val="24"/>
          <w:lang w:bidi="ru-RU"/>
        </w:rPr>
        <w:t>помощь в работе с корпоративными базами данных, методиками, специальной документацией, литературой, включая их поиск.</w:t>
      </w:r>
    </w:p>
    <w:p w:rsidR="0017625B" w:rsidRPr="0017625B" w:rsidRDefault="0017625B" w:rsidP="002A0DD8">
      <w:pPr>
        <w:widowControl w:val="0"/>
        <w:spacing w:after="0" w:line="322" w:lineRule="exact"/>
        <w:ind w:firstLine="708"/>
        <w:jc w:val="both"/>
        <w:outlineLvl w:val="1"/>
        <w:rPr>
          <w:rFonts w:ascii="Times New Roman" w:hAnsi="Times New Roman"/>
          <w:bCs/>
          <w:sz w:val="26"/>
          <w:szCs w:val="24"/>
          <w:lang w:bidi="ru-RU"/>
        </w:rPr>
      </w:pPr>
      <w:bookmarkStart w:id="3" w:name="bookmark26"/>
      <w:r w:rsidRPr="0017625B">
        <w:rPr>
          <w:rFonts w:ascii="Times New Roman" w:hAnsi="Times New Roman"/>
          <w:b/>
          <w:bCs/>
          <w:sz w:val="26"/>
          <w:szCs w:val="24"/>
          <w:lang w:bidi="ru-RU"/>
        </w:rPr>
        <w:t xml:space="preserve">К реальному сектору экономики относятся отрасли материального и нематериального производства, позволяющие получить прибыль, </w:t>
      </w:r>
      <w:r w:rsidRPr="0017625B">
        <w:rPr>
          <w:rFonts w:ascii="Times New Roman" w:hAnsi="Times New Roman"/>
          <w:color w:val="000000"/>
          <w:sz w:val="26"/>
          <w:szCs w:val="24"/>
          <w:shd w:val="clear" w:color="auto" w:fill="FFFFFF"/>
          <w:lang w:bidi="ru-RU"/>
        </w:rPr>
        <w:t>за</w:t>
      </w:r>
      <w:bookmarkEnd w:id="3"/>
      <w:r w:rsidRPr="0017625B">
        <w:rPr>
          <w:rFonts w:ascii="Times New Roman" w:hAnsi="Times New Roman"/>
          <w:color w:val="000000"/>
          <w:sz w:val="26"/>
          <w:szCs w:val="24"/>
          <w:shd w:val="clear" w:color="auto" w:fill="FFFFFF"/>
          <w:lang w:bidi="ru-RU"/>
        </w:rPr>
        <w:t xml:space="preserve"> </w:t>
      </w:r>
      <w:r w:rsidRPr="0017625B">
        <w:rPr>
          <w:rFonts w:ascii="Times New Roman" w:hAnsi="Times New Roman"/>
          <w:bCs/>
          <w:sz w:val="26"/>
          <w:szCs w:val="24"/>
          <w:lang w:bidi="ru-RU"/>
        </w:rPr>
        <w:t>исключением сферы финансовых услуг.</w:t>
      </w:r>
    </w:p>
    <w:p w:rsidR="0017625B" w:rsidRPr="0017625B" w:rsidRDefault="0017625B" w:rsidP="0017625B">
      <w:pPr>
        <w:widowControl w:val="0"/>
        <w:spacing w:after="0" w:line="322" w:lineRule="exact"/>
        <w:jc w:val="both"/>
        <w:rPr>
          <w:rFonts w:ascii="Times New Roman" w:hAnsi="Times New Roman"/>
          <w:sz w:val="26"/>
          <w:szCs w:val="24"/>
          <w:lang w:bidi="ru-RU"/>
        </w:rPr>
      </w:pPr>
      <w:r w:rsidRPr="0017625B">
        <w:rPr>
          <w:rFonts w:ascii="Times New Roman" w:hAnsi="Times New Roman"/>
          <w:sz w:val="26"/>
          <w:szCs w:val="24"/>
          <w:lang w:bidi="ru-RU"/>
        </w:rPr>
        <w:t xml:space="preserve">К организациям </w:t>
      </w:r>
      <w:r w:rsidRPr="0017625B">
        <w:rPr>
          <w:rFonts w:ascii="Times New Roman" w:hAnsi="Times New Roman"/>
          <w:i/>
          <w:iCs/>
          <w:color w:val="000000"/>
          <w:sz w:val="26"/>
          <w:szCs w:val="24"/>
          <w:shd w:val="clear" w:color="auto" w:fill="FFFFFF"/>
          <w:lang w:bidi="ru-RU"/>
        </w:rPr>
        <w:t>сферы материального производства реального сектора экономики</w:t>
      </w:r>
      <w:r w:rsidRPr="0017625B">
        <w:rPr>
          <w:rFonts w:ascii="Times New Roman" w:hAnsi="Times New Roman"/>
          <w:b/>
          <w:bCs/>
          <w:color w:val="000000"/>
          <w:sz w:val="26"/>
          <w:szCs w:val="24"/>
          <w:shd w:val="clear" w:color="auto" w:fill="FFFFFF"/>
          <w:lang w:bidi="ru-RU"/>
        </w:rPr>
        <w:t xml:space="preserve"> </w:t>
      </w:r>
      <w:r w:rsidRPr="0017625B">
        <w:rPr>
          <w:rFonts w:ascii="Times New Roman" w:hAnsi="Times New Roman"/>
          <w:sz w:val="26"/>
          <w:szCs w:val="24"/>
          <w:lang w:bidi="ru-RU"/>
        </w:rPr>
        <w:t xml:space="preserve">относятся предприятия промышленности, сельского хозяйства, транспорта, связи, торговли, строительства, топливно-энергетического комплекса и др. К организациям </w:t>
      </w:r>
      <w:r w:rsidRPr="0017625B">
        <w:rPr>
          <w:rFonts w:ascii="Times New Roman" w:hAnsi="Times New Roman"/>
          <w:i/>
          <w:iCs/>
          <w:color w:val="000000"/>
          <w:sz w:val="26"/>
          <w:szCs w:val="24"/>
          <w:shd w:val="clear" w:color="auto" w:fill="FFFFFF"/>
          <w:lang w:bidi="ru-RU"/>
        </w:rPr>
        <w:t>сферы нематериального производства реального сектора экономики</w:t>
      </w:r>
      <w:r w:rsidRPr="0017625B">
        <w:rPr>
          <w:rFonts w:ascii="Times New Roman" w:hAnsi="Times New Roman"/>
          <w:b/>
          <w:bCs/>
          <w:color w:val="000000"/>
          <w:sz w:val="26"/>
          <w:szCs w:val="24"/>
          <w:shd w:val="clear" w:color="auto" w:fill="FFFFFF"/>
          <w:lang w:bidi="ru-RU"/>
        </w:rPr>
        <w:t xml:space="preserve"> </w:t>
      </w:r>
      <w:r w:rsidRPr="0017625B">
        <w:rPr>
          <w:rFonts w:ascii="Times New Roman" w:hAnsi="Times New Roman"/>
          <w:sz w:val="26"/>
          <w:szCs w:val="24"/>
          <w:lang w:bidi="ru-RU"/>
        </w:rPr>
        <w:t xml:space="preserve">принадлежат предприятия, оказывающие услуги по работе с интеллектуальной собственностью, информационные, консультационные услуги, производящие культурную продукцию и реализующие услуги в области культуры (музеи, театры, зоопарки), создающие другие виды нематериальных благ, которые позволяют получить прибыль. </w:t>
      </w:r>
      <w:r w:rsidRPr="0017625B">
        <w:rPr>
          <w:rFonts w:ascii="Times New Roman" w:hAnsi="Times New Roman"/>
          <w:i/>
          <w:iCs/>
          <w:color w:val="000000"/>
          <w:sz w:val="26"/>
          <w:szCs w:val="24"/>
          <w:shd w:val="clear" w:color="auto" w:fill="FFFFFF"/>
          <w:lang w:bidi="ru-RU"/>
        </w:rPr>
        <w:t>В классификации, используемой в настоящих материалах, образовательные и научные организации исключены из предприятий реального сектора экономики.</w:t>
      </w:r>
      <w:r w:rsidRPr="0017625B">
        <w:rPr>
          <w:rFonts w:ascii="Times New Roman" w:hAnsi="Times New Roman"/>
          <w:sz w:val="26"/>
          <w:szCs w:val="24"/>
          <w:lang w:bidi="ru-RU"/>
        </w:rPr>
        <w:t xml:space="preserve"> Участие организации реального сектора экономики в выполнении и реализации проектов молодых исследователей означает:</w:t>
      </w:r>
    </w:p>
    <w:p w:rsidR="0017625B" w:rsidRPr="0017625B" w:rsidRDefault="0017625B" w:rsidP="0017625B">
      <w:pPr>
        <w:widowControl w:val="0"/>
        <w:spacing w:after="124" w:line="322" w:lineRule="exact"/>
        <w:jc w:val="both"/>
        <w:rPr>
          <w:rFonts w:ascii="Times New Roman" w:hAnsi="Times New Roman"/>
          <w:sz w:val="26"/>
          <w:szCs w:val="24"/>
          <w:lang w:bidi="ru-RU"/>
        </w:rPr>
      </w:pPr>
      <w:r w:rsidRPr="0017625B">
        <w:rPr>
          <w:rFonts w:ascii="Times New Roman" w:hAnsi="Times New Roman"/>
          <w:sz w:val="26"/>
          <w:szCs w:val="24"/>
          <w:lang w:bidi="ru-RU"/>
        </w:rPr>
        <w:t>- руководство работой молодого исследователя, консультирование его (в очной или заочной формах) по вопросам выполнения проекта, обучение в рамках деятельности по выполнению проекта;</w:t>
      </w:r>
    </w:p>
    <w:p w:rsidR="0017625B" w:rsidRPr="0017625B" w:rsidRDefault="0017625B" w:rsidP="0017625B">
      <w:pPr>
        <w:widowControl w:val="0"/>
        <w:tabs>
          <w:tab w:val="left" w:pos="426"/>
        </w:tabs>
        <w:spacing w:after="120" w:line="317" w:lineRule="exact"/>
        <w:jc w:val="both"/>
        <w:rPr>
          <w:rFonts w:ascii="Times New Roman" w:hAnsi="Times New Roman"/>
          <w:sz w:val="26"/>
          <w:szCs w:val="24"/>
          <w:lang w:bidi="ru-RU"/>
        </w:rPr>
      </w:pPr>
      <w:r w:rsidRPr="0017625B">
        <w:rPr>
          <w:rFonts w:ascii="Times New Roman" w:hAnsi="Times New Roman"/>
          <w:sz w:val="26"/>
          <w:szCs w:val="24"/>
          <w:lang w:bidi="ru-RU"/>
        </w:rPr>
        <w:t>- предоставление возможности пользоваться корпоративными базами данных, методиками, специальной документацией, литературой или помощь в их поиске;</w:t>
      </w:r>
    </w:p>
    <w:p w:rsidR="0017625B" w:rsidRDefault="0017625B" w:rsidP="0017625B">
      <w:pPr>
        <w:widowControl w:val="0"/>
        <w:tabs>
          <w:tab w:val="left" w:pos="426"/>
        </w:tabs>
        <w:spacing w:after="116" w:line="317" w:lineRule="exact"/>
        <w:jc w:val="both"/>
        <w:rPr>
          <w:rFonts w:ascii="Times New Roman" w:hAnsi="Times New Roman"/>
          <w:sz w:val="26"/>
          <w:szCs w:val="26"/>
          <w:lang w:bidi="ru-RU"/>
        </w:rPr>
      </w:pPr>
      <w:r w:rsidRPr="0017625B">
        <w:rPr>
          <w:rFonts w:ascii="Times New Roman" w:hAnsi="Times New Roman"/>
          <w:color w:val="000000"/>
          <w:sz w:val="26"/>
          <w:szCs w:val="26"/>
          <w:lang w:bidi="ru-RU"/>
        </w:rPr>
        <w:t>- предоставление технической базы для выполнения проекта и его дальнейшей реализации (внедрения), в том числе оборудования, материалов, помещений;</w:t>
      </w:r>
    </w:p>
    <w:p w:rsidR="0017625B" w:rsidRPr="0017625B" w:rsidRDefault="0017625B" w:rsidP="0017625B">
      <w:pPr>
        <w:widowControl w:val="0"/>
        <w:tabs>
          <w:tab w:val="left" w:pos="426"/>
        </w:tabs>
        <w:spacing w:after="116" w:line="317" w:lineRule="exact"/>
        <w:jc w:val="both"/>
        <w:rPr>
          <w:rFonts w:ascii="Times New Roman" w:hAnsi="Times New Roman"/>
          <w:sz w:val="26"/>
          <w:szCs w:val="26"/>
          <w:lang w:bidi="ru-RU"/>
        </w:rPr>
      </w:pPr>
      <w:r>
        <w:rPr>
          <w:rFonts w:ascii="Times New Roman" w:hAnsi="Times New Roman"/>
          <w:sz w:val="26"/>
          <w:szCs w:val="26"/>
          <w:lang w:bidi="ru-RU"/>
        </w:rPr>
        <w:t xml:space="preserve">- </w:t>
      </w:r>
      <w:r w:rsidRPr="0017625B">
        <w:rPr>
          <w:rFonts w:ascii="Times New Roman" w:eastAsia="Microsoft Sans Serif" w:hAnsi="Times New Roman"/>
          <w:sz w:val="26"/>
          <w:szCs w:val="24"/>
          <w:lang w:bidi="ru-RU"/>
        </w:rPr>
        <w:t>другие формы участия, способствующие выполнению и реализации проекта</w:t>
      </w:r>
      <w:r>
        <w:rPr>
          <w:rFonts w:ascii="Times New Roman" w:eastAsia="Microsoft Sans Serif" w:hAnsi="Times New Roman"/>
          <w:sz w:val="26"/>
          <w:szCs w:val="24"/>
          <w:lang w:bidi="ru-RU"/>
        </w:rPr>
        <w:t>.</w:t>
      </w:r>
    </w:p>
    <w:p w:rsidR="00C50159" w:rsidRPr="00903C7A" w:rsidRDefault="00C50159" w:rsidP="0017625B">
      <w:pPr>
        <w:spacing w:after="0" w:line="240" w:lineRule="auto"/>
        <w:ind w:left="5103"/>
        <w:jc w:val="both"/>
        <w:rPr>
          <w:rFonts w:ascii="Times New Roman" w:hAnsi="Times New Roman"/>
          <w:sz w:val="26"/>
          <w:szCs w:val="28"/>
        </w:rPr>
      </w:pPr>
    </w:p>
    <w:p w:rsidR="00C50159" w:rsidRDefault="00C50159"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Default="002A0DD8" w:rsidP="0017625B">
      <w:pPr>
        <w:spacing w:after="0" w:line="240" w:lineRule="auto"/>
        <w:rPr>
          <w:rFonts w:ascii="Times New Roman" w:hAnsi="Times New Roman"/>
          <w:sz w:val="26"/>
          <w:szCs w:val="28"/>
        </w:rPr>
      </w:pPr>
    </w:p>
    <w:p w:rsidR="002A0DD8" w:rsidRPr="00903C7A" w:rsidRDefault="002A0DD8" w:rsidP="0017625B">
      <w:pPr>
        <w:spacing w:after="0" w:line="240" w:lineRule="auto"/>
        <w:rPr>
          <w:rFonts w:ascii="Times New Roman" w:hAnsi="Times New Roman"/>
          <w:sz w:val="26"/>
          <w:szCs w:val="28"/>
        </w:rPr>
      </w:pPr>
    </w:p>
    <w:p w:rsidR="00C50159" w:rsidRPr="00903C7A" w:rsidRDefault="00C50159" w:rsidP="00903C7A">
      <w:pPr>
        <w:spacing w:after="0" w:line="240" w:lineRule="auto"/>
        <w:rPr>
          <w:rFonts w:ascii="Times New Roman" w:hAnsi="Times New Roman"/>
          <w:sz w:val="26"/>
          <w:szCs w:val="28"/>
        </w:rPr>
      </w:pPr>
    </w:p>
    <w:p w:rsidR="00CC14F7" w:rsidRPr="00903C7A" w:rsidRDefault="00CC14F7" w:rsidP="00205E80">
      <w:pPr>
        <w:spacing w:after="0" w:line="240" w:lineRule="auto"/>
        <w:ind w:left="5103"/>
        <w:jc w:val="right"/>
        <w:rPr>
          <w:rFonts w:ascii="Times New Roman" w:hAnsi="Times New Roman"/>
          <w:sz w:val="26"/>
          <w:szCs w:val="28"/>
        </w:rPr>
      </w:pPr>
      <w:r w:rsidRPr="00903C7A">
        <w:rPr>
          <w:rFonts w:ascii="Times New Roman" w:hAnsi="Times New Roman"/>
          <w:sz w:val="26"/>
          <w:szCs w:val="28"/>
        </w:rPr>
        <w:lastRenderedPageBreak/>
        <w:t xml:space="preserve">Приложение </w:t>
      </w:r>
      <w:r w:rsidR="00780A4B" w:rsidRPr="00903C7A">
        <w:rPr>
          <w:rFonts w:ascii="Times New Roman" w:hAnsi="Times New Roman"/>
          <w:sz w:val="26"/>
          <w:szCs w:val="28"/>
        </w:rPr>
        <w:t>2</w:t>
      </w:r>
    </w:p>
    <w:p w:rsidR="00CC14F7" w:rsidRPr="00903C7A" w:rsidRDefault="00CC14F7" w:rsidP="00205E80">
      <w:pPr>
        <w:spacing w:after="0" w:line="240" w:lineRule="auto"/>
        <w:ind w:left="5103"/>
        <w:jc w:val="right"/>
        <w:rPr>
          <w:rFonts w:ascii="Times New Roman" w:hAnsi="Times New Roman"/>
          <w:sz w:val="26"/>
          <w:szCs w:val="28"/>
        </w:rPr>
      </w:pPr>
      <w:r w:rsidRPr="00903C7A">
        <w:rPr>
          <w:rFonts w:ascii="Times New Roman" w:hAnsi="Times New Roman"/>
          <w:sz w:val="26"/>
          <w:szCs w:val="28"/>
        </w:rPr>
        <w:t>к постановлению администрации муниципального района «Красночикойский район»</w:t>
      </w:r>
    </w:p>
    <w:p w:rsidR="004643C7" w:rsidRPr="00903C7A" w:rsidRDefault="00DD4657" w:rsidP="00205E80">
      <w:pPr>
        <w:spacing w:after="0" w:line="240" w:lineRule="auto"/>
        <w:ind w:left="5103"/>
        <w:jc w:val="right"/>
        <w:rPr>
          <w:rFonts w:ascii="Times New Roman" w:hAnsi="Times New Roman"/>
          <w:sz w:val="26"/>
          <w:szCs w:val="28"/>
        </w:rPr>
      </w:pPr>
      <w:r w:rsidRPr="00903C7A">
        <w:rPr>
          <w:rFonts w:ascii="Times New Roman" w:hAnsi="Times New Roman"/>
          <w:sz w:val="26"/>
          <w:szCs w:val="28"/>
        </w:rPr>
        <w:t>от «__»</w:t>
      </w:r>
      <w:r w:rsidR="004643C7" w:rsidRPr="00903C7A">
        <w:rPr>
          <w:rFonts w:ascii="Times New Roman" w:hAnsi="Times New Roman"/>
          <w:sz w:val="26"/>
          <w:szCs w:val="28"/>
        </w:rPr>
        <w:t xml:space="preserve"> </w:t>
      </w:r>
      <w:r w:rsidRPr="00903C7A">
        <w:rPr>
          <w:rFonts w:ascii="Times New Roman" w:hAnsi="Times New Roman"/>
          <w:sz w:val="26"/>
          <w:szCs w:val="28"/>
        </w:rPr>
        <w:t>__</w:t>
      </w:r>
      <w:r w:rsidR="004643C7" w:rsidRPr="00903C7A">
        <w:rPr>
          <w:rFonts w:ascii="Times New Roman" w:hAnsi="Times New Roman"/>
          <w:sz w:val="26"/>
          <w:szCs w:val="28"/>
        </w:rPr>
        <w:t xml:space="preserve"> 201</w:t>
      </w:r>
      <w:r w:rsidR="00027305" w:rsidRPr="00903C7A">
        <w:rPr>
          <w:rFonts w:ascii="Times New Roman" w:hAnsi="Times New Roman"/>
          <w:sz w:val="26"/>
          <w:szCs w:val="28"/>
        </w:rPr>
        <w:t>9</w:t>
      </w:r>
      <w:r w:rsidR="004643C7" w:rsidRPr="00903C7A">
        <w:rPr>
          <w:rFonts w:ascii="Times New Roman" w:hAnsi="Times New Roman"/>
          <w:sz w:val="26"/>
          <w:szCs w:val="28"/>
        </w:rPr>
        <w:t xml:space="preserve"> г. № </w:t>
      </w:r>
      <w:r w:rsidRPr="00903C7A">
        <w:rPr>
          <w:rFonts w:ascii="Times New Roman" w:hAnsi="Times New Roman"/>
          <w:sz w:val="26"/>
          <w:szCs w:val="28"/>
        </w:rPr>
        <w:t>__</w:t>
      </w:r>
    </w:p>
    <w:p w:rsidR="00C90A82" w:rsidRPr="00903C7A" w:rsidRDefault="00C90A82" w:rsidP="00205E80">
      <w:pPr>
        <w:spacing w:after="0" w:line="240" w:lineRule="auto"/>
        <w:jc w:val="right"/>
        <w:rPr>
          <w:rFonts w:ascii="Times New Roman" w:hAnsi="Times New Roman"/>
          <w:sz w:val="26"/>
          <w:szCs w:val="28"/>
        </w:rPr>
      </w:pPr>
    </w:p>
    <w:p w:rsidR="00CC14F7" w:rsidRPr="00903C7A" w:rsidRDefault="00CC14F7" w:rsidP="00B067C4">
      <w:pPr>
        <w:spacing w:after="0" w:line="240" w:lineRule="auto"/>
        <w:jc w:val="center"/>
        <w:rPr>
          <w:rFonts w:ascii="Times New Roman" w:hAnsi="Times New Roman"/>
          <w:b/>
          <w:sz w:val="26"/>
          <w:szCs w:val="28"/>
        </w:rPr>
      </w:pPr>
      <w:r w:rsidRPr="00903C7A">
        <w:rPr>
          <w:rFonts w:ascii="Times New Roman" w:hAnsi="Times New Roman"/>
          <w:b/>
          <w:sz w:val="26"/>
          <w:szCs w:val="28"/>
        </w:rPr>
        <w:t xml:space="preserve">Состав </w:t>
      </w:r>
      <w:r w:rsidR="00C90A82" w:rsidRPr="00903C7A">
        <w:rPr>
          <w:rFonts w:ascii="Times New Roman" w:hAnsi="Times New Roman"/>
          <w:b/>
          <w:sz w:val="26"/>
          <w:szCs w:val="28"/>
        </w:rPr>
        <w:t>экспертной комиссии</w:t>
      </w:r>
    </w:p>
    <w:p w:rsidR="008D0E17" w:rsidRPr="00903C7A" w:rsidRDefault="008D0E17" w:rsidP="00B067C4">
      <w:pPr>
        <w:spacing w:after="0" w:line="240" w:lineRule="auto"/>
        <w:jc w:val="center"/>
        <w:rPr>
          <w:rFonts w:ascii="Times New Roman" w:hAnsi="Times New Roman"/>
          <w:sz w:val="26"/>
          <w:szCs w:val="28"/>
        </w:rPr>
      </w:pPr>
    </w:p>
    <w:p w:rsidR="00C90A82" w:rsidRPr="00903C7A" w:rsidRDefault="00E55497" w:rsidP="00760AD9">
      <w:pPr>
        <w:pStyle w:val="a3"/>
        <w:numPr>
          <w:ilvl w:val="0"/>
          <w:numId w:val="33"/>
        </w:numPr>
        <w:spacing w:after="0" w:line="240" w:lineRule="auto"/>
        <w:ind w:left="0" w:firstLine="567"/>
        <w:jc w:val="both"/>
        <w:rPr>
          <w:rFonts w:ascii="Times New Roman" w:hAnsi="Times New Roman"/>
          <w:sz w:val="26"/>
          <w:szCs w:val="28"/>
        </w:rPr>
      </w:pPr>
      <w:r w:rsidRPr="00903C7A">
        <w:rPr>
          <w:rFonts w:ascii="Times New Roman" w:hAnsi="Times New Roman"/>
          <w:sz w:val="26"/>
        </w:rPr>
        <w:t xml:space="preserve">Трофимова Н. </w:t>
      </w:r>
      <w:r w:rsidR="00CC14F7" w:rsidRPr="00903C7A">
        <w:rPr>
          <w:rFonts w:ascii="Times New Roman" w:hAnsi="Times New Roman"/>
          <w:sz w:val="26"/>
        </w:rPr>
        <w:t>В.</w:t>
      </w:r>
      <w:r w:rsidRPr="00903C7A">
        <w:rPr>
          <w:rFonts w:ascii="Times New Roman" w:hAnsi="Times New Roman"/>
          <w:sz w:val="26"/>
        </w:rPr>
        <w:t xml:space="preserve"> –</w:t>
      </w:r>
      <w:r w:rsidR="00556C5E" w:rsidRPr="00903C7A">
        <w:rPr>
          <w:rFonts w:ascii="Times New Roman" w:hAnsi="Times New Roman"/>
          <w:sz w:val="26"/>
        </w:rPr>
        <w:t xml:space="preserve"> начальник</w:t>
      </w:r>
      <w:r w:rsidRPr="00903C7A">
        <w:rPr>
          <w:rFonts w:ascii="Times New Roman" w:hAnsi="Times New Roman"/>
          <w:sz w:val="26"/>
        </w:rPr>
        <w:t xml:space="preserve"> </w:t>
      </w:r>
      <w:r w:rsidR="00627D5B" w:rsidRPr="00903C7A">
        <w:rPr>
          <w:rFonts w:ascii="Times New Roman" w:hAnsi="Times New Roman"/>
          <w:sz w:val="26"/>
        </w:rPr>
        <w:t>управления</w:t>
      </w:r>
      <w:r w:rsidR="00CC14F7" w:rsidRPr="00903C7A">
        <w:rPr>
          <w:rFonts w:ascii="Times New Roman" w:hAnsi="Times New Roman"/>
          <w:sz w:val="26"/>
        </w:rPr>
        <w:t xml:space="preserve"> образования администрации муниципального</w:t>
      </w:r>
      <w:r w:rsidR="00C90A82" w:rsidRPr="00903C7A">
        <w:rPr>
          <w:rFonts w:ascii="Times New Roman" w:hAnsi="Times New Roman"/>
          <w:sz w:val="26"/>
        </w:rPr>
        <w:t xml:space="preserve"> района «Красночикойский район»</w:t>
      </w:r>
      <w:r w:rsidR="00CC14F7" w:rsidRPr="00903C7A">
        <w:rPr>
          <w:rFonts w:ascii="Times New Roman" w:hAnsi="Times New Roman"/>
          <w:sz w:val="26"/>
        </w:rPr>
        <w:t>;</w:t>
      </w:r>
      <w:r w:rsidR="00C90A82" w:rsidRPr="00903C7A">
        <w:rPr>
          <w:rFonts w:ascii="Times New Roman" w:hAnsi="Times New Roman"/>
          <w:sz w:val="26"/>
          <w:szCs w:val="28"/>
        </w:rPr>
        <w:t xml:space="preserve"> </w:t>
      </w:r>
    </w:p>
    <w:p w:rsidR="00C90A82" w:rsidRPr="00903C7A" w:rsidRDefault="00C90A82" w:rsidP="00760AD9">
      <w:pPr>
        <w:numPr>
          <w:ilvl w:val="0"/>
          <w:numId w:val="33"/>
        </w:numPr>
        <w:tabs>
          <w:tab w:val="num" w:pos="567"/>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Смородникова С. В. – председатель муниципально</w:t>
      </w:r>
      <w:r w:rsidR="00AE075A" w:rsidRPr="00903C7A">
        <w:rPr>
          <w:rFonts w:ascii="Times New Roman" w:hAnsi="Times New Roman"/>
          <w:sz w:val="26"/>
          <w:szCs w:val="28"/>
        </w:rPr>
        <w:t>й</w:t>
      </w:r>
      <w:r w:rsidRPr="00903C7A">
        <w:rPr>
          <w:rFonts w:ascii="Times New Roman" w:hAnsi="Times New Roman"/>
          <w:sz w:val="26"/>
          <w:szCs w:val="28"/>
        </w:rPr>
        <w:t xml:space="preserve"> ПМПК;</w:t>
      </w:r>
    </w:p>
    <w:p w:rsidR="00556C5E" w:rsidRPr="00903C7A" w:rsidRDefault="00027305" w:rsidP="00760AD9">
      <w:pPr>
        <w:pStyle w:val="a3"/>
        <w:numPr>
          <w:ilvl w:val="0"/>
          <w:numId w:val="33"/>
        </w:numPr>
        <w:tabs>
          <w:tab w:val="num" w:pos="567"/>
        </w:tabs>
        <w:spacing w:after="0"/>
        <w:ind w:left="0" w:firstLine="567"/>
        <w:jc w:val="both"/>
        <w:rPr>
          <w:rFonts w:ascii="Times New Roman" w:hAnsi="Times New Roman"/>
          <w:sz w:val="26"/>
          <w:szCs w:val="28"/>
        </w:rPr>
      </w:pPr>
      <w:r w:rsidRPr="00903C7A">
        <w:rPr>
          <w:rFonts w:ascii="Times New Roman" w:hAnsi="Times New Roman"/>
          <w:sz w:val="26"/>
          <w:szCs w:val="28"/>
        </w:rPr>
        <w:t>Шатова А.Ф</w:t>
      </w:r>
      <w:r w:rsidR="00556C5E" w:rsidRPr="00903C7A">
        <w:rPr>
          <w:rFonts w:ascii="Times New Roman" w:hAnsi="Times New Roman"/>
          <w:sz w:val="26"/>
          <w:szCs w:val="28"/>
        </w:rPr>
        <w:t>. – главный специалист управления образования</w:t>
      </w:r>
      <w:r w:rsidR="00510190" w:rsidRPr="00903C7A">
        <w:rPr>
          <w:sz w:val="26"/>
        </w:rPr>
        <w:t xml:space="preserve"> </w:t>
      </w:r>
      <w:r w:rsidR="00510190" w:rsidRPr="00903C7A">
        <w:rPr>
          <w:rFonts w:ascii="Times New Roman" w:hAnsi="Times New Roman"/>
          <w:sz w:val="26"/>
          <w:szCs w:val="28"/>
        </w:rPr>
        <w:t>администрации муниципального района «Красночикойский район»;</w:t>
      </w:r>
    </w:p>
    <w:p w:rsidR="00C90A82" w:rsidRPr="00903C7A" w:rsidRDefault="00E55497" w:rsidP="00760AD9">
      <w:pPr>
        <w:numPr>
          <w:ilvl w:val="0"/>
          <w:numId w:val="33"/>
        </w:numPr>
        <w:tabs>
          <w:tab w:val="clear" w:pos="525"/>
          <w:tab w:val="num" w:pos="709"/>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Никончук А</w:t>
      </w:r>
      <w:r w:rsidR="00C90A82" w:rsidRPr="00903C7A">
        <w:rPr>
          <w:rFonts w:ascii="Times New Roman" w:hAnsi="Times New Roman"/>
          <w:sz w:val="26"/>
          <w:szCs w:val="28"/>
        </w:rPr>
        <w:t>.</w:t>
      </w:r>
      <w:r w:rsidRPr="00903C7A">
        <w:rPr>
          <w:rFonts w:ascii="Times New Roman" w:hAnsi="Times New Roman"/>
          <w:sz w:val="26"/>
          <w:szCs w:val="28"/>
        </w:rPr>
        <w:t xml:space="preserve"> В.</w:t>
      </w:r>
      <w:r w:rsidR="00C90A82" w:rsidRPr="00903C7A">
        <w:rPr>
          <w:rFonts w:ascii="Times New Roman" w:hAnsi="Times New Roman"/>
          <w:sz w:val="26"/>
          <w:szCs w:val="28"/>
        </w:rPr>
        <w:t xml:space="preserve"> –</w:t>
      </w:r>
      <w:r w:rsidR="00704ACB" w:rsidRPr="00903C7A">
        <w:rPr>
          <w:rFonts w:ascii="Times New Roman" w:hAnsi="Times New Roman"/>
          <w:sz w:val="26"/>
          <w:szCs w:val="28"/>
        </w:rPr>
        <w:t xml:space="preserve">главный </w:t>
      </w:r>
      <w:r w:rsidR="00C90A82" w:rsidRPr="00903C7A">
        <w:rPr>
          <w:rFonts w:ascii="Times New Roman" w:hAnsi="Times New Roman"/>
          <w:sz w:val="26"/>
          <w:szCs w:val="28"/>
        </w:rPr>
        <w:t xml:space="preserve">специалист </w:t>
      </w:r>
      <w:r w:rsidR="00627D5B" w:rsidRPr="00903C7A">
        <w:rPr>
          <w:rFonts w:ascii="Times New Roman" w:hAnsi="Times New Roman"/>
          <w:sz w:val="26"/>
          <w:szCs w:val="28"/>
        </w:rPr>
        <w:t xml:space="preserve">управления </w:t>
      </w:r>
      <w:r w:rsidR="00C90A82" w:rsidRPr="00903C7A">
        <w:rPr>
          <w:rFonts w:ascii="Times New Roman" w:hAnsi="Times New Roman"/>
          <w:sz w:val="26"/>
          <w:szCs w:val="28"/>
        </w:rPr>
        <w:t>образования администрации муниципального района «Красночикойский район»;</w:t>
      </w:r>
    </w:p>
    <w:p w:rsidR="00027305" w:rsidRPr="00903C7A" w:rsidRDefault="00027305" w:rsidP="00760AD9">
      <w:pPr>
        <w:numPr>
          <w:ilvl w:val="0"/>
          <w:numId w:val="33"/>
        </w:numPr>
        <w:tabs>
          <w:tab w:val="clear" w:pos="525"/>
          <w:tab w:val="num" w:pos="709"/>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Фёдорова Т. Н., методист управления образования администрации муниципального района «Красночикойский район»;</w:t>
      </w:r>
    </w:p>
    <w:p w:rsidR="00640AC3" w:rsidRPr="00903C7A" w:rsidRDefault="00704ACB" w:rsidP="00640AC3">
      <w:pPr>
        <w:pStyle w:val="a3"/>
        <w:numPr>
          <w:ilvl w:val="0"/>
          <w:numId w:val="33"/>
        </w:numPr>
        <w:tabs>
          <w:tab w:val="clear" w:pos="525"/>
          <w:tab w:val="num" w:pos="709"/>
        </w:tabs>
        <w:spacing w:after="0"/>
        <w:ind w:left="0" w:firstLine="567"/>
        <w:jc w:val="both"/>
        <w:rPr>
          <w:rFonts w:ascii="Times New Roman" w:hAnsi="Times New Roman"/>
          <w:sz w:val="26"/>
          <w:szCs w:val="28"/>
        </w:rPr>
      </w:pPr>
      <w:r w:rsidRPr="00903C7A">
        <w:rPr>
          <w:rFonts w:ascii="Times New Roman" w:hAnsi="Times New Roman"/>
          <w:sz w:val="26"/>
          <w:szCs w:val="28"/>
        </w:rPr>
        <w:t>Калугина М.П.- ведущий специалист управления образования администрации муниципального района «Красночикойский район»;</w:t>
      </w:r>
    </w:p>
    <w:p w:rsidR="00640AC3" w:rsidRPr="00903C7A" w:rsidRDefault="00640AC3" w:rsidP="00640AC3">
      <w:pPr>
        <w:pStyle w:val="a3"/>
        <w:numPr>
          <w:ilvl w:val="0"/>
          <w:numId w:val="33"/>
        </w:numPr>
        <w:tabs>
          <w:tab w:val="clear" w:pos="525"/>
          <w:tab w:val="num" w:pos="709"/>
        </w:tabs>
        <w:spacing w:after="0"/>
        <w:ind w:left="0" w:firstLine="567"/>
        <w:jc w:val="both"/>
        <w:rPr>
          <w:rFonts w:ascii="Times New Roman" w:hAnsi="Times New Roman"/>
          <w:sz w:val="26"/>
          <w:szCs w:val="28"/>
        </w:rPr>
      </w:pPr>
      <w:r w:rsidRPr="00903C7A">
        <w:rPr>
          <w:rFonts w:ascii="Times New Roman" w:hAnsi="Times New Roman"/>
          <w:sz w:val="26"/>
          <w:szCs w:val="28"/>
        </w:rPr>
        <w:t>Михайлова В.В. - методист управления образования администрации муниципального района «Красночикойский район»;</w:t>
      </w:r>
    </w:p>
    <w:p w:rsidR="00640AC3" w:rsidRPr="00903C7A" w:rsidRDefault="00640AC3" w:rsidP="00640AC3">
      <w:pPr>
        <w:pStyle w:val="a3"/>
        <w:numPr>
          <w:ilvl w:val="0"/>
          <w:numId w:val="33"/>
        </w:numPr>
        <w:tabs>
          <w:tab w:val="clear" w:pos="525"/>
          <w:tab w:val="num" w:pos="709"/>
        </w:tabs>
        <w:spacing w:after="0"/>
        <w:ind w:left="0" w:firstLine="567"/>
        <w:jc w:val="both"/>
        <w:rPr>
          <w:rFonts w:ascii="Times New Roman" w:hAnsi="Times New Roman"/>
          <w:sz w:val="26"/>
          <w:szCs w:val="28"/>
        </w:rPr>
      </w:pPr>
      <w:r w:rsidRPr="00903C7A">
        <w:rPr>
          <w:rFonts w:ascii="Times New Roman" w:hAnsi="Times New Roman"/>
          <w:sz w:val="26"/>
          <w:szCs w:val="28"/>
        </w:rPr>
        <w:t>Беломестнова Л.Н. - методист управления образования администрации муниципального района «Красночикойский район»;</w:t>
      </w:r>
    </w:p>
    <w:p w:rsidR="008D336F" w:rsidRPr="00903C7A" w:rsidRDefault="008D336F" w:rsidP="00760AD9">
      <w:pPr>
        <w:pStyle w:val="a3"/>
        <w:numPr>
          <w:ilvl w:val="0"/>
          <w:numId w:val="33"/>
        </w:numPr>
        <w:tabs>
          <w:tab w:val="num" w:pos="567"/>
        </w:tabs>
        <w:spacing w:after="0"/>
        <w:ind w:left="0" w:firstLine="567"/>
        <w:jc w:val="both"/>
        <w:rPr>
          <w:rFonts w:ascii="Times New Roman" w:hAnsi="Times New Roman"/>
          <w:sz w:val="26"/>
          <w:szCs w:val="28"/>
        </w:rPr>
      </w:pPr>
      <w:r w:rsidRPr="00903C7A">
        <w:rPr>
          <w:rFonts w:ascii="Times New Roman" w:hAnsi="Times New Roman"/>
          <w:sz w:val="26"/>
          <w:szCs w:val="28"/>
        </w:rPr>
        <w:t>Леонова М. Л. - руководитель районного научного общества учащихся и педагогов, учитель истории и об</w:t>
      </w:r>
      <w:r w:rsidR="00501083" w:rsidRPr="00903C7A">
        <w:rPr>
          <w:rFonts w:ascii="Times New Roman" w:hAnsi="Times New Roman"/>
          <w:sz w:val="26"/>
          <w:szCs w:val="28"/>
        </w:rPr>
        <w:t>ществознания МОУ Красночикойская</w:t>
      </w:r>
      <w:r w:rsidRPr="00903C7A">
        <w:rPr>
          <w:rFonts w:ascii="Times New Roman" w:hAnsi="Times New Roman"/>
          <w:sz w:val="26"/>
          <w:szCs w:val="28"/>
        </w:rPr>
        <w:t xml:space="preserve"> СОШ;</w:t>
      </w:r>
    </w:p>
    <w:p w:rsidR="00C90A82" w:rsidRPr="00903C7A" w:rsidRDefault="00640AC3" w:rsidP="00760AD9">
      <w:pPr>
        <w:numPr>
          <w:ilvl w:val="0"/>
          <w:numId w:val="33"/>
        </w:numPr>
        <w:tabs>
          <w:tab w:val="num" w:pos="567"/>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 xml:space="preserve">Веселкова С.Г. </w:t>
      </w:r>
      <w:r w:rsidR="00C90A82" w:rsidRPr="00903C7A">
        <w:rPr>
          <w:rFonts w:ascii="Times New Roman" w:hAnsi="Times New Roman"/>
          <w:sz w:val="26"/>
          <w:szCs w:val="28"/>
        </w:rPr>
        <w:t xml:space="preserve">– </w:t>
      </w:r>
      <w:r w:rsidR="008D336F" w:rsidRPr="00903C7A">
        <w:rPr>
          <w:rFonts w:ascii="Times New Roman" w:hAnsi="Times New Roman"/>
          <w:sz w:val="26"/>
          <w:szCs w:val="28"/>
        </w:rPr>
        <w:t xml:space="preserve">руководитель районного методического объединения учителей биологии, </w:t>
      </w:r>
      <w:r w:rsidR="00C90A82" w:rsidRPr="00903C7A">
        <w:rPr>
          <w:rFonts w:ascii="Times New Roman" w:hAnsi="Times New Roman"/>
          <w:sz w:val="26"/>
          <w:szCs w:val="28"/>
        </w:rPr>
        <w:t>учитель биологии МОУ</w:t>
      </w:r>
      <w:r w:rsidR="00501083" w:rsidRPr="00903C7A">
        <w:rPr>
          <w:rFonts w:ascii="Times New Roman" w:hAnsi="Times New Roman"/>
          <w:sz w:val="26"/>
          <w:szCs w:val="28"/>
        </w:rPr>
        <w:t xml:space="preserve"> </w:t>
      </w:r>
      <w:r w:rsidR="00A60100" w:rsidRPr="00903C7A">
        <w:rPr>
          <w:rFonts w:ascii="Times New Roman" w:hAnsi="Times New Roman"/>
          <w:sz w:val="26"/>
          <w:szCs w:val="28"/>
        </w:rPr>
        <w:t xml:space="preserve">«Красночикойская </w:t>
      </w:r>
      <w:r w:rsidR="008D336F" w:rsidRPr="00903C7A">
        <w:rPr>
          <w:rFonts w:ascii="Times New Roman" w:hAnsi="Times New Roman"/>
          <w:sz w:val="26"/>
          <w:szCs w:val="28"/>
        </w:rPr>
        <w:t>СОШ</w:t>
      </w:r>
      <w:r w:rsidR="00A60100" w:rsidRPr="00903C7A">
        <w:rPr>
          <w:rFonts w:ascii="Times New Roman" w:hAnsi="Times New Roman"/>
          <w:sz w:val="26"/>
          <w:szCs w:val="28"/>
        </w:rPr>
        <w:t xml:space="preserve"> № 2»</w:t>
      </w:r>
      <w:r w:rsidR="00C90A82" w:rsidRPr="00903C7A">
        <w:rPr>
          <w:rFonts w:ascii="Times New Roman" w:hAnsi="Times New Roman"/>
          <w:sz w:val="26"/>
          <w:szCs w:val="28"/>
        </w:rPr>
        <w:t>;</w:t>
      </w:r>
    </w:p>
    <w:p w:rsidR="00C90A82" w:rsidRPr="00903C7A" w:rsidRDefault="00501083" w:rsidP="00760AD9">
      <w:pPr>
        <w:numPr>
          <w:ilvl w:val="0"/>
          <w:numId w:val="33"/>
        </w:numPr>
        <w:tabs>
          <w:tab w:val="num" w:pos="567"/>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Шолохова Н.Я.</w:t>
      </w:r>
      <w:r w:rsidR="00C90A82" w:rsidRPr="00903C7A">
        <w:rPr>
          <w:rFonts w:ascii="Times New Roman" w:hAnsi="Times New Roman"/>
          <w:sz w:val="26"/>
          <w:szCs w:val="28"/>
        </w:rPr>
        <w:t xml:space="preserve">- </w:t>
      </w:r>
      <w:r w:rsidR="008D336F" w:rsidRPr="00903C7A">
        <w:rPr>
          <w:rFonts w:ascii="Times New Roman" w:hAnsi="Times New Roman"/>
          <w:sz w:val="26"/>
          <w:szCs w:val="28"/>
        </w:rPr>
        <w:t xml:space="preserve">руководитель районного методического объединения учителей химии, учитель </w:t>
      </w:r>
      <w:r w:rsidR="00C90A82" w:rsidRPr="00903C7A">
        <w:rPr>
          <w:rFonts w:ascii="Times New Roman" w:hAnsi="Times New Roman"/>
          <w:sz w:val="26"/>
          <w:szCs w:val="28"/>
        </w:rPr>
        <w:t>химии МОУ</w:t>
      </w:r>
      <w:r w:rsidR="008D336F" w:rsidRPr="00903C7A">
        <w:rPr>
          <w:rFonts w:ascii="Times New Roman" w:hAnsi="Times New Roman"/>
          <w:sz w:val="26"/>
          <w:szCs w:val="28"/>
        </w:rPr>
        <w:t xml:space="preserve"> </w:t>
      </w:r>
      <w:r w:rsidRPr="00903C7A">
        <w:rPr>
          <w:rFonts w:ascii="Times New Roman" w:hAnsi="Times New Roman"/>
          <w:sz w:val="26"/>
          <w:szCs w:val="28"/>
        </w:rPr>
        <w:t xml:space="preserve">Малоархангельская </w:t>
      </w:r>
      <w:r w:rsidR="008D336F" w:rsidRPr="00903C7A">
        <w:rPr>
          <w:rFonts w:ascii="Times New Roman" w:hAnsi="Times New Roman"/>
          <w:sz w:val="26"/>
          <w:szCs w:val="28"/>
        </w:rPr>
        <w:t>СОШ</w:t>
      </w:r>
      <w:r w:rsidR="00C90A82" w:rsidRPr="00903C7A">
        <w:rPr>
          <w:rFonts w:ascii="Times New Roman" w:hAnsi="Times New Roman"/>
          <w:sz w:val="26"/>
          <w:szCs w:val="28"/>
        </w:rPr>
        <w:t>;</w:t>
      </w:r>
    </w:p>
    <w:p w:rsidR="008D336F" w:rsidRPr="00903C7A" w:rsidRDefault="00A60100" w:rsidP="00760AD9">
      <w:pPr>
        <w:numPr>
          <w:ilvl w:val="0"/>
          <w:numId w:val="33"/>
        </w:numPr>
        <w:tabs>
          <w:tab w:val="num" w:pos="142"/>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Матвеева Е. В</w:t>
      </w:r>
      <w:r w:rsidR="008D336F" w:rsidRPr="00903C7A">
        <w:rPr>
          <w:rFonts w:ascii="Times New Roman" w:hAnsi="Times New Roman"/>
          <w:sz w:val="26"/>
          <w:szCs w:val="28"/>
        </w:rPr>
        <w:t>. -</w:t>
      </w:r>
      <w:r w:rsidR="008D336F" w:rsidRPr="00903C7A">
        <w:rPr>
          <w:sz w:val="26"/>
        </w:rPr>
        <w:t xml:space="preserve"> </w:t>
      </w:r>
      <w:r w:rsidR="008D336F" w:rsidRPr="00903C7A">
        <w:rPr>
          <w:rFonts w:ascii="Times New Roman" w:hAnsi="Times New Roman"/>
          <w:sz w:val="26"/>
          <w:szCs w:val="28"/>
        </w:rPr>
        <w:t xml:space="preserve">руководитель районного методического объединения учителей географии, учитель географии МОУ </w:t>
      </w:r>
      <w:r w:rsidRPr="00903C7A">
        <w:rPr>
          <w:rFonts w:ascii="Times New Roman" w:hAnsi="Times New Roman"/>
          <w:sz w:val="26"/>
          <w:szCs w:val="28"/>
        </w:rPr>
        <w:t xml:space="preserve">Захаровская </w:t>
      </w:r>
      <w:r w:rsidR="008D336F" w:rsidRPr="00903C7A">
        <w:rPr>
          <w:rFonts w:ascii="Times New Roman" w:hAnsi="Times New Roman"/>
          <w:sz w:val="26"/>
          <w:szCs w:val="28"/>
        </w:rPr>
        <w:t>СОШ;</w:t>
      </w:r>
    </w:p>
    <w:p w:rsidR="008D336F" w:rsidRPr="00903C7A" w:rsidRDefault="007C2ACC" w:rsidP="00760AD9">
      <w:pPr>
        <w:numPr>
          <w:ilvl w:val="0"/>
          <w:numId w:val="33"/>
        </w:numPr>
        <w:tabs>
          <w:tab w:val="clear" w:pos="525"/>
          <w:tab w:val="num" w:pos="567"/>
          <w:tab w:val="num" w:pos="709"/>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Иванова Н.И.</w:t>
      </w:r>
      <w:r w:rsidR="008D336F" w:rsidRPr="00903C7A">
        <w:rPr>
          <w:rFonts w:ascii="Times New Roman" w:hAnsi="Times New Roman"/>
          <w:sz w:val="26"/>
          <w:szCs w:val="28"/>
        </w:rPr>
        <w:t xml:space="preserve">- руководитель районного методического объединения учителей </w:t>
      </w:r>
      <w:r w:rsidRPr="00903C7A">
        <w:rPr>
          <w:rFonts w:ascii="Times New Roman" w:hAnsi="Times New Roman"/>
          <w:sz w:val="26"/>
          <w:szCs w:val="28"/>
        </w:rPr>
        <w:t xml:space="preserve">физики, учитель </w:t>
      </w:r>
      <w:r w:rsidR="00501083" w:rsidRPr="00903C7A">
        <w:rPr>
          <w:rFonts w:ascii="Times New Roman" w:hAnsi="Times New Roman"/>
          <w:sz w:val="26"/>
          <w:szCs w:val="28"/>
        </w:rPr>
        <w:t>МОУ К</w:t>
      </w:r>
      <w:r w:rsidRPr="00903C7A">
        <w:rPr>
          <w:rFonts w:ascii="Times New Roman" w:hAnsi="Times New Roman"/>
          <w:sz w:val="26"/>
          <w:szCs w:val="28"/>
        </w:rPr>
        <w:t>расночикой</w:t>
      </w:r>
      <w:r w:rsidR="00501083" w:rsidRPr="00903C7A">
        <w:rPr>
          <w:rFonts w:ascii="Times New Roman" w:hAnsi="Times New Roman"/>
          <w:sz w:val="26"/>
          <w:szCs w:val="28"/>
        </w:rPr>
        <w:t>ская</w:t>
      </w:r>
      <w:r w:rsidR="008D336F" w:rsidRPr="00903C7A">
        <w:rPr>
          <w:rFonts w:ascii="Times New Roman" w:hAnsi="Times New Roman"/>
          <w:sz w:val="26"/>
          <w:szCs w:val="28"/>
        </w:rPr>
        <w:t xml:space="preserve"> СОШ;</w:t>
      </w:r>
    </w:p>
    <w:p w:rsidR="008D336F" w:rsidRPr="00903C7A" w:rsidRDefault="008D336F" w:rsidP="00760AD9">
      <w:pPr>
        <w:numPr>
          <w:ilvl w:val="0"/>
          <w:numId w:val="33"/>
        </w:numPr>
        <w:tabs>
          <w:tab w:val="num" w:pos="567"/>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Лоскутников К. Б. - руководитель районного методического объединения учителей информатики, учитель и</w:t>
      </w:r>
      <w:r w:rsidR="00501083" w:rsidRPr="00903C7A">
        <w:rPr>
          <w:rFonts w:ascii="Times New Roman" w:hAnsi="Times New Roman"/>
          <w:sz w:val="26"/>
          <w:szCs w:val="28"/>
        </w:rPr>
        <w:t>нформатики МОУ Малоархангельская</w:t>
      </w:r>
      <w:r w:rsidRPr="00903C7A">
        <w:rPr>
          <w:rFonts w:ascii="Times New Roman" w:hAnsi="Times New Roman"/>
          <w:sz w:val="26"/>
          <w:szCs w:val="28"/>
        </w:rPr>
        <w:t xml:space="preserve"> СОШ;</w:t>
      </w:r>
    </w:p>
    <w:p w:rsidR="008D336F" w:rsidRPr="00903C7A" w:rsidRDefault="00501083" w:rsidP="00760AD9">
      <w:pPr>
        <w:numPr>
          <w:ilvl w:val="0"/>
          <w:numId w:val="33"/>
        </w:numPr>
        <w:tabs>
          <w:tab w:val="num" w:pos="567"/>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 xml:space="preserve">Массарова Е.М. </w:t>
      </w:r>
      <w:r w:rsidR="008D0E17" w:rsidRPr="00903C7A">
        <w:rPr>
          <w:rFonts w:ascii="Times New Roman" w:hAnsi="Times New Roman"/>
          <w:sz w:val="26"/>
          <w:szCs w:val="28"/>
        </w:rPr>
        <w:t>- руководитель районного методического объединения учителей математики, учител</w:t>
      </w:r>
      <w:r w:rsidRPr="00903C7A">
        <w:rPr>
          <w:rFonts w:ascii="Times New Roman" w:hAnsi="Times New Roman"/>
          <w:sz w:val="26"/>
          <w:szCs w:val="28"/>
        </w:rPr>
        <w:t xml:space="preserve">ь математики МОУ </w:t>
      </w:r>
      <w:r w:rsidR="00A60100" w:rsidRPr="00903C7A">
        <w:rPr>
          <w:rFonts w:ascii="Times New Roman" w:hAnsi="Times New Roman"/>
          <w:sz w:val="26"/>
          <w:szCs w:val="28"/>
        </w:rPr>
        <w:t>«</w:t>
      </w:r>
      <w:r w:rsidRPr="00903C7A">
        <w:rPr>
          <w:rFonts w:ascii="Times New Roman" w:hAnsi="Times New Roman"/>
          <w:sz w:val="26"/>
          <w:szCs w:val="28"/>
        </w:rPr>
        <w:t>Красночикойская</w:t>
      </w:r>
      <w:r w:rsidR="008D0E17" w:rsidRPr="00903C7A">
        <w:rPr>
          <w:rFonts w:ascii="Times New Roman" w:hAnsi="Times New Roman"/>
          <w:sz w:val="26"/>
          <w:szCs w:val="28"/>
        </w:rPr>
        <w:t xml:space="preserve"> СОШ</w:t>
      </w:r>
      <w:r w:rsidRPr="00903C7A">
        <w:rPr>
          <w:rFonts w:ascii="Times New Roman" w:hAnsi="Times New Roman"/>
          <w:sz w:val="26"/>
          <w:szCs w:val="28"/>
        </w:rPr>
        <w:t xml:space="preserve"> № 2</w:t>
      </w:r>
      <w:r w:rsidR="00A60100" w:rsidRPr="00903C7A">
        <w:rPr>
          <w:rFonts w:ascii="Times New Roman" w:hAnsi="Times New Roman"/>
          <w:sz w:val="26"/>
          <w:szCs w:val="28"/>
        </w:rPr>
        <w:t>»</w:t>
      </w:r>
      <w:r w:rsidR="008D0E17" w:rsidRPr="00903C7A">
        <w:rPr>
          <w:rFonts w:ascii="Times New Roman" w:hAnsi="Times New Roman"/>
          <w:sz w:val="26"/>
          <w:szCs w:val="28"/>
        </w:rPr>
        <w:t>;</w:t>
      </w:r>
    </w:p>
    <w:p w:rsidR="008D0E17" w:rsidRPr="00903C7A" w:rsidRDefault="008D0E17" w:rsidP="00760AD9">
      <w:pPr>
        <w:numPr>
          <w:ilvl w:val="0"/>
          <w:numId w:val="33"/>
        </w:numPr>
        <w:tabs>
          <w:tab w:val="num" w:pos="567"/>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Жукова О. А. - руководитель районного методического объединения учителей английского языка, учитель английс</w:t>
      </w:r>
      <w:r w:rsidR="00501083" w:rsidRPr="00903C7A">
        <w:rPr>
          <w:rFonts w:ascii="Times New Roman" w:hAnsi="Times New Roman"/>
          <w:sz w:val="26"/>
          <w:szCs w:val="28"/>
        </w:rPr>
        <w:t>кого языка МОУ Малоархангельская</w:t>
      </w:r>
      <w:r w:rsidRPr="00903C7A">
        <w:rPr>
          <w:rFonts w:ascii="Times New Roman" w:hAnsi="Times New Roman"/>
          <w:sz w:val="26"/>
          <w:szCs w:val="28"/>
        </w:rPr>
        <w:t xml:space="preserve"> СОШ;</w:t>
      </w:r>
    </w:p>
    <w:p w:rsidR="008D0E17" w:rsidRPr="00903C7A" w:rsidRDefault="00A60100" w:rsidP="00760AD9">
      <w:pPr>
        <w:numPr>
          <w:ilvl w:val="0"/>
          <w:numId w:val="33"/>
        </w:numPr>
        <w:tabs>
          <w:tab w:val="num" w:pos="567"/>
        </w:tabs>
        <w:spacing w:after="0" w:line="240" w:lineRule="auto"/>
        <w:ind w:left="0" w:firstLine="567"/>
        <w:jc w:val="both"/>
        <w:rPr>
          <w:rFonts w:ascii="Times New Roman" w:hAnsi="Times New Roman"/>
          <w:sz w:val="26"/>
          <w:szCs w:val="28"/>
        </w:rPr>
      </w:pPr>
      <w:r w:rsidRPr="00903C7A">
        <w:rPr>
          <w:rFonts w:ascii="Times New Roman" w:hAnsi="Times New Roman"/>
          <w:sz w:val="26"/>
          <w:szCs w:val="28"/>
        </w:rPr>
        <w:t xml:space="preserve">Михайлова </w:t>
      </w:r>
      <w:r w:rsidR="007C2ACC" w:rsidRPr="00903C7A">
        <w:rPr>
          <w:rFonts w:ascii="Times New Roman" w:hAnsi="Times New Roman"/>
          <w:sz w:val="26"/>
          <w:szCs w:val="28"/>
        </w:rPr>
        <w:t>Т.</w:t>
      </w:r>
      <w:r w:rsidRPr="00903C7A">
        <w:rPr>
          <w:rFonts w:ascii="Times New Roman" w:hAnsi="Times New Roman"/>
          <w:sz w:val="26"/>
          <w:szCs w:val="28"/>
        </w:rPr>
        <w:t xml:space="preserve"> </w:t>
      </w:r>
      <w:r w:rsidR="007C2ACC" w:rsidRPr="00903C7A">
        <w:rPr>
          <w:rFonts w:ascii="Times New Roman" w:hAnsi="Times New Roman"/>
          <w:sz w:val="26"/>
          <w:szCs w:val="28"/>
        </w:rPr>
        <w:t>М.</w:t>
      </w:r>
      <w:r w:rsidRPr="00903C7A">
        <w:rPr>
          <w:rFonts w:ascii="Times New Roman" w:hAnsi="Times New Roman"/>
          <w:sz w:val="26"/>
          <w:szCs w:val="28"/>
        </w:rPr>
        <w:t xml:space="preserve"> </w:t>
      </w:r>
      <w:r w:rsidR="008D0E17" w:rsidRPr="00903C7A">
        <w:rPr>
          <w:rFonts w:ascii="Times New Roman" w:hAnsi="Times New Roman"/>
          <w:sz w:val="26"/>
          <w:szCs w:val="28"/>
        </w:rPr>
        <w:t>- руководитель районного методического объединения учителей истории и обществознания, учитель истории и обще</w:t>
      </w:r>
      <w:r w:rsidR="00501083" w:rsidRPr="00903C7A">
        <w:rPr>
          <w:rFonts w:ascii="Times New Roman" w:hAnsi="Times New Roman"/>
          <w:sz w:val="26"/>
          <w:szCs w:val="28"/>
        </w:rPr>
        <w:t xml:space="preserve">ствознания МОУ </w:t>
      </w:r>
      <w:r w:rsidR="007C2ACC" w:rsidRPr="00903C7A">
        <w:rPr>
          <w:rFonts w:ascii="Times New Roman" w:hAnsi="Times New Roman"/>
          <w:sz w:val="26"/>
          <w:szCs w:val="28"/>
        </w:rPr>
        <w:t>Урлукск</w:t>
      </w:r>
      <w:r w:rsidR="00501083" w:rsidRPr="00903C7A">
        <w:rPr>
          <w:rFonts w:ascii="Times New Roman" w:hAnsi="Times New Roman"/>
          <w:sz w:val="26"/>
          <w:szCs w:val="28"/>
        </w:rPr>
        <w:t>ая</w:t>
      </w:r>
      <w:r w:rsidR="008D0E17" w:rsidRPr="00903C7A">
        <w:rPr>
          <w:rFonts w:ascii="Times New Roman" w:hAnsi="Times New Roman"/>
          <w:sz w:val="26"/>
          <w:szCs w:val="28"/>
        </w:rPr>
        <w:t xml:space="preserve"> СОШ;</w:t>
      </w:r>
    </w:p>
    <w:p w:rsidR="00760AD9" w:rsidRPr="00903C7A" w:rsidRDefault="00501083" w:rsidP="00760AD9">
      <w:pPr>
        <w:numPr>
          <w:ilvl w:val="0"/>
          <w:numId w:val="33"/>
        </w:numPr>
        <w:spacing w:after="0" w:line="240" w:lineRule="auto"/>
        <w:ind w:left="0" w:firstLine="567"/>
        <w:jc w:val="both"/>
        <w:rPr>
          <w:rFonts w:ascii="Times New Roman" w:hAnsi="Times New Roman"/>
          <w:sz w:val="26"/>
          <w:szCs w:val="28"/>
        </w:rPr>
      </w:pPr>
      <w:r w:rsidRPr="00903C7A">
        <w:rPr>
          <w:rFonts w:ascii="Times New Roman" w:hAnsi="Times New Roman"/>
          <w:sz w:val="26"/>
          <w:szCs w:val="28"/>
        </w:rPr>
        <w:t>Бер</w:t>
      </w:r>
      <w:r w:rsidR="007C2ACC" w:rsidRPr="00903C7A">
        <w:rPr>
          <w:rFonts w:ascii="Times New Roman" w:hAnsi="Times New Roman"/>
          <w:sz w:val="26"/>
          <w:szCs w:val="28"/>
        </w:rPr>
        <w:t>д</w:t>
      </w:r>
      <w:r w:rsidRPr="00903C7A">
        <w:rPr>
          <w:rFonts w:ascii="Times New Roman" w:hAnsi="Times New Roman"/>
          <w:sz w:val="26"/>
          <w:szCs w:val="28"/>
        </w:rPr>
        <w:t xml:space="preserve">никова Е.С. </w:t>
      </w:r>
      <w:r w:rsidR="008D0E17" w:rsidRPr="00903C7A">
        <w:rPr>
          <w:rFonts w:ascii="Times New Roman" w:hAnsi="Times New Roman"/>
          <w:sz w:val="26"/>
          <w:szCs w:val="28"/>
        </w:rPr>
        <w:t xml:space="preserve">- руководитель районного методического объединения учителей русского языка и литературы, учитель русского языка и литературы МОУ </w:t>
      </w:r>
      <w:r w:rsidRPr="00903C7A">
        <w:rPr>
          <w:rFonts w:ascii="Times New Roman" w:hAnsi="Times New Roman"/>
          <w:sz w:val="26"/>
          <w:szCs w:val="28"/>
        </w:rPr>
        <w:t xml:space="preserve">Красночикойская </w:t>
      </w:r>
      <w:r w:rsidR="008D0E17" w:rsidRPr="00903C7A">
        <w:rPr>
          <w:rFonts w:ascii="Times New Roman" w:hAnsi="Times New Roman"/>
          <w:sz w:val="26"/>
          <w:szCs w:val="28"/>
        </w:rPr>
        <w:t>СОШ;</w:t>
      </w:r>
    </w:p>
    <w:p w:rsidR="00C90A82" w:rsidRPr="00903C7A" w:rsidRDefault="00C90A82" w:rsidP="00D94645">
      <w:pPr>
        <w:spacing w:after="0" w:line="240" w:lineRule="auto"/>
        <w:ind w:left="567"/>
        <w:jc w:val="both"/>
        <w:rPr>
          <w:rFonts w:ascii="Times New Roman" w:hAnsi="Times New Roman"/>
          <w:sz w:val="26"/>
          <w:szCs w:val="144"/>
        </w:rPr>
      </w:pPr>
    </w:p>
    <w:p w:rsidR="00D94645" w:rsidRPr="00903C7A" w:rsidRDefault="00D94645" w:rsidP="00D94645">
      <w:pPr>
        <w:spacing w:after="0" w:line="240" w:lineRule="auto"/>
        <w:ind w:left="567"/>
        <w:jc w:val="both"/>
        <w:rPr>
          <w:rFonts w:ascii="Times New Roman" w:hAnsi="Times New Roman"/>
          <w:sz w:val="26"/>
          <w:szCs w:val="144"/>
        </w:rPr>
      </w:pPr>
    </w:p>
    <w:p w:rsidR="00D94645" w:rsidRPr="00903C7A" w:rsidRDefault="00780A4B" w:rsidP="00D94645">
      <w:pPr>
        <w:spacing w:after="0" w:line="240" w:lineRule="auto"/>
        <w:ind w:left="6237"/>
        <w:jc w:val="right"/>
        <w:rPr>
          <w:rFonts w:ascii="Times New Roman" w:hAnsi="Times New Roman"/>
          <w:sz w:val="26"/>
          <w:szCs w:val="28"/>
        </w:rPr>
      </w:pPr>
      <w:r w:rsidRPr="00903C7A">
        <w:rPr>
          <w:rFonts w:ascii="Times New Roman" w:hAnsi="Times New Roman"/>
          <w:sz w:val="26"/>
          <w:szCs w:val="28"/>
        </w:rPr>
        <w:lastRenderedPageBreak/>
        <w:t>Приложение № 3</w:t>
      </w:r>
    </w:p>
    <w:p w:rsidR="00D94645" w:rsidRPr="00903C7A" w:rsidRDefault="00D94645" w:rsidP="00D94645">
      <w:pPr>
        <w:spacing w:after="0" w:line="240" w:lineRule="auto"/>
        <w:ind w:left="6237"/>
        <w:jc w:val="right"/>
        <w:rPr>
          <w:rFonts w:ascii="Times New Roman" w:hAnsi="Times New Roman"/>
          <w:sz w:val="26"/>
          <w:szCs w:val="28"/>
        </w:rPr>
      </w:pPr>
      <w:r w:rsidRPr="00903C7A">
        <w:rPr>
          <w:rFonts w:ascii="Times New Roman" w:hAnsi="Times New Roman"/>
          <w:sz w:val="26"/>
          <w:szCs w:val="28"/>
        </w:rPr>
        <w:t>к постановлению администрации муниципального района</w:t>
      </w:r>
    </w:p>
    <w:p w:rsidR="00D94645" w:rsidRPr="00903C7A" w:rsidRDefault="00D94645" w:rsidP="00D94645">
      <w:pPr>
        <w:spacing w:after="0" w:line="240" w:lineRule="auto"/>
        <w:ind w:left="6237"/>
        <w:jc w:val="right"/>
        <w:rPr>
          <w:rFonts w:ascii="Times New Roman" w:hAnsi="Times New Roman"/>
          <w:sz w:val="26"/>
          <w:szCs w:val="28"/>
        </w:rPr>
      </w:pPr>
      <w:r w:rsidRPr="00903C7A">
        <w:rPr>
          <w:rFonts w:ascii="Times New Roman" w:hAnsi="Times New Roman"/>
          <w:sz w:val="26"/>
          <w:szCs w:val="28"/>
        </w:rPr>
        <w:t>«Красночикойский район»</w:t>
      </w:r>
    </w:p>
    <w:p w:rsidR="00D94645" w:rsidRPr="00903C7A" w:rsidRDefault="00D94645" w:rsidP="00D94645">
      <w:pPr>
        <w:spacing w:after="0" w:line="240" w:lineRule="auto"/>
        <w:jc w:val="right"/>
        <w:rPr>
          <w:rFonts w:ascii="Times New Roman" w:hAnsi="Times New Roman"/>
          <w:sz w:val="26"/>
          <w:szCs w:val="28"/>
        </w:rPr>
      </w:pPr>
      <w:r w:rsidRPr="00903C7A">
        <w:rPr>
          <w:rFonts w:ascii="Times New Roman" w:hAnsi="Times New Roman"/>
          <w:sz w:val="26"/>
          <w:szCs w:val="28"/>
        </w:rPr>
        <w:t>от «__» ____ 2019 г № ___</w:t>
      </w:r>
    </w:p>
    <w:p w:rsidR="00D94645" w:rsidRPr="00903C7A" w:rsidRDefault="00D94645" w:rsidP="00D94645">
      <w:pPr>
        <w:spacing w:after="0" w:line="240" w:lineRule="auto"/>
        <w:jc w:val="right"/>
        <w:rPr>
          <w:rFonts w:ascii="Times New Roman" w:hAnsi="Times New Roman"/>
          <w:sz w:val="26"/>
          <w:szCs w:val="28"/>
        </w:rPr>
      </w:pPr>
    </w:p>
    <w:p w:rsidR="00D94645" w:rsidRPr="00903C7A" w:rsidRDefault="00D94645" w:rsidP="00D94645">
      <w:pPr>
        <w:spacing w:after="0" w:line="240" w:lineRule="auto"/>
        <w:jc w:val="center"/>
        <w:rPr>
          <w:rFonts w:ascii="Times New Roman" w:hAnsi="Times New Roman"/>
          <w:sz w:val="26"/>
          <w:szCs w:val="28"/>
        </w:rPr>
      </w:pPr>
    </w:p>
    <w:p w:rsidR="00D94645" w:rsidRPr="00903C7A" w:rsidRDefault="00D94645" w:rsidP="00D94645">
      <w:pPr>
        <w:spacing w:after="0" w:line="240" w:lineRule="auto"/>
        <w:jc w:val="center"/>
        <w:rPr>
          <w:rFonts w:ascii="Times New Roman" w:hAnsi="Times New Roman"/>
          <w:b/>
          <w:sz w:val="26"/>
          <w:szCs w:val="28"/>
        </w:rPr>
      </w:pPr>
      <w:r w:rsidRPr="00903C7A">
        <w:rPr>
          <w:rFonts w:ascii="Times New Roman" w:hAnsi="Times New Roman"/>
          <w:b/>
          <w:sz w:val="26"/>
          <w:szCs w:val="28"/>
        </w:rPr>
        <w:t>Смета</w:t>
      </w:r>
    </w:p>
    <w:p w:rsidR="00D94645" w:rsidRPr="00903C7A" w:rsidRDefault="00D94645" w:rsidP="00D94645">
      <w:pPr>
        <w:spacing w:after="0" w:line="240" w:lineRule="auto"/>
        <w:jc w:val="center"/>
        <w:rPr>
          <w:rFonts w:ascii="Times New Roman" w:hAnsi="Times New Roman"/>
          <w:sz w:val="26"/>
          <w:szCs w:val="28"/>
        </w:rPr>
      </w:pPr>
      <w:r w:rsidRPr="00903C7A">
        <w:rPr>
          <w:rFonts w:ascii="Times New Roman" w:hAnsi="Times New Roman"/>
          <w:sz w:val="26"/>
          <w:szCs w:val="28"/>
        </w:rPr>
        <w:t>расходов на проведение заочного муниципального этапа</w:t>
      </w:r>
      <w:r w:rsidRPr="00903C7A">
        <w:rPr>
          <w:sz w:val="26"/>
        </w:rPr>
        <w:t xml:space="preserve"> </w:t>
      </w:r>
      <w:r w:rsidRPr="00903C7A">
        <w:rPr>
          <w:rFonts w:ascii="Times New Roman" w:hAnsi="Times New Roman"/>
          <w:sz w:val="26"/>
          <w:szCs w:val="28"/>
        </w:rPr>
        <w:t>XXII региональной научно-практической конференции «Шаг в будущее – 2020»</w:t>
      </w:r>
    </w:p>
    <w:p w:rsidR="00D94645" w:rsidRPr="00903C7A" w:rsidRDefault="00D94645" w:rsidP="00D94645">
      <w:pPr>
        <w:spacing w:after="0" w:line="240" w:lineRule="auto"/>
        <w:rPr>
          <w:rFonts w:ascii="Times New Roman" w:hAnsi="Times New Roman"/>
          <w:b/>
          <w:sz w:val="26"/>
          <w:szCs w:val="28"/>
        </w:rPr>
      </w:pPr>
    </w:p>
    <w:p w:rsidR="00D94645" w:rsidRPr="00903C7A" w:rsidRDefault="00D94645" w:rsidP="00D94645">
      <w:pPr>
        <w:spacing w:after="0" w:line="240" w:lineRule="auto"/>
        <w:rPr>
          <w:rFonts w:ascii="Times New Roman" w:hAnsi="Times New Roman"/>
          <w:sz w:val="26"/>
          <w:szCs w:val="28"/>
        </w:rPr>
      </w:pPr>
    </w:p>
    <w:p w:rsidR="00D94645" w:rsidRPr="00903C7A" w:rsidRDefault="00D94645" w:rsidP="00D94645">
      <w:pPr>
        <w:numPr>
          <w:ilvl w:val="0"/>
          <w:numId w:val="36"/>
        </w:numPr>
        <w:spacing w:after="0" w:line="240" w:lineRule="auto"/>
        <w:rPr>
          <w:rFonts w:ascii="Times New Roman" w:hAnsi="Times New Roman"/>
          <w:sz w:val="26"/>
          <w:szCs w:val="28"/>
        </w:rPr>
      </w:pPr>
      <w:r w:rsidRPr="00903C7A">
        <w:rPr>
          <w:rFonts w:ascii="Times New Roman" w:hAnsi="Times New Roman"/>
          <w:sz w:val="26"/>
          <w:szCs w:val="28"/>
        </w:rPr>
        <w:t xml:space="preserve">Дипломы, грамоты </w:t>
      </w:r>
      <w:r w:rsidR="007D68B2" w:rsidRPr="00903C7A">
        <w:rPr>
          <w:rFonts w:ascii="Times New Roman" w:hAnsi="Times New Roman"/>
          <w:sz w:val="26"/>
          <w:szCs w:val="28"/>
        </w:rPr>
        <w:t>–</w:t>
      </w:r>
      <w:r w:rsidRPr="00903C7A">
        <w:rPr>
          <w:rFonts w:ascii="Times New Roman" w:hAnsi="Times New Roman"/>
          <w:sz w:val="26"/>
          <w:szCs w:val="28"/>
        </w:rPr>
        <w:t xml:space="preserve"> </w:t>
      </w:r>
      <w:r w:rsidR="007D68B2" w:rsidRPr="00903C7A">
        <w:rPr>
          <w:rFonts w:ascii="Times New Roman" w:hAnsi="Times New Roman"/>
          <w:sz w:val="26"/>
          <w:szCs w:val="28"/>
        </w:rPr>
        <w:t>120 х15=1800</w:t>
      </w:r>
      <w:r w:rsidRPr="00903C7A">
        <w:rPr>
          <w:rFonts w:ascii="Times New Roman" w:hAnsi="Times New Roman"/>
          <w:sz w:val="26"/>
          <w:szCs w:val="28"/>
        </w:rPr>
        <w:t xml:space="preserve"> руб.</w:t>
      </w:r>
    </w:p>
    <w:p w:rsidR="00D94645" w:rsidRPr="00D94645" w:rsidRDefault="00D94645" w:rsidP="00D94645">
      <w:pPr>
        <w:spacing w:after="0" w:line="240" w:lineRule="auto"/>
        <w:ind w:left="567"/>
        <w:jc w:val="right"/>
        <w:rPr>
          <w:rFonts w:ascii="Times New Roman" w:hAnsi="Times New Roman"/>
          <w:sz w:val="28"/>
          <w:szCs w:val="28"/>
        </w:rPr>
      </w:pPr>
    </w:p>
    <w:sectPr w:rsidR="00D94645" w:rsidRPr="00D94645" w:rsidSect="00903C7A">
      <w:pgSz w:w="11906" w:h="16838"/>
      <w:pgMar w:top="851" w:right="849"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DF0B78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A0039A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F200B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D5086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C4681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ACA7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AA23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C32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A4FDC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536F1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12CB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1D02A42"/>
    <w:multiLevelType w:val="hybridMultilevel"/>
    <w:tmpl w:val="C09E2308"/>
    <w:lvl w:ilvl="0" w:tplc="0D609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FEB5D93"/>
    <w:multiLevelType w:val="multilevel"/>
    <w:tmpl w:val="2340A636"/>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CF1123"/>
    <w:multiLevelType w:val="hybridMultilevel"/>
    <w:tmpl w:val="3070AD8E"/>
    <w:lvl w:ilvl="0" w:tplc="0D609C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DB90773"/>
    <w:multiLevelType w:val="hybridMultilevel"/>
    <w:tmpl w:val="50E84E5C"/>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21894AD5"/>
    <w:multiLevelType w:val="multilevel"/>
    <w:tmpl w:val="0F8498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1D35DA6"/>
    <w:multiLevelType w:val="hybridMultilevel"/>
    <w:tmpl w:val="D69CAFD8"/>
    <w:lvl w:ilvl="0" w:tplc="0D609C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2CB6FBF"/>
    <w:multiLevelType w:val="hybridMultilevel"/>
    <w:tmpl w:val="9DA8D86E"/>
    <w:lvl w:ilvl="0" w:tplc="0D609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8C4CCE"/>
    <w:multiLevelType w:val="hybridMultilevel"/>
    <w:tmpl w:val="5E9C210C"/>
    <w:lvl w:ilvl="0" w:tplc="13A03E1E">
      <w:start w:val="1"/>
      <w:numFmt w:val="decimal"/>
      <w:lvlText w:val="%1."/>
      <w:lvlJc w:val="left"/>
      <w:pPr>
        <w:tabs>
          <w:tab w:val="num" w:pos="525"/>
        </w:tabs>
        <w:ind w:left="525" w:hanging="525"/>
      </w:pPr>
      <w:rPr>
        <w:rFonts w:cs="Times New Roman" w:hint="default"/>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19" w15:restartNumberingAfterBreak="0">
    <w:nsid w:val="2A9A12F1"/>
    <w:multiLevelType w:val="hybridMultilevel"/>
    <w:tmpl w:val="B9660D7A"/>
    <w:lvl w:ilvl="0" w:tplc="1B4816A6">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B283BCF"/>
    <w:multiLevelType w:val="multilevel"/>
    <w:tmpl w:val="564AED30"/>
    <w:lvl w:ilvl="0">
      <w:start w:val="4"/>
      <w:numFmt w:val="decimal"/>
      <w:lvlText w:val="%1"/>
      <w:lvlJc w:val="left"/>
      <w:pPr>
        <w:ind w:left="360" w:hanging="360"/>
      </w:pPr>
      <w:rPr>
        <w:rFonts w:hint="default"/>
      </w:rPr>
    </w:lvl>
    <w:lvl w:ilvl="1">
      <w:start w:val="1"/>
      <w:numFmt w:val="decimal"/>
      <w:lvlText w:val="%1.%2"/>
      <w:lvlJc w:val="left"/>
      <w:pPr>
        <w:ind w:left="975" w:hanging="360"/>
      </w:pPr>
      <w:rPr>
        <w:rFonts w:hint="default"/>
      </w:rPr>
    </w:lvl>
    <w:lvl w:ilvl="2">
      <w:start w:val="1"/>
      <w:numFmt w:val="decimal"/>
      <w:lvlText w:val="%1.%2.%3"/>
      <w:lvlJc w:val="left"/>
      <w:pPr>
        <w:ind w:left="1950" w:hanging="720"/>
      </w:pPr>
      <w:rPr>
        <w:rFonts w:hint="default"/>
      </w:rPr>
    </w:lvl>
    <w:lvl w:ilvl="3">
      <w:start w:val="1"/>
      <w:numFmt w:val="decimal"/>
      <w:lvlText w:val="%1.%2.%3.%4"/>
      <w:lvlJc w:val="left"/>
      <w:pPr>
        <w:ind w:left="2565" w:hanging="72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6720" w:hanging="1800"/>
      </w:pPr>
      <w:rPr>
        <w:rFonts w:hint="default"/>
      </w:rPr>
    </w:lvl>
  </w:abstractNum>
  <w:abstractNum w:abstractNumId="21" w15:restartNumberingAfterBreak="0">
    <w:nsid w:val="3BA3153A"/>
    <w:multiLevelType w:val="hybridMultilevel"/>
    <w:tmpl w:val="F2F43AAA"/>
    <w:lvl w:ilvl="0" w:tplc="0D609C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E1C76D3"/>
    <w:multiLevelType w:val="hybridMultilevel"/>
    <w:tmpl w:val="BA062322"/>
    <w:lvl w:ilvl="0" w:tplc="0D609C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7A71740"/>
    <w:multiLevelType w:val="hybridMultilevel"/>
    <w:tmpl w:val="76F402A4"/>
    <w:lvl w:ilvl="0" w:tplc="04190001">
      <w:start w:val="1"/>
      <w:numFmt w:val="bullet"/>
      <w:lvlText w:val=""/>
      <w:lvlJc w:val="left"/>
      <w:pPr>
        <w:ind w:left="730" w:hanging="360"/>
      </w:pPr>
      <w:rPr>
        <w:rFonts w:ascii="Symbol" w:hAnsi="Symbol" w:hint="default"/>
      </w:rPr>
    </w:lvl>
    <w:lvl w:ilvl="1" w:tplc="04190003" w:tentative="1">
      <w:start w:val="1"/>
      <w:numFmt w:val="bullet"/>
      <w:lvlText w:val="o"/>
      <w:lvlJc w:val="left"/>
      <w:pPr>
        <w:ind w:left="1450" w:hanging="360"/>
      </w:pPr>
      <w:rPr>
        <w:rFonts w:ascii="Courier New" w:hAnsi="Courier New" w:cs="Courier New" w:hint="default"/>
      </w:rPr>
    </w:lvl>
    <w:lvl w:ilvl="2" w:tplc="04190005" w:tentative="1">
      <w:start w:val="1"/>
      <w:numFmt w:val="bullet"/>
      <w:lvlText w:val=""/>
      <w:lvlJc w:val="left"/>
      <w:pPr>
        <w:ind w:left="2170" w:hanging="360"/>
      </w:pPr>
      <w:rPr>
        <w:rFonts w:ascii="Wingdings" w:hAnsi="Wingdings" w:hint="default"/>
      </w:rPr>
    </w:lvl>
    <w:lvl w:ilvl="3" w:tplc="04190001" w:tentative="1">
      <w:start w:val="1"/>
      <w:numFmt w:val="bullet"/>
      <w:lvlText w:val=""/>
      <w:lvlJc w:val="left"/>
      <w:pPr>
        <w:ind w:left="2890" w:hanging="360"/>
      </w:pPr>
      <w:rPr>
        <w:rFonts w:ascii="Symbol" w:hAnsi="Symbol" w:hint="default"/>
      </w:rPr>
    </w:lvl>
    <w:lvl w:ilvl="4" w:tplc="04190003" w:tentative="1">
      <w:start w:val="1"/>
      <w:numFmt w:val="bullet"/>
      <w:lvlText w:val="o"/>
      <w:lvlJc w:val="left"/>
      <w:pPr>
        <w:ind w:left="3610" w:hanging="360"/>
      </w:pPr>
      <w:rPr>
        <w:rFonts w:ascii="Courier New" w:hAnsi="Courier New" w:cs="Courier New" w:hint="default"/>
      </w:rPr>
    </w:lvl>
    <w:lvl w:ilvl="5" w:tplc="04190005" w:tentative="1">
      <w:start w:val="1"/>
      <w:numFmt w:val="bullet"/>
      <w:lvlText w:val=""/>
      <w:lvlJc w:val="left"/>
      <w:pPr>
        <w:ind w:left="4330" w:hanging="360"/>
      </w:pPr>
      <w:rPr>
        <w:rFonts w:ascii="Wingdings" w:hAnsi="Wingdings" w:hint="default"/>
      </w:rPr>
    </w:lvl>
    <w:lvl w:ilvl="6" w:tplc="04190001" w:tentative="1">
      <w:start w:val="1"/>
      <w:numFmt w:val="bullet"/>
      <w:lvlText w:val=""/>
      <w:lvlJc w:val="left"/>
      <w:pPr>
        <w:ind w:left="5050" w:hanging="360"/>
      </w:pPr>
      <w:rPr>
        <w:rFonts w:ascii="Symbol" w:hAnsi="Symbol" w:hint="default"/>
      </w:rPr>
    </w:lvl>
    <w:lvl w:ilvl="7" w:tplc="04190003" w:tentative="1">
      <w:start w:val="1"/>
      <w:numFmt w:val="bullet"/>
      <w:lvlText w:val="o"/>
      <w:lvlJc w:val="left"/>
      <w:pPr>
        <w:ind w:left="5770" w:hanging="360"/>
      </w:pPr>
      <w:rPr>
        <w:rFonts w:ascii="Courier New" w:hAnsi="Courier New" w:cs="Courier New" w:hint="default"/>
      </w:rPr>
    </w:lvl>
    <w:lvl w:ilvl="8" w:tplc="04190005" w:tentative="1">
      <w:start w:val="1"/>
      <w:numFmt w:val="bullet"/>
      <w:lvlText w:val=""/>
      <w:lvlJc w:val="left"/>
      <w:pPr>
        <w:ind w:left="6490" w:hanging="360"/>
      </w:pPr>
      <w:rPr>
        <w:rFonts w:ascii="Wingdings" w:hAnsi="Wingdings" w:hint="default"/>
      </w:rPr>
    </w:lvl>
  </w:abstractNum>
  <w:abstractNum w:abstractNumId="24" w15:restartNumberingAfterBreak="0">
    <w:nsid w:val="497673A6"/>
    <w:multiLevelType w:val="hybridMultilevel"/>
    <w:tmpl w:val="6CD46EE0"/>
    <w:lvl w:ilvl="0" w:tplc="BE02DC06">
      <w:start w:val="1"/>
      <w:numFmt w:val="decimal"/>
      <w:lvlText w:val="%1."/>
      <w:lvlJc w:val="left"/>
      <w:pPr>
        <w:ind w:left="2487" w:hanging="360"/>
      </w:pPr>
      <w:rPr>
        <w:rFonts w:cs="Times New Roman" w:hint="default"/>
      </w:rPr>
    </w:lvl>
    <w:lvl w:ilvl="1" w:tplc="04190019">
      <w:start w:val="1"/>
      <w:numFmt w:val="lowerLetter"/>
      <w:lvlText w:val="%2."/>
      <w:lvlJc w:val="left"/>
      <w:pPr>
        <w:ind w:left="3915" w:hanging="360"/>
      </w:pPr>
      <w:rPr>
        <w:rFonts w:cs="Times New Roman"/>
      </w:rPr>
    </w:lvl>
    <w:lvl w:ilvl="2" w:tplc="0419001B" w:tentative="1">
      <w:start w:val="1"/>
      <w:numFmt w:val="lowerRoman"/>
      <w:lvlText w:val="%3."/>
      <w:lvlJc w:val="right"/>
      <w:pPr>
        <w:ind w:left="4635" w:hanging="180"/>
      </w:pPr>
      <w:rPr>
        <w:rFonts w:cs="Times New Roman"/>
      </w:rPr>
    </w:lvl>
    <w:lvl w:ilvl="3" w:tplc="0419000F" w:tentative="1">
      <w:start w:val="1"/>
      <w:numFmt w:val="decimal"/>
      <w:lvlText w:val="%4."/>
      <w:lvlJc w:val="left"/>
      <w:pPr>
        <w:ind w:left="5355" w:hanging="360"/>
      </w:pPr>
      <w:rPr>
        <w:rFonts w:cs="Times New Roman"/>
      </w:rPr>
    </w:lvl>
    <w:lvl w:ilvl="4" w:tplc="04190019" w:tentative="1">
      <w:start w:val="1"/>
      <w:numFmt w:val="lowerLetter"/>
      <w:lvlText w:val="%5."/>
      <w:lvlJc w:val="left"/>
      <w:pPr>
        <w:ind w:left="6075" w:hanging="360"/>
      </w:pPr>
      <w:rPr>
        <w:rFonts w:cs="Times New Roman"/>
      </w:rPr>
    </w:lvl>
    <w:lvl w:ilvl="5" w:tplc="0419001B" w:tentative="1">
      <w:start w:val="1"/>
      <w:numFmt w:val="lowerRoman"/>
      <w:lvlText w:val="%6."/>
      <w:lvlJc w:val="right"/>
      <w:pPr>
        <w:ind w:left="6795" w:hanging="180"/>
      </w:pPr>
      <w:rPr>
        <w:rFonts w:cs="Times New Roman"/>
      </w:rPr>
    </w:lvl>
    <w:lvl w:ilvl="6" w:tplc="0419000F" w:tentative="1">
      <w:start w:val="1"/>
      <w:numFmt w:val="decimal"/>
      <w:lvlText w:val="%7."/>
      <w:lvlJc w:val="left"/>
      <w:pPr>
        <w:ind w:left="7515" w:hanging="360"/>
      </w:pPr>
      <w:rPr>
        <w:rFonts w:cs="Times New Roman"/>
      </w:rPr>
    </w:lvl>
    <w:lvl w:ilvl="7" w:tplc="04190019" w:tentative="1">
      <w:start w:val="1"/>
      <w:numFmt w:val="lowerLetter"/>
      <w:lvlText w:val="%8."/>
      <w:lvlJc w:val="left"/>
      <w:pPr>
        <w:ind w:left="8235" w:hanging="360"/>
      </w:pPr>
      <w:rPr>
        <w:rFonts w:cs="Times New Roman"/>
      </w:rPr>
    </w:lvl>
    <w:lvl w:ilvl="8" w:tplc="0419001B" w:tentative="1">
      <w:start w:val="1"/>
      <w:numFmt w:val="lowerRoman"/>
      <w:lvlText w:val="%9."/>
      <w:lvlJc w:val="right"/>
      <w:pPr>
        <w:ind w:left="8955" w:hanging="180"/>
      </w:pPr>
      <w:rPr>
        <w:rFonts w:cs="Times New Roman"/>
      </w:rPr>
    </w:lvl>
  </w:abstractNum>
  <w:abstractNum w:abstractNumId="25" w15:restartNumberingAfterBreak="0">
    <w:nsid w:val="4E39297C"/>
    <w:multiLevelType w:val="hybridMultilevel"/>
    <w:tmpl w:val="51662DBA"/>
    <w:lvl w:ilvl="0" w:tplc="0D609C7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 w15:restartNumberingAfterBreak="0">
    <w:nsid w:val="4FBE02C7"/>
    <w:multiLevelType w:val="hybridMultilevel"/>
    <w:tmpl w:val="ED58CF86"/>
    <w:lvl w:ilvl="0" w:tplc="C0E6BAE2">
      <w:start w:val="1"/>
      <w:numFmt w:val="decimal"/>
      <w:lvlText w:val="%1."/>
      <w:lvlJc w:val="left"/>
      <w:pPr>
        <w:tabs>
          <w:tab w:val="num" w:pos="622"/>
        </w:tabs>
        <w:ind w:left="622" w:hanging="480"/>
      </w:pPr>
      <w:rPr>
        <w:rFonts w:cs="Times New Roman" w:hint="default"/>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27" w15:restartNumberingAfterBreak="0">
    <w:nsid w:val="4FE84573"/>
    <w:multiLevelType w:val="hybridMultilevel"/>
    <w:tmpl w:val="012EB146"/>
    <w:lvl w:ilvl="0" w:tplc="27986C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01E48B2"/>
    <w:multiLevelType w:val="multilevel"/>
    <w:tmpl w:val="542A2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F97D85"/>
    <w:multiLevelType w:val="hybridMultilevel"/>
    <w:tmpl w:val="611E3CD6"/>
    <w:lvl w:ilvl="0" w:tplc="4FB0628C">
      <w:start w:val="1"/>
      <w:numFmt w:val="decimal"/>
      <w:lvlText w:val="%1."/>
      <w:lvlJc w:val="left"/>
      <w:pPr>
        <w:tabs>
          <w:tab w:val="num" w:pos="720"/>
        </w:tabs>
        <w:ind w:left="720" w:hanging="360"/>
      </w:pPr>
      <w:rPr>
        <w:rFonts w:cs="Times New Roman"/>
      </w:rPr>
    </w:lvl>
    <w:lvl w:ilvl="1" w:tplc="EAC8AF20">
      <w:numFmt w:val="none"/>
      <w:lvlText w:val=""/>
      <w:lvlJc w:val="left"/>
      <w:pPr>
        <w:tabs>
          <w:tab w:val="num" w:pos="360"/>
        </w:tabs>
      </w:pPr>
      <w:rPr>
        <w:rFonts w:cs="Times New Roman"/>
      </w:rPr>
    </w:lvl>
    <w:lvl w:ilvl="2" w:tplc="E4985508">
      <w:numFmt w:val="none"/>
      <w:lvlText w:val=""/>
      <w:lvlJc w:val="left"/>
      <w:pPr>
        <w:tabs>
          <w:tab w:val="num" w:pos="360"/>
        </w:tabs>
      </w:pPr>
      <w:rPr>
        <w:rFonts w:cs="Times New Roman"/>
      </w:rPr>
    </w:lvl>
    <w:lvl w:ilvl="3" w:tplc="875C6E80">
      <w:numFmt w:val="none"/>
      <w:lvlText w:val=""/>
      <w:lvlJc w:val="left"/>
      <w:pPr>
        <w:tabs>
          <w:tab w:val="num" w:pos="360"/>
        </w:tabs>
      </w:pPr>
      <w:rPr>
        <w:rFonts w:cs="Times New Roman"/>
      </w:rPr>
    </w:lvl>
    <w:lvl w:ilvl="4" w:tplc="8A5C7604">
      <w:numFmt w:val="none"/>
      <w:lvlText w:val=""/>
      <w:lvlJc w:val="left"/>
      <w:pPr>
        <w:tabs>
          <w:tab w:val="num" w:pos="360"/>
        </w:tabs>
      </w:pPr>
      <w:rPr>
        <w:rFonts w:cs="Times New Roman"/>
      </w:rPr>
    </w:lvl>
    <w:lvl w:ilvl="5" w:tplc="F6A48412">
      <w:numFmt w:val="none"/>
      <w:lvlText w:val=""/>
      <w:lvlJc w:val="left"/>
      <w:pPr>
        <w:tabs>
          <w:tab w:val="num" w:pos="360"/>
        </w:tabs>
      </w:pPr>
      <w:rPr>
        <w:rFonts w:cs="Times New Roman"/>
      </w:rPr>
    </w:lvl>
    <w:lvl w:ilvl="6" w:tplc="1DB85DBE">
      <w:numFmt w:val="none"/>
      <w:lvlText w:val=""/>
      <w:lvlJc w:val="left"/>
      <w:pPr>
        <w:tabs>
          <w:tab w:val="num" w:pos="360"/>
        </w:tabs>
      </w:pPr>
      <w:rPr>
        <w:rFonts w:cs="Times New Roman"/>
      </w:rPr>
    </w:lvl>
    <w:lvl w:ilvl="7" w:tplc="DC58B074">
      <w:numFmt w:val="none"/>
      <w:lvlText w:val=""/>
      <w:lvlJc w:val="left"/>
      <w:pPr>
        <w:tabs>
          <w:tab w:val="num" w:pos="360"/>
        </w:tabs>
      </w:pPr>
      <w:rPr>
        <w:rFonts w:cs="Times New Roman"/>
      </w:rPr>
    </w:lvl>
    <w:lvl w:ilvl="8" w:tplc="087CF49E">
      <w:numFmt w:val="none"/>
      <w:lvlText w:val=""/>
      <w:lvlJc w:val="left"/>
      <w:pPr>
        <w:tabs>
          <w:tab w:val="num" w:pos="360"/>
        </w:tabs>
      </w:pPr>
      <w:rPr>
        <w:rFonts w:cs="Times New Roman"/>
      </w:rPr>
    </w:lvl>
  </w:abstractNum>
  <w:abstractNum w:abstractNumId="30" w15:restartNumberingAfterBreak="0">
    <w:nsid w:val="55EA2D35"/>
    <w:multiLevelType w:val="hybridMultilevel"/>
    <w:tmpl w:val="CF6855AC"/>
    <w:lvl w:ilvl="0" w:tplc="E42E42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58BF6337"/>
    <w:multiLevelType w:val="hybridMultilevel"/>
    <w:tmpl w:val="5276F444"/>
    <w:lvl w:ilvl="0" w:tplc="9FBA42F0">
      <w:start w:val="1"/>
      <w:numFmt w:val="decimal"/>
      <w:lvlText w:val="%1."/>
      <w:lvlJc w:val="left"/>
      <w:pPr>
        <w:ind w:left="502"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BCB3E1F"/>
    <w:multiLevelType w:val="hybridMultilevel"/>
    <w:tmpl w:val="C35AD14C"/>
    <w:lvl w:ilvl="0" w:tplc="0D609C7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5D165AA5"/>
    <w:multiLevelType w:val="hybridMultilevel"/>
    <w:tmpl w:val="1B945C2C"/>
    <w:lvl w:ilvl="0" w:tplc="692E6CD8">
      <w:start w:val="1"/>
      <w:numFmt w:val="decimal"/>
      <w:lvlText w:val="%1."/>
      <w:lvlJc w:val="left"/>
      <w:pPr>
        <w:tabs>
          <w:tab w:val="num" w:pos="547"/>
        </w:tabs>
        <w:ind w:left="547" w:hanging="405"/>
      </w:pPr>
      <w:rPr>
        <w:rFonts w:cs="Times New Roman" w:hint="default"/>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34" w15:restartNumberingAfterBreak="0">
    <w:nsid w:val="69EB1C0E"/>
    <w:multiLevelType w:val="hybridMultilevel"/>
    <w:tmpl w:val="EAB2634C"/>
    <w:lvl w:ilvl="0" w:tplc="0D609C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D9C50C4"/>
    <w:multiLevelType w:val="hybridMultilevel"/>
    <w:tmpl w:val="3E2470C6"/>
    <w:lvl w:ilvl="0" w:tplc="D8D6424E">
      <w:start w:val="1"/>
      <w:numFmt w:val="decimal"/>
      <w:lvlText w:val="%1."/>
      <w:lvlJc w:val="left"/>
      <w:pPr>
        <w:tabs>
          <w:tab w:val="num" w:pos="153"/>
        </w:tabs>
        <w:ind w:left="153" w:firstLine="207"/>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15:restartNumberingAfterBreak="0">
    <w:nsid w:val="7155254C"/>
    <w:multiLevelType w:val="multilevel"/>
    <w:tmpl w:val="3BA45BF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3F54F95"/>
    <w:multiLevelType w:val="hybridMultilevel"/>
    <w:tmpl w:val="838E6A06"/>
    <w:lvl w:ilvl="0" w:tplc="0D609C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7406679C"/>
    <w:multiLevelType w:val="multilevel"/>
    <w:tmpl w:val="3AEAAA96"/>
    <w:lvl w:ilvl="0">
      <w:start w:val="2"/>
      <w:numFmt w:val="decimal"/>
      <w:lvlText w:val="%1"/>
      <w:lvlJc w:val="left"/>
      <w:pPr>
        <w:ind w:left="375" w:hanging="375"/>
      </w:pPr>
      <w:rPr>
        <w:rFonts w:cs="Times New Roman" w:hint="default"/>
      </w:rPr>
    </w:lvl>
    <w:lvl w:ilvl="1">
      <w:start w:val="6"/>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9" w15:restartNumberingAfterBreak="0">
    <w:nsid w:val="7D4A4172"/>
    <w:multiLevelType w:val="multilevel"/>
    <w:tmpl w:val="3BC2EB02"/>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40" w15:restartNumberingAfterBreak="0">
    <w:nsid w:val="7F1B7C5A"/>
    <w:multiLevelType w:val="hybridMultilevel"/>
    <w:tmpl w:val="A2CE5602"/>
    <w:lvl w:ilvl="0" w:tplc="0D609C7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39"/>
  </w:num>
  <w:num w:numId="2">
    <w:abstractNumId w:val="34"/>
  </w:num>
  <w:num w:numId="3">
    <w:abstractNumId w:val="13"/>
  </w:num>
  <w:num w:numId="4">
    <w:abstractNumId w:val="21"/>
  </w:num>
  <w:num w:numId="5">
    <w:abstractNumId w:val="38"/>
  </w:num>
  <w:num w:numId="6">
    <w:abstractNumId w:val="10"/>
  </w:num>
  <w:num w:numId="7">
    <w:abstractNumId w:val="32"/>
  </w:num>
  <w:num w:numId="8">
    <w:abstractNumId w:val="11"/>
  </w:num>
  <w:num w:numId="9">
    <w:abstractNumId w:val="17"/>
  </w:num>
  <w:num w:numId="10">
    <w:abstractNumId w:val="31"/>
  </w:num>
  <w:num w:numId="11">
    <w:abstractNumId w:val="25"/>
  </w:num>
  <w:num w:numId="12">
    <w:abstractNumId w:val="40"/>
  </w:num>
  <w:num w:numId="13">
    <w:abstractNumId w:val="22"/>
  </w:num>
  <w:num w:numId="14">
    <w:abstractNumId w:val="37"/>
  </w:num>
  <w:num w:numId="15">
    <w:abstractNumId w:val="16"/>
  </w:num>
  <w:num w:numId="16">
    <w:abstractNumId w:val="19"/>
  </w:num>
  <w:num w:numId="17">
    <w:abstractNumId w:val="27"/>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26"/>
  </w:num>
  <w:num w:numId="33">
    <w:abstractNumId w:val="18"/>
  </w:num>
  <w:num w:numId="34">
    <w:abstractNumId w:val="33"/>
  </w:num>
  <w:num w:numId="35">
    <w:abstractNumId w:val="23"/>
  </w:num>
  <w:num w:numId="36">
    <w:abstractNumId w:val="30"/>
  </w:num>
  <w:num w:numId="37">
    <w:abstractNumId w:val="12"/>
  </w:num>
  <w:num w:numId="38">
    <w:abstractNumId w:val="36"/>
  </w:num>
  <w:num w:numId="39">
    <w:abstractNumId w:val="28"/>
  </w:num>
  <w:num w:numId="40">
    <w:abstractNumId w:val="20"/>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0CD"/>
    <w:rsid w:val="0001317D"/>
    <w:rsid w:val="00027305"/>
    <w:rsid w:val="00041D74"/>
    <w:rsid w:val="00045826"/>
    <w:rsid w:val="00053375"/>
    <w:rsid w:val="00061C1E"/>
    <w:rsid w:val="00066D29"/>
    <w:rsid w:val="00091B31"/>
    <w:rsid w:val="000930CB"/>
    <w:rsid w:val="00094D5C"/>
    <w:rsid w:val="000A15A2"/>
    <w:rsid w:val="000B3D6E"/>
    <w:rsid w:val="000C667B"/>
    <w:rsid w:val="000F7206"/>
    <w:rsid w:val="00111E2E"/>
    <w:rsid w:val="00145C56"/>
    <w:rsid w:val="00163601"/>
    <w:rsid w:val="001719DC"/>
    <w:rsid w:val="00174EC1"/>
    <w:rsid w:val="00174EFF"/>
    <w:rsid w:val="0017625B"/>
    <w:rsid w:val="001A584D"/>
    <w:rsid w:val="001A5EB5"/>
    <w:rsid w:val="001A64D7"/>
    <w:rsid w:val="001B13BA"/>
    <w:rsid w:val="001B65E6"/>
    <w:rsid w:val="001C2E19"/>
    <w:rsid w:val="001C2EA2"/>
    <w:rsid w:val="001C4485"/>
    <w:rsid w:val="001E48F6"/>
    <w:rsid w:val="001E64BE"/>
    <w:rsid w:val="00205E80"/>
    <w:rsid w:val="0022733E"/>
    <w:rsid w:val="00242BEF"/>
    <w:rsid w:val="0025014B"/>
    <w:rsid w:val="002647A5"/>
    <w:rsid w:val="00266240"/>
    <w:rsid w:val="00274615"/>
    <w:rsid w:val="002846A9"/>
    <w:rsid w:val="002A0DD8"/>
    <w:rsid w:val="002D1F81"/>
    <w:rsid w:val="002D3701"/>
    <w:rsid w:val="002D5C63"/>
    <w:rsid w:val="002E77F0"/>
    <w:rsid w:val="003053FE"/>
    <w:rsid w:val="003126BA"/>
    <w:rsid w:val="00314E92"/>
    <w:rsid w:val="003336A7"/>
    <w:rsid w:val="00345035"/>
    <w:rsid w:val="003511D8"/>
    <w:rsid w:val="0035444D"/>
    <w:rsid w:val="00356B81"/>
    <w:rsid w:val="00364513"/>
    <w:rsid w:val="00397959"/>
    <w:rsid w:val="003B2F50"/>
    <w:rsid w:val="003B5126"/>
    <w:rsid w:val="003D20CD"/>
    <w:rsid w:val="003E6BF6"/>
    <w:rsid w:val="003E752D"/>
    <w:rsid w:val="00403FA9"/>
    <w:rsid w:val="00454473"/>
    <w:rsid w:val="0046189E"/>
    <w:rsid w:val="00462424"/>
    <w:rsid w:val="004634C3"/>
    <w:rsid w:val="004643C7"/>
    <w:rsid w:val="00487169"/>
    <w:rsid w:val="004C3DD3"/>
    <w:rsid w:val="004E5398"/>
    <w:rsid w:val="004F3909"/>
    <w:rsid w:val="004F3EBA"/>
    <w:rsid w:val="00501083"/>
    <w:rsid w:val="005059D0"/>
    <w:rsid w:val="00510190"/>
    <w:rsid w:val="00550CC6"/>
    <w:rsid w:val="00556C5E"/>
    <w:rsid w:val="00591C71"/>
    <w:rsid w:val="00592A1B"/>
    <w:rsid w:val="00593ECC"/>
    <w:rsid w:val="005C0A3F"/>
    <w:rsid w:val="005D2C9F"/>
    <w:rsid w:val="005E209A"/>
    <w:rsid w:val="005F1BDA"/>
    <w:rsid w:val="005F3433"/>
    <w:rsid w:val="00600C99"/>
    <w:rsid w:val="006042C4"/>
    <w:rsid w:val="006211FE"/>
    <w:rsid w:val="00627D5B"/>
    <w:rsid w:val="00640AC3"/>
    <w:rsid w:val="006410EF"/>
    <w:rsid w:val="00674AA0"/>
    <w:rsid w:val="00687DAA"/>
    <w:rsid w:val="00697DB5"/>
    <w:rsid w:val="006B1B5E"/>
    <w:rsid w:val="006B22EF"/>
    <w:rsid w:val="006C7FAE"/>
    <w:rsid w:val="006D147E"/>
    <w:rsid w:val="00704ACB"/>
    <w:rsid w:val="00714498"/>
    <w:rsid w:val="00725B6F"/>
    <w:rsid w:val="00734E6D"/>
    <w:rsid w:val="00745D8E"/>
    <w:rsid w:val="00756F8D"/>
    <w:rsid w:val="00760AD9"/>
    <w:rsid w:val="00780A4B"/>
    <w:rsid w:val="00793EFC"/>
    <w:rsid w:val="007B6B03"/>
    <w:rsid w:val="007C2ACC"/>
    <w:rsid w:val="007D66E6"/>
    <w:rsid w:val="007D68B2"/>
    <w:rsid w:val="007D7411"/>
    <w:rsid w:val="007F3DC3"/>
    <w:rsid w:val="0081581E"/>
    <w:rsid w:val="0081749E"/>
    <w:rsid w:val="008176E9"/>
    <w:rsid w:val="0081788F"/>
    <w:rsid w:val="008345A5"/>
    <w:rsid w:val="00855B17"/>
    <w:rsid w:val="00870E39"/>
    <w:rsid w:val="0087155B"/>
    <w:rsid w:val="008725E7"/>
    <w:rsid w:val="00873C7A"/>
    <w:rsid w:val="008A1B15"/>
    <w:rsid w:val="008A4681"/>
    <w:rsid w:val="008A54DA"/>
    <w:rsid w:val="008D0E17"/>
    <w:rsid w:val="008D2E9B"/>
    <w:rsid w:val="008D336F"/>
    <w:rsid w:val="008E5C64"/>
    <w:rsid w:val="008F3AD3"/>
    <w:rsid w:val="00903C7A"/>
    <w:rsid w:val="00924825"/>
    <w:rsid w:val="00936815"/>
    <w:rsid w:val="00970203"/>
    <w:rsid w:val="00970888"/>
    <w:rsid w:val="009A4DAA"/>
    <w:rsid w:val="009D6921"/>
    <w:rsid w:val="009D7248"/>
    <w:rsid w:val="00A12BFA"/>
    <w:rsid w:val="00A1750A"/>
    <w:rsid w:val="00A468AD"/>
    <w:rsid w:val="00A5350C"/>
    <w:rsid w:val="00A54FF1"/>
    <w:rsid w:val="00A60100"/>
    <w:rsid w:val="00A82DCC"/>
    <w:rsid w:val="00AD697A"/>
    <w:rsid w:val="00AE075A"/>
    <w:rsid w:val="00AF019B"/>
    <w:rsid w:val="00AF5FFD"/>
    <w:rsid w:val="00B067C4"/>
    <w:rsid w:val="00B073E5"/>
    <w:rsid w:val="00B20686"/>
    <w:rsid w:val="00B40C41"/>
    <w:rsid w:val="00B40FAF"/>
    <w:rsid w:val="00B44142"/>
    <w:rsid w:val="00B5624E"/>
    <w:rsid w:val="00B9790B"/>
    <w:rsid w:val="00BA084C"/>
    <w:rsid w:val="00BB00AA"/>
    <w:rsid w:val="00BB2718"/>
    <w:rsid w:val="00BC3529"/>
    <w:rsid w:val="00BC3FD9"/>
    <w:rsid w:val="00BD5ADE"/>
    <w:rsid w:val="00BE16C7"/>
    <w:rsid w:val="00BE35A5"/>
    <w:rsid w:val="00C01B18"/>
    <w:rsid w:val="00C226F6"/>
    <w:rsid w:val="00C33F7B"/>
    <w:rsid w:val="00C3591C"/>
    <w:rsid w:val="00C454AF"/>
    <w:rsid w:val="00C50159"/>
    <w:rsid w:val="00C711BB"/>
    <w:rsid w:val="00C7380C"/>
    <w:rsid w:val="00C750A9"/>
    <w:rsid w:val="00C90A82"/>
    <w:rsid w:val="00C90D2B"/>
    <w:rsid w:val="00C920D5"/>
    <w:rsid w:val="00C976D0"/>
    <w:rsid w:val="00CA4889"/>
    <w:rsid w:val="00CA5D81"/>
    <w:rsid w:val="00CC14F7"/>
    <w:rsid w:val="00CC755E"/>
    <w:rsid w:val="00CF1E8C"/>
    <w:rsid w:val="00CF7047"/>
    <w:rsid w:val="00CF7068"/>
    <w:rsid w:val="00D0016F"/>
    <w:rsid w:val="00D12784"/>
    <w:rsid w:val="00D16639"/>
    <w:rsid w:val="00D20A93"/>
    <w:rsid w:val="00D34505"/>
    <w:rsid w:val="00D47745"/>
    <w:rsid w:val="00D5543F"/>
    <w:rsid w:val="00D76DFB"/>
    <w:rsid w:val="00D94645"/>
    <w:rsid w:val="00DA0058"/>
    <w:rsid w:val="00DB2DAA"/>
    <w:rsid w:val="00DC55E6"/>
    <w:rsid w:val="00DD4657"/>
    <w:rsid w:val="00DE1E0F"/>
    <w:rsid w:val="00DE3654"/>
    <w:rsid w:val="00DF4A91"/>
    <w:rsid w:val="00DF7E37"/>
    <w:rsid w:val="00E10756"/>
    <w:rsid w:val="00E25912"/>
    <w:rsid w:val="00E314CB"/>
    <w:rsid w:val="00E33ABC"/>
    <w:rsid w:val="00E40407"/>
    <w:rsid w:val="00E41577"/>
    <w:rsid w:val="00E43BE4"/>
    <w:rsid w:val="00E51C22"/>
    <w:rsid w:val="00E55497"/>
    <w:rsid w:val="00E620DB"/>
    <w:rsid w:val="00E65022"/>
    <w:rsid w:val="00E72D84"/>
    <w:rsid w:val="00E92741"/>
    <w:rsid w:val="00EA5C50"/>
    <w:rsid w:val="00EB1D14"/>
    <w:rsid w:val="00EB7802"/>
    <w:rsid w:val="00EC4989"/>
    <w:rsid w:val="00F000F7"/>
    <w:rsid w:val="00F03988"/>
    <w:rsid w:val="00F2265D"/>
    <w:rsid w:val="00F27321"/>
    <w:rsid w:val="00F450F9"/>
    <w:rsid w:val="00F52811"/>
    <w:rsid w:val="00F54C04"/>
    <w:rsid w:val="00F6349F"/>
    <w:rsid w:val="00FA23DB"/>
    <w:rsid w:val="00FB1665"/>
    <w:rsid w:val="00FF130E"/>
    <w:rsid w:val="00FF4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6C065B"/>
  <w15:docId w15:val="{CF500B52-CFED-4FFD-A14E-D8ECBFCC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4E6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410EF"/>
    <w:pPr>
      <w:ind w:left="720"/>
      <w:contextualSpacing/>
    </w:pPr>
  </w:style>
  <w:style w:type="table" w:styleId="a4">
    <w:name w:val="Table Grid"/>
    <w:basedOn w:val="a1"/>
    <w:uiPriority w:val="99"/>
    <w:rsid w:val="00B40C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Strong"/>
    <w:uiPriority w:val="99"/>
    <w:qFormat/>
    <w:rsid w:val="00A5350C"/>
    <w:rPr>
      <w:rFonts w:cs="Times New Roman"/>
      <w:b/>
      <w:bCs/>
    </w:rPr>
  </w:style>
  <w:style w:type="paragraph" w:styleId="a6">
    <w:name w:val="Balloon Text"/>
    <w:basedOn w:val="a"/>
    <w:link w:val="a7"/>
    <w:uiPriority w:val="99"/>
    <w:semiHidden/>
    <w:rsid w:val="00C7380C"/>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C7380C"/>
    <w:rPr>
      <w:rFonts w:ascii="Tahoma" w:hAnsi="Tahoma" w:cs="Tahoma"/>
      <w:sz w:val="16"/>
      <w:szCs w:val="16"/>
    </w:rPr>
  </w:style>
  <w:style w:type="character" w:customStyle="1" w:styleId="2">
    <w:name w:val="Основной текст (2)_"/>
    <w:basedOn w:val="a0"/>
    <w:link w:val="20"/>
    <w:rsid w:val="0022733E"/>
    <w:rPr>
      <w:rFonts w:ascii="Times New Roman" w:hAnsi="Times New Roman"/>
      <w:sz w:val="26"/>
      <w:szCs w:val="26"/>
      <w:shd w:val="clear" w:color="auto" w:fill="FFFFFF"/>
    </w:rPr>
  </w:style>
  <w:style w:type="paragraph" w:customStyle="1" w:styleId="20">
    <w:name w:val="Основной текст (2)"/>
    <w:basedOn w:val="a"/>
    <w:link w:val="2"/>
    <w:rsid w:val="0022733E"/>
    <w:pPr>
      <w:widowControl w:val="0"/>
      <w:shd w:val="clear" w:color="auto" w:fill="FFFFFF"/>
      <w:spacing w:after="0" w:line="317" w:lineRule="exact"/>
      <w:ind w:hanging="600"/>
      <w:jc w:val="center"/>
    </w:pPr>
    <w:rPr>
      <w:rFonts w:ascii="Times New Roman" w:hAnsi="Times New Roman"/>
      <w:sz w:val="26"/>
      <w:szCs w:val="26"/>
    </w:rPr>
  </w:style>
  <w:style w:type="paragraph" w:styleId="a8">
    <w:name w:val="No Spacing"/>
    <w:uiPriority w:val="1"/>
    <w:qFormat/>
    <w:rsid w:val="007D68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B9A38-F665-4775-A712-0D30C2A0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Pages>
  <Words>2820</Words>
  <Characters>16075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Муниципальный район «Красночикойский район»</vt:lpstr>
    </vt:vector>
  </TitlesOfParts>
  <Company>Reanimator Extreme Edition</Company>
  <LinksUpToDate>false</LinksUpToDate>
  <CharactersWithSpaces>18858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район «Красночикойский район»</dc:title>
  <dc:creator>Customer</dc:creator>
  <cp:lastModifiedBy>ПК</cp:lastModifiedBy>
  <cp:revision>30</cp:revision>
  <cp:lastPrinted>2019-10-24T01:27:00Z</cp:lastPrinted>
  <dcterms:created xsi:type="dcterms:W3CDTF">2019-09-26T03:27:00Z</dcterms:created>
  <dcterms:modified xsi:type="dcterms:W3CDTF">2019-11-05T03:23:00Z</dcterms:modified>
</cp:coreProperties>
</file>